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0A" w:rsidRPr="003A2FD0" w:rsidRDefault="0086250A" w:rsidP="00862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2FD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3436827" wp14:editId="2BFF93A2">
            <wp:extent cx="1019175" cy="9906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50A" w:rsidRPr="003A2FD0" w:rsidRDefault="0086250A" w:rsidP="0086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A2F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ТЫВА РЕСПУБЛИКАНЫН ТЕС-ХЕМ КОЖУУН ЧАГЫРГАЗЫНЫН  </w:t>
      </w:r>
    </w:p>
    <w:p w:rsidR="0086250A" w:rsidRPr="003A2FD0" w:rsidRDefault="0086250A" w:rsidP="0086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3A2FD0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ДОКТААЛЫ</w:t>
      </w:r>
    </w:p>
    <w:p w:rsidR="0086250A" w:rsidRPr="003A2FD0" w:rsidRDefault="0086250A" w:rsidP="0086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6250A" w:rsidRPr="003A2FD0" w:rsidRDefault="0086250A" w:rsidP="0086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3A2FD0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86250A" w:rsidRPr="003A2FD0" w:rsidRDefault="0086250A" w:rsidP="0086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A2FD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АДМИНИСТРАЦИИ ТЕС-ХЕМСКОГО КОЖУУНА РЕСПУБЛИКИ ТЫВА</w:t>
      </w:r>
    </w:p>
    <w:p w:rsidR="0086250A" w:rsidRPr="003A2FD0" w:rsidRDefault="0086250A" w:rsidP="0086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A2FD0">
        <w:rPr>
          <w:rFonts w:ascii="Times New Roman" w:eastAsia="Times New Roman" w:hAnsi="Times New Roman" w:cs="Times New Roman"/>
          <w:b/>
          <w:szCs w:val="20"/>
          <w:lang w:eastAsia="ru-RU"/>
        </w:rPr>
        <w:t>_____________________________________________________________________________________</w:t>
      </w:r>
    </w:p>
    <w:p w:rsidR="0086250A" w:rsidRPr="003A2FD0" w:rsidRDefault="0086250A" w:rsidP="0086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2F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_____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3A2F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«__» ________ 2016 года</w:t>
      </w:r>
    </w:p>
    <w:p w:rsidR="0086250A" w:rsidRPr="003A2FD0" w:rsidRDefault="0086250A" w:rsidP="00862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0A" w:rsidRPr="003A2FD0" w:rsidRDefault="0086250A" w:rsidP="00862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D0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Самагалтай</w:t>
      </w:r>
    </w:p>
    <w:p w:rsidR="00385A48" w:rsidRDefault="0086250A" w:rsidP="00862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50A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транспортного обслуживания населения пассажирским автомобильным транспортом на т</w:t>
      </w:r>
      <w:r>
        <w:rPr>
          <w:rFonts w:ascii="Times New Roman" w:hAnsi="Times New Roman" w:cs="Times New Roman"/>
          <w:sz w:val="28"/>
          <w:szCs w:val="28"/>
        </w:rPr>
        <w:t>ерритории муниципального района «Тес-Хемский кожуун Республики Тыва»</w:t>
      </w:r>
    </w:p>
    <w:p w:rsidR="00470297" w:rsidRDefault="00470297" w:rsidP="00862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297" w:rsidRDefault="00470297" w:rsidP="0047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70297">
        <w:rPr>
          <w:rFonts w:ascii="Times New Roman" w:hAnsi="Times New Roman" w:cs="Times New Roman"/>
          <w:sz w:val="28"/>
          <w:szCs w:val="28"/>
        </w:rPr>
        <w:t>В соответствии с Гражданским</w:t>
      </w:r>
      <w:r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</w:t>
      </w:r>
      <w:r w:rsidRPr="00470297">
        <w:rPr>
          <w:rFonts w:ascii="Times New Roman" w:hAnsi="Times New Roman" w:cs="Times New Roman"/>
          <w:sz w:val="28"/>
          <w:szCs w:val="28"/>
        </w:rPr>
        <w:t>Федеральным законом от 10.12.1995 № 1</w:t>
      </w:r>
      <w:r>
        <w:rPr>
          <w:rFonts w:ascii="Times New Roman" w:hAnsi="Times New Roman" w:cs="Times New Roman"/>
          <w:sz w:val="28"/>
          <w:szCs w:val="28"/>
        </w:rPr>
        <w:t xml:space="preserve">96-ФЗ «О безопасности дорожного движения», с </w:t>
      </w:r>
      <w:r w:rsidRPr="00470297">
        <w:rPr>
          <w:rFonts w:ascii="Times New Roman" w:hAnsi="Times New Roman" w:cs="Times New Roman"/>
          <w:sz w:val="28"/>
          <w:szCs w:val="28"/>
        </w:rPr>
        <w:t>Федеральным законом о</w:t>
      </w:r>
      <w:r>
        <w:rPr>
          <w:rFonts w:ascii="Times New Roman" w:hAnsi="Times New Roman" w:cs="Times New Roman"/>
          <w:sz w:val="28"/>
          <w:szCs w:val="28"/>
        </w:rPr>
        <w:t xml:space="preserve">т 06.10.2003 № 131-ФЗ «Об общих принципах </w:t>
      </w:r>
      <w:r w:rsidRPr="00470297">
        <w:rPr>
          <w:rFonts w:ascii="Times New Roman" w:hAnsi="Times New Roman" w:cs="Times New Roman"/>
          <w:sz w:val="28"/>
          <w:szCs w:val="28"/>
        </w:rPr>
        <w:t>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Федеральным </w:t>
      </w:r>
      <w:r w:rsidRPr="00470297">
        <w:rPr>
          <w:rFonts w:ascii="Times New Roman" w:hAnsi="Times New Roman" w:cs="Times New Roman"/>
          <w:sz w:val="28"/>
          <w:szCs w:val="28"/>
        </w:rPr>
        <w:t>законом от 13 июля 2015 года №220-ФЗ «Об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регулярных перевозок </w:t>
      </w:r>
      <w:r w:rsidRPr="00470297">
        <w:rPr>
          <w:rFonts w:ascii="Times New Roman" w:hAnsi="Times New Roman" w:cs="Times New Roman"/>
          <w:sz w:val="28"/>
          <w:szCs w:val="28"/>
        </w:rPr>
        <w:t>пассажиров и багажа автомобильным т</w:t>
      </w:r>
      <w:r>
        <w:rPr>
          <w:rFonts w:ascii="Times New Roman" w:hAnsi="Times New Roman" w:cs="Times New Roman"/>
          <w:sz w:val="28"/>
          <w:szCs w:val="28"/>
        </w:rPr>
        <w:t xml:space="preserve">ранспортом и городским наземным </w:t>
      </w:r>
      <w:r w:rsidRPr="00470297">
        <w:rPr>
          <w:rFonts w:ascii="Times New Roman" w:hAnsi="Times New Roman" w:cs="Times New Roman"/>
          <w:sz w:val="28"/>
          <w:szCs w:val="28"/>
        </w:rPr>
        <w:t>электрическим транспортом в Российской Фед</w:t>
      </w:r>
      <w:r>
        <w:rPr>
          <w:rFonts w:ascii="Times New Roman" w:hAnsi="Times New Roman" w:cs="Times New Roman"/>
          <w:sz w:val="28"/>
          <w:szCs w:val="28"/>
        </w:rPr>
        <w:t>ерации и о внесении изменений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70297">
        <w:rPr>
          <w:rFonts w:ascii="Times New Roman" w:hAnsi="Times New Roman" w:cs="Times New Roman"/>
          <w:sz w:val="28"/>
          <w:szCs w:val="28"/>
        </w:rPr>
        <w:t xml:space="preserve">отдельные законодательные акты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Федерации» и Уставом </w:t>
      </w:r>
      <w:r w:rsidRPr="004702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«Тес-Хемский кожуун Республики Тыва» </w:t>
      </w:r>
      <w:r w:rsidRPr="00973D50"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3"/>
        </w:rPr>
        <w:t>от</w:t>
      </w:r>
      <w:r w:rsidRPr="00470297">
        <w:rPr>
          <w:rFonts w:ascii="Times New Roman" w:hAnsi="Times New Roman" w:cs="Times New Roman"/>
          <w:sz w:val="28"/>
          <w:szCs w:val="23"/>
        </w:rPr>
        <w:t xml:space="preserve"> 22.03.2011 г. № 41</w:t>
      </w:r>
      <w:r>
        <w:rPr>
          <w:rFonts w:ascii="Times New Roman" w:hAnsi="Times New Roman" w:cs="Times New Roman"/>
          <w:sz w:val="28"/>
          <w:szCs w:val="23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Тес-Хемского кожууна Республики Тыва постановляет:</w:t>
      </w:r>
    </w:p>
    <w:p w:rsidR="00470297" w:rsidRPr="00470297" w:rsidRDefault="00470297" w:rsidP="0047029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297">
        <w:rPr>
          <w:rFonts w:ascii="Times New Roman" w:hAnsi="Times New Roman" w:cs="Times New Roman"/>
          <w:sz w:val="28"/>
          <w:szCs w:val="28"/>
        </w:rPr>
        <w:t>Утвердить Положение об организации транспортного обслуживания</w:t>
      </w:r>
    </w:p>
    <w:p w:rsidR="00470297" w:rsidRDefault="00470297" w:rsidP="0047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297">
        <w:rPr>
          <w:rFonts w:ascii="Times New Roman" w:hAnsi="Times New Roman" w:cs="Times New Roman"/>
          <w:sz w:val="28"/>
          <w:szCs w:val="28"/>
        </w:rPr>
        <w:t>населения пассажирским автомобильным транспортом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29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«Тес-Хемский кожуун Республики Тыва» (Приложение № 1).</w:t>
      </w:r>
    </w:p>
    <w:p w:rsidR="00470297" w:rsidRDefault="00470297" w:rsidP="0047029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0297">
        <w:rPr>
          <w:rFonts w:ascii="Times New Roman" w:hAnsi="Times New Roman" w:cs="Times New Roman"/>
          <w:sz w:val="28"/>
          <w:szCs w:val="28"/>
        </w:rPr>
        <w:t>Утвердить Положение о проведении конкурса на право осуществления перевозок по маршруту регулярных перевозок автомобильным транспортом общего пользования на территории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«Тес-Хемский кожуун Республики Тыва» (Приложение № 2).</w:t>
      </w:r>
    </w:p>
    <w:p w:rsidR="00660A2F" w:rsidRDefault="00660A2F" w:rsidP="0047029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постановление вступает в силу со дня подписания.</w:t>
      </w:r>
    </w:p>
    <w:p w:rsidR="00660A2F" w:rsidRDefault="00660A2F" w:rsidP="0047029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председателя по жизнеобеспечению Администрации Тес-Хемского кожууна Республики Тыва. </w:t>
      </w:r>
    </w:p>
    <w:p w:rsidR="00660A2F" w:rsidRDefault="00660A2F" w:rsidP="00660A2F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0A2F" w:rsidRDefault="00660A2F" w:rsidP="00660A2F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0A2F" w:rsidRDefault="00660A2F" w:rsidP="00660A2F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председателя Администрации</w:t>
      </w:r>
    </w:p>
    <w:p w:rsidR="00660A2F" w:rsidRDefault="00660A2F" w:rsidP="00660A2F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Тес-Хемского кожууна Республики Тыва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Т.Самдан</w:t>
      </w:r>
      <w:proofErr w:type="spellEnd"/>
    </w:p>
    <w:p w:rsidR="00660A2F" w:rsidRDefault="00660A2F" w:rsidP="00660A2F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71AC" w:rsidRDefault="00FC71AC" w:rsidP="003C79F2">
      <w:pPr>
        <w:pStyle w:val="a5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C71AC" w:rsidRDefault="00FC71AC" w:rsidP="003C79F2">
      <w:pPr>
        <w:pStyle w:val="a5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C71AC" w:rsidRDefault="00FC71AC" w:rsidP="003C79F2">
      <w:pPr>
        <w:pStyle w:val="a5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660A2F" w:rsidRDefault="003C79F2" w:rsidP="003C79F2">
      <w:pPr>
        <w:pStyle w:val="a5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C79F2" w:rsidRDefault="00161C9E" w:rsidP="003C79F2">
      <w:pPr>
        <w:pStyle w:val="a5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61C9E" w:rsidRDefault="00161C9E" w:rsidP="003C79F2">
      <w:pPr>
        <w:pStyle w:val="a5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Тес-Хемского кожууна </w:t>
      </w:r>
    </w:p>
    <w:p w:rsidR="00161C9E" w:rsidRDefault="00161C9E" w:rsidP="003C79F2">
      <w:pPr>
        <w:pStyle w:val="a5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61C9E" w:rsidRDefault="00161C9E" w:rsidP="003C79F2">
      <w:pPr>
        <w:pStyle w:val="a5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«__»____________2016г. № ____</w:t>
      </w:r>
    </w:p>
    <w:p w:rsidR="00157D5E" w:rsidRDefault="00157D5E" w:rsidP="00157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D5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61C9E" w:rsidRPr="00157D5E" w:rsidRDefault="00157D5E" w:rsidP="00157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7D5E">
        <w:rPr>
          <w:rFonts w:ascii="Times New Roman" w:hAnsi="Times New Roman" w:cs="Times New Roman"/>
          <w:bCs/>
          <w:sz w:val="28"/>
          <w:szCs w:val="28"/>
        </w:rPr>
        <w:t>об организации транспортного обслуживания населения пассажирским автомобильным транспортом на территории муниципального района</w:t>
      </w:r>
    </w:p>
    <w:p w:rsidR="00161C9E" w:rsidRPr="00157D5E" w:rsidRDefault="00157D5E" w:rsidP="00157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57D5E">
        <w:rPr>
          <w:rFonts w:ascii="Times New Roman" w:hAnsi="Times New Roman" w:cs="Times New Roman"/>
          <w:bCs/>
          <w:sz w:val="28"/>
          <w:szCs w:val="28"/>
        </w:rPr>
        <w:t>Тес-Хемский кожуун Республики Тыва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161C9E" w:rsidRPr="00FC71AC" w:rsidRDefault="00161C9E" w:rsidP="00157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71AC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1.1. Настоящее Положение об организ</w:t>
      </w:r>
      <w:r w:rsidR="00157D5E">
        <w:rPr>
          <w:rFonts w:ascii="Times New Roman" w:hAnsi="Times New Roman" w:cs="Times New Roman"/>
          <w:sz w:val="28"/>
          <w:szCs w:val="28"/>
        </w:rPr>
        <w:t xml:space="preserve">ации транспортного обслуживания </w:t>
      </w:r>
      <w:r w:rsidRPr="00157D5E">
        <w:rPr>
          <w:rFonts w:ascii="Times New Roman" w:hAnsi="Times New Roman" w:cs="Times New Roman"/>
          <w:sz w:val="28"/>
          <w:szCs w:val="28"/>
        </w:rPr>
        <w:t>населения пассажирским автомоби</w:t>
      </w:r>
      <w:r w:rsidR="00157D5E">
        <w:rPr>
          <w:rFonts w:ascii="Times New Roman" w:hAnsi="Times New Roman" w:cs="Times New Roman"/>
          <w:sz w:val="28"/>
          <w:szCs w:val="28"/>
        </w:rPr>
        <w:t xml:space="preserve">льным транспортом на территории </w:t>
      </w:r>
      <w:r w:rsidRPr="00157D5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57D5E">
        <w:rPr>
          <w:rFonts w:ascii="Times New Roman" w:hAnsi="Times New Roman" w:cs="Times New Roman"/>
          <w:sz w:val="28"/>
          <w:szCs w:val="28"/>
        </w:rPr>
        <w:t xml:space="preserve">«Тес-Хемский кожуун Республики Тыва» </w:t>
      </w:r>
      <w:r w:rsidRPr="00157D5E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157D5E">
        <w:rPr>
          <w:rFonts w:ascii="Times New Roman" w:hAnsi="Times New Roman" w:cs="Times New Roman"/>
          <w:sz w:val="28"/>
          <w:szCs w:val="28"/>
        </w:rPr>
        <w:t>-</w:t>
      </w:r>
      <w:r w:rsidRPr="00157D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7D5E">
        <w:rPr>
          <w:rFonts w:ascii="Times New Roman" w:hAnsi="Times New Roman" w:cs="Times New Roman"/>
          <w:sz w:val="28"/>
          <w:szCs w:val="28"/>
        </w:rPr>
        <w:t>оложение) разработано в соответствии с Конс</w:t>
      </w:r>
      <w:r w:rsidR="00157D5E">
        <w:rPr>
          <w:rFonts w:ascii="Times New Roman" w:hAnsi="Times New Roman" w:cs="Times New Roman"/>
          <w:sz w:val="28"/>
          <w:szCs w:val="28"/>
        </w:rPr>
        <w:t xml:space="preserve">титуцией Российской </w:t>
      </w:r>
      <w:r w:rsidRPr="00157D5E">
        <w:rPr>
          <w:rFonts w:ascii="Times New Roman" w:hAnsi="Times New Roman" w:cs="Times New Roman"/>
          <w:sz w:val="28"/>
          <w:szCs w:val="28"/>
        </w:rPr>
        <w:t>Федерации, Гражданским кодексом Ро</w:t>
      </w:r>
      <w:r w:rsidR="00157D5E">
        <w:rPr>
          <w:rFonts w:ascii="Times New Roman" w:hAnsi="Times New Roman" w:cs="Times New Roman"/>
          <w:sz w:val="28"/>
          <w:szCs w:val="28"/>
        </w:rPr>
        <w:t xml:space="preserve">ссийской Федерации, Федеральным </w:t>
      </w:r>
      <w:r w:rsidRPr="00157D5E">
        <w:rPr>
          <w:rFonts w:ascii="Times New Roman" w:hAnsi="Times New Roman" w:cs="Times New Roman"/>
          <w:sz w:val="28"/>
          <w:szCs w:val="28"/>
        </w:rPr>
        <w:t>законом от 10.12.1995 № 196-ФЗ «О безо</w:t>
      </w:r>
      <w:r w:rsidR="00157D5E">
        <w:rPr>
          <w:rFonts w:ascii="Times New Roman" w:hAnsi="Times New Roman" w:cs="Times New Roman"/>
          <w:sz w:val="28"/>
          <w:szCs w:val="28"/>
        </w:rPr>
        <w:t xml:space="preserve">пасности дорожного движения», с </w:t>
      </w:r>
      <w:r w:rsidRPr="00157D5E">
        <w:rPr>
          <w:rFonts w:ascii="Times New Roman" w:hAnsi="Times New Roman" w:cs="Times New Roman"/>
          <w:sz w:val="28"/>
          <w:szCs w:val="28"/>
        </w:rPr>
        <w:t>Федеральным законом от 06.10.20</w:t>
      </w:r>
      <w:r w:rsidR="00157D5E">
        <w:rPr>
          <w:rFonts w:ascii="Times New Roman" w:hAnsi="Times New Roman" w:cs="Times New Roman"/>
          <w:sz w:val="28"/>
          <w:szCs w:val="28"/>
        </w:rPr>
        <w:t xml:space="preserve">03 № 131-ФЗ «Об общих принципах </w:t>
      </w:r>
      <w:r w:rsidRPr="00157D5E">
        <w:rPr>
          <w:rFonts w:ascii="Times New Roman" w:hAnsi="Times New Roman" w:cs="Times New Roman"/>
          <w:sz w:val="28"/>
          <w:szCs w:val="28"/>
        </w:rPr>
        <w:t>организации местного самоуправления в</w:t>
      </w:r>
      <w:r w:rsidR="00157D5E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 w:rsidRPr="00157D5E">
        <w:rPr>
          <w:rFonts w:ascii="Times New Roman" w:hAnsi="Times New Roman" w:cs="Times New Roman"/>
          <w:sz w:val="28"/>
          <w:szCs w:val="28"/>
        </w:rPr>
        <w:t>Федеральным законом от 08.11.2007</w:t>
      </w:r>
      <w:r w:rsidR="00157D5E">
        <w:rPr>
          <w:rFonts w:ascii="Times New Roman" w:hAnsi="Times New Roman" w:cs="Times New Roman"/>
          <w:sz w:val="28"/>
          <w:szCs w:val="28"/>
        </w:rPr>
        <w:t xml:space="preserve"> № 259-ФЗ «Устав автомобильного </w:t>
      </w:r>
      <w:r w:rsidRPr="00157D5E">
        <w:rPr>
          <w:rFonts w:ascii="Times New Roman" w:hAnsi="Times New Roman" w:cs="Times New Roman"/>
          <w:sz w:val="28"/>
          <w:szCs w:val="28"/>
        </w:rPr>
        <w:t>транспорта и городского наземн</w:t>
      </w:r>
      <w:r w:rsidR="00157D5E">
        <w:rPr>
          <w:rFonts w:ascii="Times New Roman" w:hAnsi="Times New Roman" w:cs="Times New Roman"/>
          <w:sz w:val="28"/>
          <w:szCs w:val="28"/>
        </w:rPr>
        <w:t xml:space="preserve">ого электрического транспорта», </w:t>
      </w:r>
      <w:r w:rsidRPr="00157D5E">
        <w:rPr>
          <w:rFonts w:ascii="Times New Roman" w:hAnsi="Times New Roman" w:cs="Times New Roman"/>
          <w:sz w:val="28"/>
          <w:szCs w:val="28"/>
        </w:rPr>
        <w:t>Федеральным законом от 13 июля 20</w:t>
      </w:r>
      <w:r w:rsidR="00157D5E">
        <w:rPr>
          <w:rFonts w:ascii="Times New Roman" w:hAnsi="Times New Roman" w:cs="Times New Roman"/>
          <w:sz w:val="28"/>
          <w:szCs w:val="28"/>
        </w:rPr>
        <w:t xml:space="preserve">15 года №220-ФЗ «Об организации </w:t>
      </w:r>
      <w:r w:rsidRPr="00157D5E">
        <w:rPr>
          <w:rFonts w:ascii="Times New Roman" w:hAnsi="Times New Roman" w:cs="Times New Roman"/>
          <w:sz w:val="28"/>
          <w:szCs w:val="28"/>
        </w:rPr>
        <w:t>регулярных перевозок пассажиров и багажа</w:t>
      </w:r>
      <w:r w:rsidR="00157D5E">
        <w:rPr>
          <w:rFonts w:ascii="Times New Roman" w:hAnsi="Times New Roman" w:cs="Times New Roman"/>
          <w:sz w:val="28"/>
          <w:szCs w:val="28"/>
        </w:rPr>
        <w:t xml:space="preserve"> автомобильным транспортом и </w:t>
      </w:r>
      <w:r w:rsidRPr="00157D5E">
        <w:rPr>
          <w:rFonts w:ascii="Times New Roman" w:hAnsi="Times New Roman" w:cs="Times New Roman"/>
          <w:sz w:val="28"/>
          <w:szCs w:val="28"/>
        </w:rPr>
        <w:t>городским наземным электрическим транс</w:t>
      </w:r>
      <w:r w:rsidR="00157D5E">
        <w:rPr>
          <w:rFonts w:ascii="Times New Roman" w:hAnsi="Times New Roman" w:cs="Times New Roman"/>
          <w:sz w:val="28"/>
          <w:szCs w:val="28"/>
        </w:rPr>
        <w:t xml:space="preserve">портом в Российской Федерации и </w:t>
      </w:r>
      <w:r w:rsidRPr="00157D5E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</w:t>
      </w:r>
      <w:r w:rsidR="00157D5E">
        <w:rPr>
          <w:rFonts w:ascii="Times New Roman" w:hAnsi="Times New Roman" w:cs="Times New Roman"/>
          <w:sz w:val="28"/>
          <w:szCs w:val="28"/>
        </w:rPr>
        <w:t xml:space="preserve">законодательные акты Российской </w:t>
      </w:r>
      <w:r w:rsidRPr="00157D5E">
        <w:rPr>
          <w:rFonts w:ascii="Times New Roman" w:hAnsi="Times New Roman" w:cs="Times New Roman"/>
          <w:sz w:val="28"/>
          <w:szCs w:val="28"/>
        </w:rPr>
        <w:t>Федерации» и Уставом муниципал</w:t>
      </w:r>
      <w:r w:rsidR="00157D5E">
        <w:rPr>
          <w:rFonts w:ascii="Times New Roman" w:hAnsi="Times New Roman" w:cs="Times New Roman"/>
          <w:sz w:val="28"/>
          <w:szCs w:val="28"/>
        </w:rPr>
        <w:t>ьного района «Те</w:t>
      </w:r>
      <w:proofErr w:type="gramStart"/>
      <w:r w:rsidR="00157D5E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157D5E">
        <w:rPr>
          <w:rFonts w:ascii="Times New Roman" w:hAnsi="Times New Roman" w:cs="Times New Roman"/>
          <w:sz w:val="28"/>
          <w:szCs w:val="28"/>
        </w:rPr>
        <w:t xml:space="preserve"> Хемский район </w:t>
      </w:r>
      <w:r w:rsidRPr="00157D5E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157D5E">
        <w:rPr>
          <w:rFonts w:ascii="Times New Roman" w:hAnsi="Times New Roman" w:cs="Times New Roman"/>
          <w:sz w:val="28"/>
          <w:szCs w:val="28"/>
        </w:rPr>
        <w:t>Тыва»</w:t>
      </w:r>
      <w:r w:rsidRPr="00157D5E">
        <w:rPr>
          <w:rFonts w:ascii="Times New Roman" w:hAnsi="Times New Roman" w:cs="Times New Roman"/>
          <w:sz w:val="28"/>
          <w:szCs w:val="28"/>
        </w:rPr>
        <w:t>.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57D5E">
        <w:rPr>
          <w:rFonts w:ascii="Times New Roman" w:hAnsi="Times New Roman" w:cs="Times New Roman"/>
          <w:sz w:val="28"/>
          <w:szCs w:val="28"/>
        </w:rPr>
        <w:t>Настоящее Положение ре</w:t>
      </w:r>
      <w:r w:rsidR="0060593C">
        <w:rPr>
          <w:rFonts w:ascii="Times New Roman" w:hAnsi="Times New Roman" w:cs="Times New Roman"/>
          <w:sz w:val="28"/>
          <w:szCs w:val="28"/>
        </w:rPr>
        <w:t xml:space="preserve">гулирует отношения, связанные с </w:t>
      </w:r>
      <w:r w:rsidRPr="00157D5E">
        <w:rPr>
          <w:rFonts w:ascii="Times New Roman" w:hAnsi="Times New Roman" w:cs="Times New Roman"/>
          <w:sz w:val="28"/>
          <w:szCs w:val="28"/>
        </w:rPr>
        <w:t>организацией транспортного обсл</w:t>
      </w:r>
      <w:r w:rsidR="0060593C">
        <w:rPr>
          <w:rFonts w:ascii="Times New Roman" w:hAnsi="Times New Roman" w:cs="Times New Roman"/>
          <w:sz w:val="28"/>
          <w:szCs w:val="28"/>
        </w:rPr>
        <w:t xml:space="preserve">уживания населения пассажирским </w:t>
      </w:r>
      <w:r w:rsidRPr="00157D5E">
        <w:rPr>
          <w:rFonts w:ascii="Times New Roman" w:hAnsi="Times New Roman" w:cs="Times New Roman"/>
          <w:sz w:val="28"/>
          <w:szCs w:val="28"/>
        </w:rPr>
        <w:t>автомобильным транспортом на т</w:t>
      </w:r>
      <w:r w:rsidR="0060593C">
        <w:rPr>
          <w:rFonts w:ascii="Times New Roman" w:hAnsi="Times New Roman" w:cs="Times New Roman"/>
          <w:sz w:val="28"/>
          <w:szCs w:val="28"/>
        </w:rPr>
        <w:t xml:space="preserve">ерритории муниципального района </w:t>
      </w:r>
      <w:r w:rsidRPr="00157D5E">
        <w:rPr>
          <w:rFonts w:ascii="Times New Roman" w:hAnsi="Times New Roman" w:cs="Times New Roman"/>
          <w:sz w:val="28"/>
          <w:szCs w:val="28"/>
        </w:rPr>
        <w:t>Т</w:t>
      </w:r>
      <w:r w:rsidR="0060593C">
        <w:rPr>
          <w:rFonts w:ascii="Times New Roman" w:hAnsi="Times New Roman" w:cs="Times New Roman"/>
          <w:sz w:val="28"/>
          <w:szCs w:val="28"/>
        </w:rPr>
        <w:t>ес-Хемский кожуун</w:t>
      </w:r>
      <w:r w:rsidRPr="00157D5E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60593C">
        <w:rPr>
          <w:rFonts w:ascii="Times New Roman" w:hAnsi="Times New Roman" w:cs="Times New Roman"/>
          <w:sz w:val="28"/>
          <w:szCs w:val="28"/>
        </w:rPr>
        <w:t xml:space="preserve">Тыва (далее – муниципальный </w:t>
      </w:r>
      <w:r w:rsidRPr="00157D5E">
        <w:rPr>
          <w:rFonts w:ascii="Times New Roman" w:hAnsi="Times New Roman" w:cs="Times New Roman"/>
          <w:sz w:val="28"/>
          <w:szCs w:val="28"/>
        </w:rPr>
        <w:t>район) и определяет правовые и орга</w:t>
      </w:r>
      <w:r w:rsidR="0060593C">
        <w:rPr>
          <w:rFonts w:ascii="Times New Roman" w:hAnsi="Times New Roman" w:cs="Times New Roman"/>
          <w:sz w:val="28"/>
          <w:szCs w:val="28"/>
        </w:rPr>
        <w:t xml:space="preserve">низационные основы обслуживания </w:t>
      </w:r>
      <w:r w:rsidRPr="00157D5E">
        <w:rPr>
          <w:rFonts w:ascii="Times New Roman" w:hAnsi="Times New Roman" w:cs="Times New Roman"/>
          <w:sz w:val="28"/>
          <w:szCs w:val="28"/>
        </w:rPr>
        <w:t>населения пассажирским автомобил</w:t>
      </w:r>
      <w:r w:rsidR="0060593C">
        <w:rPr>
          <w:rFonts w:ascii="Times New Roman" w:hAnsi="Times New Roman" w:cs="Times New Roman"/>
          <w:sz w:val="28"/>
          <w:szCs w:val="28"/>
        </w:rPr>
        <w:t xml:space="preserve">ьным транспортом, устанавливает </w:t>
      </w:r>
      <w:r w:rsidRPr="00157D5E">
        <w:rPr>
          <w:rFonts w:ascii="Times New Roman" w:hAnsi="Times New Roman" w:cs="Times New Roman"/>
          <w:sz w:val="28"/>
          <w:szCs w:val="28"/>
        </w:rPr>
        <w:t xml:space="preserve">единый порядок организации пассажирских </w:t>
      </w:r>
      <w:r w:rsidR="0060593C">
        <w:rPr>
          <w:rFonts w:ascii="Times New Roman" w:hAnsi="Times New Roman" w:cs="Times New Roman"/>
          <w:sz w:val="28"/>
          <w:szCs w:val="28"/>
        </w:rPr>
        <w:t xml:space="preserve">перевозок, а также требования к </w:t>
      </w:r>
      <w:r w:rsidRPr="00157D5E">
        <w:rPr>
          <w:rFonts w:ascii="Times New Roman" w:hAnsi="Times New Roman" w:cs="Times New Roman"/>
          <w:sz w:val="28"/>
          <w:szCs w:val="28"/>
        </w:rPr>
        <w:t>юридическим лицам и и</w:t>
      </w:r>
      <w:r w:rsidR="0060593C">
        <w:rPr>
          <w:rFonts w:ascii="Times New Roman" w:hAnsi="Times New Roman" w:cs="Times New Roman"/>
          <w:sz w:val="28"/>
          <w:szCs w:val="28"/>
        </w:rPr>
        <w:t xml:space="preserve">ндивидуальным предпринимателям, </w:t>
      </w:r>
      <w:r w:rsidRPr="00157D5E">
        <w:rPr>
          <w:rFonts w:ascii="Times New Roman" w:hAnsi="Times New Roman" w:cs="Times New Roman"/>
          <w:sz w:val="28"/>
          <w:szCs w:val="28"/>
        </w:rPr>
        <w:t xml:space="preserve">осуществляющим транспортные услуги по </w:t>
      </w:r>
      <w:r w:rsidR="0060593C">
        <w:rPr>
          <w:rFonts w:ascii="Times New Roman" w:hAnsi="Times New Roman" w:cs="Times New Roman"/>
          <w:sz w:val="28"/>
          <w:szCs w:val="28"/>
        </w:rPr>
        <w:t xml:space="preserve">перевозке пассажиров автобусами </w:t>
      </w:r>
      <w:r w:rsidRPr="00157D5E">
        <w:rPr>
          <w:rFonts w:ascii="Times New Roman" w:hAnsi="Times New Roman" w:cs="Times New Roman"/>
          <w:sz w:val="28"/>
          <w:szCs w:val="28"/>
        </w:rPr>
        <w:t>по регулярным маршрутам</w:t>
      </w:r>
      <w:proofErr w:type="gramEnd"/>
      <w:r w:rsidRPr="00157D5E">
        <w:rPr>
          <w:rFonts w:ascii="Times New Roman" w:hAnsi="Times New Roman" w:cs="Times New Roman"/>
          <w:sz w:val="28"/>
          <w:szCs w:val="28"/>
        </w:rPr>
        <w:t xml:space="preserve"> общ</w:t>
      </w:r>
      <w:r w:rsidR="0060593C">
        <w:rPr>
          <w:rFonts w:ascii="Times New Roman" w:hAnsi="Times New Roman" w:cs="Times New Roman"/>
          <w:sz w:val="28"/>
          <w:szCs w:val="28"/>
        </w:rPr>
        <w:t xml:space="preserve">его пользования в муниципальном </w:t>
      </w:r>
      <w:r w:rsidRPr="00157D5E">
        <w:rPr>
          <w:rFonts w:ascii="Times New Roman" w:hAnsi="Times New Roman" w:cs="Times New Roman"/>
          <w:sz w:val="28"/>
          <w:szCs w:val="28"/>
        </w:rPr>
        <w:t>сообщении.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1.3. Действие настоящего По</w:t>
      </w:r>
      <w:r w:rsidR="0060593C">
        <w:rPr>
          <w:rFonts w:ascii="Times New Roman" w:hAnsi="Times New Roman" w:cs="Times New Roman"/>
          <w:sz w:val="28"/>
          <w:szCs w:val="28"/>
        </w:rPr>
        <w:t xml:space="preserve">ложения распространяется на все </w:t>
      </w:r>
      <w:r w:rsidRPr="00157D5E">
        <w:rPr>
          <w:rFonts w:ascii="Times New Roman" w:hAnsi="Times New Roman" w:cs="Times New Roman"/>
          <w:sz w:val="28"/>
          <w:szCs w:val="28"/>
        </w:rPr>
        <w:t>юридические лица независимо от их организационно-правовой формы и индивидуальных предпринимателей, ко</w:t>
      </w:r>
      <w:r w:rsidR="0060593C">
        <w:rPr>
          <w:rFonts w:ascii="Times New Roman" w:hAnsi="Times New Roman" w:cs="Times New Roman"/>
          <w:sz w:val="28"/>
          <w:szCs w:val="28"/>
        </w:rPr>
        <w:t xml:space="preserve">торые осуществляют или намерены </w:t>
      </w:r>
      <w:r w:rsidRPr="00157D5E">
        <w:rPr>
          <w:rFonts w:ascii="Times New Roman" w:hAnsi="Times New Roman" w:cs="Times New Roman"/>
          <w:sz w:val="28"/>
          <w:szCs w:val="28"/>
        </w:rPr>
        <w:t>осуществлять регулярные маршрутные перевозки пассажиров</w:t>
      </w:r>
      <w:r w:rsidR="0060593C">
        <w:rPr>
          <w:rFonts w:ascii="Times New Roman" w:hAnsi="Times New Roman" w:cs="Times New Roman"/>
          <w:sz w:val="28"/>
          <w:szCs w:val="28"/>
        </w:rPr>
        <w:t xml:space="preserve"> </w:t>
      </w:r>
      <w:r w:rsidRPr="00157D5E">
        <w:rPr>
          <w:rFonts w:ascii="Times New Roman" w:hAnsi="Times New Roman" w:cs="Times New Roman"/>
          <w:sz w:val="28"/>
          <w:szCs w:val="28"/>
        </w:rPr>
        <w:t>автомобильным транспортом на территории</w:t>
      </w:r>
      <w:r w:rsidR="0060593C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</w:t>
      </w:r>
      <w:r w:rsidRPr="00157D5E">
        <w:rPr>
          <w:rFonts w:ascii="Times New Roman" w:hAnsi="Times New Roman" w:cs="Times New Roman"/>
          <w:sz w:val="28"/>
          <w:szCs w:val="28"/>
        </w:rPr>
        <w:t>на муниципальные контрольные</w:t>
      </w:r>
      <w:r w:rsidR="0060593C">
        <w:rPr>
          <w:rFonts w:ascii="Times New Roman" w:hAnsi="Times New Roman" w:cs="Times New Roman"/>
          <w:sz w:val="28"/>
          <w:szCs w:val="28"/>
        </w:rPr>
        <w:t xml:space="preserve"> (надзорные) органы, наделенные </w:t>
      </w:r>
      <w:r w:rsidRPr="00157D5E">
        <w:rPr>
          <w:rFonts w:ascii="Times New Roman" w:hAnsi="Times New Roman" w:cs="Times New Roman"/>
          <w:sz w:val="28"/>
          <w:szCs w:val="28"/>
        </w:rPr>
        <w:t>полномочиями в сфере организации и работы пассажирского транспорта.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lastRenderedPageBreak/>
        <w:t>1.4. Действие настоящего П</w:t>
      </w:r>
      <w:r w:rsidR="0060593C">
        <w:rPr>
          <w:rFonts w:ascii="Times New Roman" w:hAnsi="Times New Roman" w:cs="Times New Roman"/>
          <w:sz w:val="28"/>
          <w:szCs w:val="28"/>
        </w:rPr>
        <w:t xml:space="preserve">оложения подлежит обязательному </w:t>
      </w:r>
      <w:r w:rsidRPr="00157D5E">
        <w:rPr>
          <w:rFonts w:ascii="Times New Roman" w:hAnsi="Times New Roman" w:cs="Times New Roman"/>
          <w:sz w:val="28"/>
          <w:szCs w:val="28"/>
        </w:rPr>
        <w:t>исполнению на всей территории муниципального района.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1.5. Настоящее Положение разработано в целях:</w:t>
      </w:r>
    </w:p>
    <w:p w:rsidR="00161C9E" w:rsidRPr="00157D5E" w:rsidRDefault="00161C9E" w:rsidP="00605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создания условий для более полного удовлетворения потребностей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населения в качественных и безопасных р</w:t>
      </w:r>
      <w:r w:rsidR="0060593C">
        <w:rPr>
          <w:rFonts w:ascii="Times New Roman" w:hAnsi="Times New Roman" w:cs="Times New Roman"/>
          <w:sz w:val="28"/>
          <w:szCs w:val="28"/>
        </w:rPr>
        <w:t xml:space="preserve">егулярных перевозках маршрутным </w:t>
      </w:r>
      <w:r w:rsidRPr="00157D5E">
        <w:rPr>
          <w:rFonts w:ascii="Times New Roman" w:hAnsi="Times New Roman" w:cs="Times New Roman"/>
          <w:sz w:val="28"/>
          <w:szCs w:val="28"/>
        </w:rPr>
        <w:t>автомобильным пассажирским транспортом;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повышения уровня качества транспортных услуг;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создания условий для повыше</w:t>
      </w:r>
      <w:r w:rsidR="0060593C">
        <w:rPr>
          <w:rFonts w:ascii="Times New Roman" w:hAnsi="Times New Roman" w:cs="Times New Roman"/>
          <w:sz w:val="28"/>
          <w:szCs w:val="28"/>
        </w:rPr>
        <w:t xml:space="preserve">ния безопасности пассажиров при </w:t>
      </w:r>
      <w:r w:rsidRPr="00157D5E">
        <w:rPr>
          <w:rFonts w:ascii="Times New Roman" w:hAnsi="Times New Roman" w:cs="Times New Roman"/>
          <w:sz w:val="28"/>
          <w:szCs w:val="28"/>
        </w:rPr>
        <w:t>перевозке автомобильным транспор</w:t>
      </w:r>
      <w:r w:rsidR="0060593C">
        <w:rPr>
          <w:rFonts w:ascii="Times New Roman" w:hAnsi="Times New Roman" w:cs="Times New Roman"/>
          <w:sz w:val="28"/>
          <w:szCs w:val="28"/>
        </w:rPr>
        <w:t xml:space="preserve">том, направленных на сокращение </w:t>
      </w:r>
      <w:r w:rsidRPr="00157D5E">
        <w:rPr>
          <w:rFonts w:ascii="Times New Roman" w:hAnsi="Times New Roman" w:cs="Times New Roman"/>
          <w:sz w:val="28"/>
          <w:szCs w:val="28"/>
        </w:rPr>
        <w:t>количества дорожно-транспортных пр</w:t>
      </w:r>
      <w:r w:rsidR="0060593C">
        <w:rPr>
          <w:rFonts w:ascii="Times New Roman" w:hAnsi="Times New Roman" w:cs="Times New Roman"/>
          <w:sz w:val="28"/>
          <w:szCs w:val="28"/>
        </w:rPr>
        <w:t xml:space="preserve">оисшествий и снижения ущерба от </w:t>
      </w:r>
      <w:r w:rsidRPr="00157D5E">
        <w:rPr>
          <w:rFonts w:ascii="Times New Roman" w:hAnsi="Times New Roman" w:cs="Times New Roman"/>
          <w:sz w:val="28"/>
          <w:szCs w:val="28"/>
        </w:rPr>
        <w:t>этих происшествий;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распределения прав, обязанностей и о</w:t>
      </w:r>
      <w:r w:rsidR="0060593C">
        <w:rPr>
          <w:rFonts w:ascii="Times New Roman" w:hAnsi="Times New Roman" w:cs="Times New Roman"/>
          <w:sz w:val="28"/>
          <w:szCs w:val="28"/>
        </w:rPr>
        <w:t xml:space="preserve">тветственности органов местного </w:t>
      </w:r>
      <w:r w:rsidRPr="00157D5E">
        <w:rPr>
          <w:rFonts w:ascii="Times New Roman" w:hAnsi="Times New Roman" w:cs="Times New Roman"/>
          <w:sz w:val="28"/>
          <w:szCs w:val="28"/>
        </w:rPr>
        <w:t>самоуправления и перевозчиков, а также поряд</w:t>
      </w:r>
      <w:r w:rsidR="0060593C">
        <w:rPr>
          <w:rFonts w:ascii="Times New Roman" w:hAnsi="Times New Roman" w:cs="Times New Roman"/>
          <w:sz w:val="28"/>
          <w:szCs w:val="28"/>
        </w:rPr>
        <w:t xml:space="preserve">ка их взаимоотношений при </w:t>
      </w:r>
      <w:r w:rsidRPr="00157D5E">
        <w:rPr>
          <w:rFonts w:ascii="Times New Roman" w:hAnsi="Times New Roman" w:cs="Times New Roman"/>
          <w:sz w:val="28"/>
          <w:szCs w:val="28"/>
        </w:rPr>
        <w:t>осуществлении пассажирских перевозок;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создания добросовестной</w:t>
      </w:r>
      <w:r w:rsidR="0060593C">
        <w:rPr>
          <w:rFonts w:ascii="Times New Roman" w:hAnsi="Times New Roman" w:cs="Times New Roman"/>
          <w:sz w:val="28"/>
          <w:szCs w:val="28"/>
        </w:rPr>
        <w:t xml:space="preserve"> конкуренции среди предприятий, </w:t>
      </w:r>
      <w:r w:rsidRPr="00157D5E">
        <w:rPr>
          <w:rFonts w:ascii="Times New Roman" w:hAnsi="Times New Roman" w:cs="Times New Roman"/>
          <w:sz w:val="28"/>
          <w:szCs w:val="28"/>
        </w:rPr>
        <w:t>организаций, юридических лиц и и</w:t>
      </w:r>
      <w:r w:rsidR="0060593C">
        <w:rPr>
          <w:rFonts w:ascii="Times New Roman" w:hAnsi="Times New Roman" w:cs="Times New Roman"/>
          <w:sz w:val="28"/>
          <w:szCs w:val="28"/>
        </w:rPr>
        <w:t xml:space="preserve">ндивидуальных предпринимателей, </w:t>
      </w:r>
      <w:r w:rsidRPr="00157D5E">
        <w:rPr>
          <w:rFonts w:ascii="Times New Roman" w:hAnsi="Times New Roman" w:cs="Times New Roman"/>
          <w:sz w:val="28"/>
          <w:szCs w:val="28"/>
        </w:rPr>
        <w:t>занимающихся перевозкой пассажир</w:t>
      </w:r>
      <w:r w:rsidR="0060593C">
        <w:rPr>
          <w:rFonts w:ascii="Times New Roman" w:hAnsi="Times New Roman" w:cs="Times New Roman"/>
          <w:sz w:val="28"/>
          <w:szCs w:val="28"/>
        </w:rPr>
        <w:t xml:space="preserve">ов на маршрутах, находящихся на </w:t>
      </w:r>
      <w:r w:rsidRPr="00157D5E">
        <w:rPr>
          <w:rFonts w:ascii="Times New Roman" w:hAnsi="Times New Roman" w:cs="Times New Roman"/>
          <w:sz w:val="28"/>
          <w:szCs w:val="28"/>
        </w:rPr>
        <w:t>территории муниципального района;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создания равных услов</w:t>
      </w:r>
      <w:r w:rsidR="0060593C">
        <w:rPr>
          <w:rFonts w:ascii="Times New Roman" w:hAnsi="Times New Roman" w:cs="Times New Roman"/>
          <w:sz w:val="28"/>
          <w:szCs w:val="28"/>
        </w:rPr>
        <w:t xml:space="preserve">ий и возможностей осуществления </w:t>
      </w:r>
      <w:r w:rsidRPr="00157D5E">
        <w:rPr>
          <w:rFonts w:ascii="Times New Roman" w:hAnsi="Times New Roman" w:cs="Times New Roman"/>
          <w:sz w:val="28"/>
          <w:szCs w:val="28"/>
        </w:rPr>
        <w:t>пассажирских перевозок на маршрутах</w:t>
      </w:r>
      <w:r w:rsidR="0060593C">
        <w:rPr>
          <w:rFonts w:ascii="Times New Roman" w:hAnsi="Times New Roman" w:cs="Times New Roman"/>
          <w:sz w:val="28"/>
          <w:szCs w:val="28"/>
        </w:rPr>
        <w:t xml:space="preserve"> перевозчиками независимо от их </w:t>
      </w:r>
      <w:r w:rsidRPr="00157D5E">
        <w:rPr>
          <w:rFonts w:ascii="Times New Roman" w:hAnsi="Times New Roman" w:cs="Times New Roman"/>
          <w:sz w:val="28"/>
          <w:szCs w:val="28"/>
        </w:rPr>
        <w:t>организационно-правовой формы, пре</w:t>
      </w:r>
      <w:r w:rsidR="0060593C">
        <w:rPr>
          <w:rFonts w:ascii="Times New Roman" w:hAnsi="Times New Roman" w:cs="Times New Roman"/>
          <w:sz w:val="28"/>
          <w:szCs w:val="28"/>
        </w:rPr>
        <w:t xml:space="preserve">дложивших наиболее безопасные и </w:t>
      </w:r>
      <w:r w:rsidRPr="00157D5E">
        <w:rPr>
          <w:rFonts w:ascii="Times New Roman" w:hAnsi="Times New Roman" w:cs="Times New Roman"/>
          <w:sz w:val="28"/>
          <w:szCs w:val="28"/>
        </w:rPr>
        <w:t>комфортные условия перевозки пассажиров;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 xml:space="preserve">- организации </w:t>
      </w:r>
      <w:proofErr w:type="gramStart"/>
      <w:r w:rsidRPr="00157D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57D5E">
        <w:rPr>
          <w:rFonts w:ascii="Times New Roman" w:hAnsi="Times New Roman" w:cs="Times New Roman"/>
          <w:sz w:val="28"/>
          <w:szCs w:val="28"/>
        </w:rPr>
        <w:t xml:space="preserve"> соблю</w:t>
      </w:r>
      <w:r w:rsidR="0060593C">
        <w:rPr>
          <w:rFonts w:ascii="Times New Roman" w:hAnsi="Times New Roman" w:cs="Times New Roman"/>
          <w:sz w:val="28"/>
          <w:szCs w:val="28"/>
        </w:rPr>
        <w:t xml:space="preserve">дением законодательства в сфере </w:t>
      </w:r>
      <w:r w:rsidRPr="00157D5E">
        <w:rPr>
          <w:rFonts w:ascii="Times New Roman" w:hAnsi="Times New Roman" w:cs="Times New Roman"/>
          <w:sz w:val="28"/>
          <w:szCs w:val="28"/>
        </w:rPr>
        <w:t>транспортного обслуживания населения;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организации контроля по доп</w:t>
      </w:r>
      <w:r w:rsidR="0060593C">
        <w:rPr>
          <w:rFonts w:ascii="Times New Roman" w:hAnsi="Times New Roman" w:cs="Times New Roman"/>
          <w:sz w:val="28"/>
          <w:szCs w:val="28"/>
        </w:rPr>
        <w:t xml:space="preserve">уску к перевозкам пассажиров по </w:t>
      </w:r>
      <w:r w:rsidRPr="00157D5E">
        <w:rPr>
          <w:rFonts w:ascii="Times New Roman" w:hAnsi="Times New Roman" w:cs="Times New Roman"/>
          <w:sz w:val="28"/>
          <w:szCs w:val="28"/>
        </w:rPr>
        <w:t>маршрутам компетентных и профессионально подготовленных работников;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координации деятельности о</w:t>
      </w:r>
      <w:r w:rsidR="0060593C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самоуправления, </w:t>
      </w:r>
      <w:r w:rsidRPr="00157D5E">
        <w:rPr>
          <w:rFonts w:ascii="Times New Roman" w:hAnsi="Times New Roman" w:cs="Times New Roman"/>
          <w:sz w:val="28"/>
          <w:szCs w:val="28"/>
        </w:rPr>
        <w:t>транспортных и дорожных (организаций) служб.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1.6. Для целей настоящего П</w:t>
      </w:r>
      <w:r w:rsidR="0060593C">
        <w:rPr>
          <w:rFonts w:ascii="Times New Roman" w:hAnsi="Times New Roman" w:cs="Times New Roman"/>
          <w:sz w:val="28"/>
          <w:szCs w:val="28"/>
        </w:rPr>
        <w:t xml:space="preserve">оложения используются следующие </w:t>
      </w:r>
      <w:r w:rsidRPr="00157D5E">
        <w:rPr>
          <w:rFonts w:ascii="Times New Roman" w:hAnsi="Times New Roman" w:cs="Times New Roman"/>
          <w:sz w:val="28"/>
          <w:szCs w:val="28"/>
        </w:rPr>
        <w:t>понятия: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b/>
          <w:bCs/>
          <w:sz w:val="28"/>
          <w:szCs w:val="28"/>
        </w:rPr>
        <w:t xml:space="preserve">транспортное обслуживание населения </w:t>
      </w:r>
      <w:r w:rsidR="0060593C">
        <w:rPr>
          <w:rFonts w:ascii="Times New Roman" w:hAnsi="Times New Roman" w:cs="Times New Roman"/>
          <w:sz w:val="28"/>
          <w:szCs w:val="28"/>
        </w:rPr>
        <w:t xml:space="preserve">- предоставление услуг по </w:t>
      </w:r>
      <w:r w:rsidRPr="00157D5E">
        <w:rPr>
          <w:rFonts w:ascii="Times New Roman" w:hAnsi="Times New Roman" w:cs="Times New Roman"/>
          <w:sz w:val="28"/>
          <w:szCs w:val="28"/>
        </w:rPr>
        <w:t>перевозке пассажиров и багажа транспортом общего пользования;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транспортного обслуживания </w:t>
      </w:r>
      <w:r w:rsidR="0060593C">
        <w:rPr>
          <w:rFonts w:ascii="Times New Roman" w:hAnsi="Times New Roman" w:cs="Times New Roman"/>
          <w:sz w:val="28"/>
          <w:szCs w:val="28"/>
        </w:rPr>
        <w:t xml:space="preserve">- реализация комплекса </w:t>
      </w:r>
      <w:r w:rsidRPr="00157D5E">
        <w:rPr>
          <w:rFonts w:ascii="Times New Roman" w:hAnsi="Times New Roman" w:cs="Times New Roman"/>
          <w:sz w:val="28"/>
          <w:szCs w:val="28"/>
        </w:rPr>
        <w:t>организационных, финансовых мероприят</w:t>
      </w:r>
      <w:r w:rsidR="0060593C">
        <w:rPr>
          <w:rFonts w:ascii="Times New Roman" w:hAnsi="Times New Roman" w:cs="Times New Roman"/>
          <w:sz w:val="28"/>
          <w:szCs w:val="28"/>
        </w:rPr>
        <w:t xml:space="preserve">ий и распорядительных действий, </w:t>
      </w:r>
      <w:r w:rsidRPr="00157D5E">
        <w:rPr>
          <w:rFonts w:ascii="Times New Roman" w:hAnsi="Times New Roman" w:cs="Times New Roman"/>
          <w:sz w:val="28"/>
          <w:szCs w:val="28"/>
        </w:rPr>
        <w:t>направленных на удовлетворение потреб</w:t>
      </w:r>
      <w:r w:rsidR="0060593C">
        <w:rPr>
          <w:rFonts w:ascii="Times New Roman" w:hAnsi="Times New Roman" w:cs="Times New Roman"/>
          <w:sz w:val="28"/>
          <w:szCs w:val="28"/>
        </w:rPr>
        <w:t xml:space="preserve">ностей населения в пассажирских </w:t>
      </w:r>
      <w:r w:rsidRPr="00157D5E">
        <w:rPr>
          <w:rFonts w:ascii="Times New Roman" w:hAnsi="Times New Roman" w:cs="Times New Roman"/>
          <w:sz w:val="28"/>
          <w:szCs w:val="28"/>
        </w:rPr>
        <w:t>перевозках;</w:t>
      </w:r>
    </w:p>
    <w:p w:rsidR="00722D96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маршрут </w:t>
      </w:r>
      <w:r w:rsidRPr="00157D5E">
        <w:rPr>
          <w:rFonts w:ascii="Times New Roman" w:hAnsi="Times New Roman" w:cs="Times New Roman"/>
          <w:sz w:val="28"/>
          <w:szCs w:val="28"/>
        </w:rPr>
        <w:t>- маршр</w:t>
      </w:r>
      <w:r w:rsidR="00722D96">
        <w:rPr>
          <w:rFonts w:ascii="Times New Roman" w:hAnsi="Times New Roman" w:cs="Times New Roman"/>
          <w:sz w:val="28"/>
          <w:szCs w:val="28"/>
        </w:rPr>
        <w:t xml:space="preserve">ут регулярных перевозок, </w:t>
      </w:r>
      <w:r w:rsidRPr="00157D5E">
        <w:rPr>
          <w:rFonts w:ascii="Times New Roman" w:hAnsi="Times New Roman" w:cs="Times New Roman"/>
          <w:sz w:val="28"/>
          <w:szCs w:val="28"/>
        </w:rPr>
        <w:t>проходящий в границах поселения,</w:t>
      </w:r>
      <w:r w:rsidR="00722D96">
        <w:rPr>
          <w:rFonts w:ascii="Times New Roman" w:hAnsi="Times New Roman" w:cs="Times New Roman"/>
          <w:sz w:val="28"/>
          <w:szCs w:val="28"/>
        </w:rPr>
        <w:t xml:space="preserve"> или по территории двух и более </w:t>
      </w:r>
      <w:r w:rsidRPr="00157D5E">
        <w:rPr>
          <w:rFonts w:ascii="Times New Roman" w:hAnsi="Times New Roman" w:cs="Times New Roman"/>
          <w:sz w:val="28"/>
          <w:szCs w:val="28"/>
        </w:rPr>
        <w:t>поселений в границах одного муниципального образования;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b/>
          <w:bCs/>
          <w:sz w:val="28"/>
          <w:szCs w:val="28"/>
        </w:rPr>
        <w:t xml:space="preserve">реестр маршрутов регулярного сообщения </w:t>
      </w:r>
      <w:r w:rsidR="00722D96">
        <w:rPr>
          <w:rFonts w:ascii="Times New Roman" w:hAnsi="Times New Roman" w:cs="Times New Roman"/>
          <w:sz w:val="28"/>
          <w:szCs w:val="28"/>
        </w:rPr>
        <w:t xml:space="preserve">- установленный правовым </w:t>
      </w:r>
      <w:r w:rsidRPr="00157D5E">
        <w:rPr>
          <w:rFonts w:ascii="Times New Roman" w:hAnsi="Times New Roman" w:cs="Times New Roman"/>
          <w:sz w:val="28"/>
          <w:szCs w:val="28"/>
        </w:rPr>
        <w:t>актом администрации муниципального района перече</w:t>
      </w:r>
      <w:r w:rsidR="00722D96">
        <w:rPr>
          <w:rFonts w:ascii="Times New Roman" w:hAnsi="Times New Roman" w:cs="Times New Roman"/>
          <w:sz w:val="28"/>
          <w:szCs w:val="28"/>
        </w:rPr>
        <w:t xml:space="preserve">нь маршрутов </w:t>
      </w:r>
      <w:r w:rsidRPr="00157D5E">
        <w:rPr>
          <w:rFonts w:ascii="Times New Roman" w:hAnsi="Times New Roman" w:cs="Times New Roman"/>
          <w:sz w:val="28"/>
          <w:szCs w:val="28"/>
        </w:rPr>
        <w:t>регулярного сообщения;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рейс </w:t>
      </w:r>
      <w:r w:rsidRPr="00157D5E">
        <w:rPr>
          <w:rFonts w:ascii="Times New Roman" w:hAnsi="Times New Roman" w:cs="Times New Roman"/>
          <w:sz w:val="28"/>
          <w:szCs w:val="28"/>
        </w:rPr>
        <w:t>- путь следования транспор</w:t>
      </w:r>
      <w:r w:rsidR="00722D96">
        <w:rPr>
          <w:rFonts w:ascii="Times New Roman" w:hAnsi="Times New Roman" w:cs="Times New Roman"/>
          <w:sz w:val="28"/>
          <w:szCs w:val="28"/>
        </w:rPr>
        <w:t xml:space="preserve">тного средства от начального до </w:t>
      </w:r>
      <w:r w:rsidRPr="00157D5E">
        <w:rPr>
          <w:rFonts w:ascii="Times New Roman" w:hAnsi="Times New Roman" w:cs="Times New Roman"/>
          <w:sz w:val="28"/>
          <w:szCs w:val="28"/>
        </w:rPr>
        <w:t>конечного пункта маршрута;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b/>
          <w:bCs/>
          <w:sz w:val="28"/>
          <w:szCs w:val="28"/>
        </w:rPr>
        <w:t xml:space="preserve">начальный остановочный пункт </w:t>
      </w:r>
      <w:r w:rsidRPr="00157D5E">
        <w:rPr>
          <w:rFonts w:ascii="Times New Roman" w:hAnsi="Times New Roman" w:cs="Times New Roman"/>
          <w:sz w:val="28"/>
          <w:szCs w:val="28"/>
        </w:rPr>
        <w:t>- первый по времени отправления</w:t>
      </w:r>
      <w:r w:rsidR="00722D96">
        <w:rPr>
          <w:rFonts w:ascii="Times New Roman" w:hAnsi="Times New Roman" w:cs="Times New Roman"/>
          <w:sz w:val="28"/>
          <w:szCs w:val="28"/>
        </w:rPr>
        <w:t xml:space="preserve"> </w:t>
      </w:r>
      <w:r w:rsidRPr="00157D5E">
        <w:rPr>
          <w:rFonts w:ascii="Times New Roman" w:hAnsi="Times New Roman" w:cs="Times New Roman"/>
          <w:sz w:val="28"/>
          <w:szCs w:val="28"/>
        </w:rPr>
        <w:t>транспортного средства остановочный пункт, который указан в расписании;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b/>
          <w:bCs/>
          <w:sz w:val="28"/>
          <w:szCs w:val="28"/>
        </w:rPr>
        <w:t xml:space="preserve">конечный остановочный пункт </w:t>
      </w:r>
      <w:r w:rsidR="00722D96">
        <w:rPr>
          <w:rFonts w:ascii="Times New Roman" w:hAnsi="Times New Roman" w:cs="Times New Roman"/>
          <w:sz w:val="28"/>
          <w:szCs w:val="28"/>
        </w:rPr>
        <w:t xml:space="preserve">- последний остановочный пункт, </w:t>
      </w:r>
      <w:r w:rsidRPr="00157D5E">
        <w:rPr>
          <w:rFonts w:ascii="Times New Roman" w:hAnsi="Times New Roman" w:cs="Times New Roman"/>
          <w:sz w:val="28"/>
          <w:szCs w:val="28"/>
        </w:rPr>
        <w:t>который указан в расписании;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b/>
          <w:bCs/>
          <w:sz w:val="28"/>
          <w:szCs w:val="28"/>
        </w:rPr>
        <w:t xml:space="preserve">владелец объекта транспортной инфраструктуры </w:t>
      </w:r>
      <w:r w:rsidR="00722D96">
        <w:rPr>
          <w:rFonts w:ascii="Times New Roman" w:hAnsi="Times New Roman" w:cs="Times New Roman"/>
          <w:sz w:val="28"/>
          <w:szCs w:val="28"/>
        </w:rPr>
        <w:t xml:space="preserve">- лицо, владеющее </w:t>
      </w:r>
      <w:r w:rsidRPr="00157D5E">
        <w:rPr>
          <w:rFonts w:ascii="Times New Roman" w:hAnsi="Times New Roman" w:cs="Times New Roman"/>
          <w:sz w:val="28"/>
          <w:szCs w:val="28"/>
        </w:rPr>
        <w:t xml:space="preserve">объектом транспортной инфраструктуры </w:t>
      </w:r>
      <w:r w:rsidR="00722D96">
        <w:rPr>
          <w:rFonts w:ascii="Times New Roman" w:hAnsi="Times New Roman" w:cs="Times New Roman"/>
          <w:sz w:val="28"/>
          <w:szCs w:val="28"/>
        </w:rPr>
        <w:t xml:space="preserve">на праве собственности или ином </w:t>
      </w:r>
      <w:r w:rsidRPr="00157D5E">
        <w:rPr>
          <w:rFonts w:ascii="Times New Roman" w:hAnsi="Times New Roman" w:cs="Times New Roman"/>
          <w:sz w:val="28"/>
          <w:szCs w:val="28"/>
        </w:rPr>
        <w:t>праве;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7D5E">
        <w:rPr>
          <w:rFonts w:ascii="Times New Roman" w:hAnsi="Times New Roman" w:cs="Times New Roman"/>
          <w:b/>
          <w:bCs/>
          <w:sz w:val="28"/>
          <w:szCs w:val="28"/>
        </w:rPr>
        <w:t>свидетельство об осуществлении перевозок по маршруту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b/>
          <w:bCs/>
          <w:sz w:val="28"/>
          <w:szCs w:val="28"/>
        </w:rPr>
        <w:t xml:space="preserve">регулярных перевозок </w:t>
      </w:r>
      <w:r w:rsidRPr="00157D5E">
        <w:rPr>
          <w:rFonts w:ascii="Times New Roman" w:hAnsi="Times New Roman" w:cs="Times New Roman"/>
          <w:sz w:val="28"/>
          <w:szCs w:val="28"/>
        </w:rPr>
        <w:t>- документ, под</w:t>
      </w:r>
      <w:r w:rsidR="00722D96">
        <w:rPr>
          <w:rFonts w:ascii="Times New Roman" w:hAnsi="Times New Roman" w:cs="Times New Roman"/>
          <w:sz w:val="28"/>
          <w:szCs w:val="28"/>
        </w:rPr>
        <w:t xml:space="preserve">тверждающий право осуществления </w:t>
      </w:r>
      <w:r w:rsidRPr="00157D5E">
        <w:rPr>
          <w:rFonts w:ascii="Times New Roman" w:hAnsi="Times New Roman" w:cs="Times New Roman"/>
          <w:sz w:val="28"/>
          <w:szCs w:val="28"/>
        </w:rPr>
        <w:t>регулярных перевозок по нерегулируемым тарифам по маршруту регулярных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перевозок;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b/>
          <w:bCs/>
          <w:sz w:val="28"/>
          <w:szCs w:val="28"/>
        </w:rPr>
        <w:t xml:space="preserve">карта маршрута регулярных перевозок </w:t>
      </w:r>
      <w:r w:rsidR="00722D96">
        <w:rPr>
          <w:rFonts w:ascii="Times New Roman" w:hAnsi="Times New Roman" w:cs="Times New Roman"/>
          <w:sz w:val="28"/>
          <w:szCs w:val="28"/>
        </w:rPr>
        <w:t xml:space="preserve">- документ, содержащий </w:t>
      </w:r>
      <w:r w:rsidRPr="00157D5E">
        <w:rPr>
          <w:rFonts w:ascii="Times New Roman" w:hAnsi="Times New Roman" w:cs="Times New Roman"/>
          <w:sz w:val="28"/>
          <w:szCs w:val="28"/>
        </w:rPr>
        <w:t>сведения о маршруте регулярных пер</w:t>
      </w:r>
      <w:r w:rsidR="00722D96">
        <w:rPr>
          <w:rFonts w:ascii="Times New Roman" w:hAnsi="Times New Roman" w:cs="Times New Roman"/>
          <w:sz w:val="28"/>
          <w:szCs w:val="28"/>
        </w:rPr>
        <w:t xml:space="preserve">евозок и транспортном средстве, </w:t>
      </w:r>
      <w:r w:rsidRPr="00157D5E">
        <w:rPr>
          <w:rFonts w:ascii="Times New Roman" w:hAnsi="Times New Roman" w:cs="Times New Roman"/>
          <w:sz w:val="28"/>
          <w:szCs w:val="28"/>
        </w:rPr>
        <w:t>которое допускается использовать для перевозок по данному маршруту;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b/>
          <w:bCs/>
          <w:sz w:val="28"/>
          <w:szCs w:val="28"/>
        </w:rPr>
        <w:t xml:space="preserve">водитель маршрутного транспортного средства </w:t>
      </w:r>
      <w:r w:rsidR="00722D96">
        <w:rPr>
          <w:rFonts w:ascii="Times New Roman" w:hAnsi="Times New Roman" w:cs="Times New Roman"/>
          <w:sz w:val="28"/>
          <w:szCs w:val="28"/>
        </w:rPr>
        <w:t xml:space="preserve">- лицо, управляющее </w:t>
      </w:r>
      <w:r w:rsidRPr="00157D5E">
        <w:rPr>
          <w:rFonts w:ascii="Times New Roman" w:hAnsi="Times New Roman" w:cs="Times New Roman"/>
          <w:sz w:val="28"/>
          <w:szCs w:val="28"/>
        </w:rPr>
        <w:t>транспортным средством общего пользов</w:t>
      </w:r>
      <w:r w:rsidR="00722D96">
        <w:rPr>
          <w:rFonts w:ascii="Times New Roman" w:hAnsi="Times New Roman" w:cs="Times New Roman"/>
          <w:sz w:val="28"/>
          <w:szCs w:val="28"/>
        </w:rPr>
        <w:t xml:space="preserve">ания (автобус), предназначенное </w:t>
      </w:r>
      <w:r w:rsidRPr="00157D5E">
        <w:rPr>
          <w:rFonts w:ascii="Times New Roman" w:hAnsi="Times New Roman" w:cs="Times New Roman"/>
          <w:sz w:val="28"/>
          <w:szCs w:val="28"/>
        </w:rPr>
        <w:t>для перевозки по дорогам людей,</w:t>
      </w:r>
      <w:r w:rsidR="00722D96">
        <w:rPr>
          <w:rFonts w:ascii="Times New Roman" w:hAnsi="Times New Roman" w:cs="Times New Roman"/>
          <w:sz w:val="28"/>
          <w:szCs w:val="28"/>
        </w:rPr>
        <w:t xml:space="preserve"> и движущееся по установленному </w:t>
      </w:r>
      <w:r w:rsidRPr="00157D5E">
        <w:rPr>
          <w:rFonts w:ascii="Times New Roman" w:hAnsi="Times New Roman" w:cs="Times New Roman"/>
          <w:sz w:val="28"/>
          <w:szCs w:val="28"/>
        </w:rPr>
        <w:t>маршруту с обозначенными местами остановок;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b/>
          <w:bCs/>
          <w:sz w:val="28"/>
          <w:szCs w:val="28"/>
        </w:rPr>
        <w:t xml:space="preserve">паспорт маршрута регулярных перевозок </w:t>
      </w:r>
      <w:r w:rsidR="00722D96">
        <w:rPr>
          <w:rFonts w:ascii="Times New Roman" w:hAnsi="Times New Roman" w:cs="Times New Roman"/>
          <w:sz w:val="28"/>
          <w:szCs w:val="28"/>
        </w:rPr>
        <w:t xml:space="preserve">- документ, включающий в </w:t>
      </w:r>
      <w:r w:rsidRPr="00157D5E">
        <w:rPr>
          <w:rFonts w:ascii="Times New Roman" w:hAnsi="Times New Roman" w:cs="Times New Roman"/>
          <w:sz w:val="28"/>
          <w:szCs w:val="28"/>
        </w:rPr>
        <w:t>себя сведения о маршруте регулярных перев</w:t>
      </w:r>
      <w:r w:rsidR="00722D96">
        <w:rPr>
          <w:rFonts w:ascii="Times New Roman" w:hAnsi="Times New Roman" w:cs="Times New Roman"/>
          <w:sz w:val="28"/>
          <w:szCs w:val="28"/>
        </w:rPr>
        <w:t xml:space="preserve">озок и сведения о перевозках по </w:t>
      </w:r>
      <w:r w:rsidRPr="00157D5E">
        <w:rPr>
          <w:rFonts w:ascii="Times New Roman" w:hAnsi="Times New Roman" w:cs="Times New Roman"/>
          <w:sz w:val="28"/>
          <w:szCs w:val="28"/>
        </w:rPr>
        <w:t>данному маршруту;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b/>
          <w:bCs/>
          <w:sz w:val="28"/>
          <w:szCs w:val="28"/>
        </w:rPr>
        <w:t xml:space="preserve">регулярные перевозки по регулируемым тарифам </w:t>
      </w:r>
      <w:r w:rsidR="00722D96">
        <w:rPr>
          <w:rFonts w:ascii="Times New Roman" w:hAnsi="Times New Roman" w:cs="Times New Roman"/>
          <w:sz w:val="28"/>
          <w:szCs w:val="28"/>
        </w:rPr>
        <w:t xml:space="preserve">– регулярные </w:t>
      </w:r>
      <w:r w:rsidRPr="00157D5E">
        <w:rPr>
          <w:rFonts w:ascii="Times New Roman" w:hAnsi="Times New Roman" w:cs="Times New Roman"/>
          <w:sz w:val="28"/>
          <w:szCs w:val="28"/>
        </w:rPr>
        <w:t>перевозки, осуществляемые с при</w:t>
      </w:r>
      <w:r w:rsidR="00722D96">
        <w:rPr>
          <w:rFonts w:ascii="Times New Roman" w:hAnsi="Times New Roman" w:cs="Times New Roman"/>
          <w:sz w:val="28"/>
          <w:szCs w:val="28"/>
        </w:rPr>
        <w:t xml:space="preserve">менением тарифов, установленных </w:t>
      </w:r>
      <w:r w:rsidRPr="00157D5E">
        <w:rPr>
          <w:rFonts w:ascii="Times New Roman" w:hAnsi="Times New Roman" w:cs="Times New Roman"/>
          <w:sz w:val="28"/>
          <w:szCs w:val="28"/>
        </w:rPr>
        <w:t>органами государственной власти суб</w:t>
      </w:r>
      <w:r w:rsidR="00722D96">
        <w:rPr>
          <w:rFonts w:ascii="Times New Roman" w:hAnsi="Times New Roman" w:cs="Times New Roman"/>
          <w:sz w:val="28"/>
          <w:szCs w:val="28"/>
        </w:rPr>
        <w:t xml:space="preserve">ъектов Российской Федерации или </w:t>
      </w:r>
      <w:r w:rsidRPr="00157D5E">
        <w:rPr>
          <w:rFonts w:ascii="Times New Roman" w:hAnsi="Times New Roman" w:cs="Times New Roman"/>
          <w:sz w:val="28"/>
          <w:szCs w:val="28"/>
        </w:rPr>
        <w:t>органами местного самоуправления, и предоставлением всех льгот на проезд</w:t>
      </w:r>
      <w:r w:rsidR="00722D96">
        <w:rPr>
          <w:rFonts w:ascii="Times New Roman" w:hAnsi="Times New Roman" w:cs="Times New Roman"/>
          <w:sz w:val="28"/>
          <w:szCs w:val="28"/>
        </w:rPr>
        <w:t xml:space="preserve">, </w:t>
      </w:r>
      <w:r w:rsidRPr="00157D5E">
        <w:rPr>
          <w:rFonts w:ascii="Times New Roman" w:hAnsi="Times New Roman" w:cs="Times New Roman"/>
          <w:sz w:val="28"/>
          <w:szCs w:val="28"/>
        </w:rPr>
        <w:t>утвержденных в установленном порядке;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b/>
          <w:bCs/>
          <w:sz w:val="28"/>
          <w:szCs w:val="28"/>
        </w:rPr>
        <w:t xml:space="preserve">регулярные перевозки по нерегулируемым тарифам </w:t>
      </w:r>
      <w:r w:rsidR="00722D96">
        <w:rPr>
          <w:rFonts w:ascii="Times New Roman" w:hAnsi="Times New Roman" w:cs="Times New Roman"/>
          <w:sz w:val="28"/>
          <w:szCs w:val="28"/>
        </w:rPr>
        <w:t xml:space="preserve">– регулярные </w:t>
      </w:r>
      <w:r w:rsidRPr="00157D5E">
        <w:rPr>
          <w:rFonts w:ascii="Times New Roman" w:hAnsi="Times New Roman" w:cs="Times New Roman"/>
          <w:sz w:val="28"/>
          <w:szCs w:val="28"/>
        </w:rPr>
        <w:t>перевозки, осуществляемые с при</w:t>
      </w:r>
      <w:r w:rsidR="00722D96">
        <w:rPr>
          <w:rFonts w:ascii="Times New Roman" w:hAnsi="Times New Roman" w:cs="Times New Roman"/>
          <w:sz w:val="28"/>
          <w:szCs w:val="28"/>
        </w:rPr>
        <w:t xml:space="preserve">менением тарифов, установленных </w:t>
      </w:r>
      <w:r w:rsidRPr="00157D5E">
        <w:rPr>
          <w:rFonts w:ascii="Times New Roman" w:hAnsi="Times New Roman" w:cs="Times New Roman"/>
          <w:sz w:val="28"/>
          <w:szCs w:val="28"/>
        </w:rPr>
        <w:t>перевозчиком;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пассажирских перевозок </w:t>
      </w:r>
      <w:r w:rsidR="00722D96">
        <w:rPr>
          <w:rFonts w:ascii="Times New Roman" w:hAnsi="Times New Roman" w:cs="Times New Roman"/>
          <w:sz w:val="28"/>
          <w:szCs w:val="28"/>
        </w:rPr>
        <w:t xml:space="preserve">- орган местного </w:t>
      </w:r>
      <w:r w:rsidRPr="00157D5E">
        <w:rPr>
          <w:rFonts w:ascii="Times New Roman" w:hAnsi="Times New Roman" w:cs="Times New Roman"/>
          <w:sz w:val="28"/>
          <w:szCs w:val="28"/>
        </w:rPr>
        <w:t>самоуправления, уполномоченный мун</w:t>
      </w:r>
      <w:r w:rsidR="00722D96">
        <w:rPr>
          <w:rFonts w:ascii="Times New Roman" w:hAnsi="Times New Roman" w:cs="Times New Roman"/>
          <w:sz w:val="28"/>
          <w:szCs w:val="28"/>
        </w:rPr>
        <w:t xml:space="preserve">иципальным нормативным правовым </w:t>
      </w:r>
      <w:r w:rsidRPr="00157D5E">
        <w:rPr>
          <w:rFonts w:ascii="Times New Roman" w:hAnsi="Times New Roman" w:cs="Times New Roman"/>
          <w:sz w:val="28"/>
          <w:szCs w:val="28"/>
        </w:rPr>
        <w:t>актом на осуществление функций по орг</w:t>
      </w:r>
      <w:r w:rsidR="00722D96">
        <w:rPr>
          <w:rFonts w:ascii="Times New Roman" w:hAnsi="Times New Roman" w:cs="Times New Roman"/>
          <w:sz w:val="28"/>
          <w:szCs w:val="28"/>
        </w:rPr>
        <w:t xml:space="preserve">анизации регулярных перевозок в </w:t>
      </w:r>
      <w:r w:rsidRPr="00157D5E">
        <w:rPr>
          <w:rFonts w:ascii="Times New Roman" w:hAnsi="Times New Roman" w:cs="Times New Roman"/>
          <w:sz w:val="28"/>
          <w:szCs w:val="28"/>
        </w:rPr>
        <w:t>соответствии с настоящим Положением;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договора простого товарищества </w:t>
      </w:r>
      <w:r w:rsidR="00722D96">
        <w:rPr>
          <w:rFonts w:ascii="Times New Roman" w:hAnsi="Times New Roman" w:cs="Times New Roman"/>
          <w:sz w:val="28"/>
          <w:szCs w:val="28"/>
        </w:rPr>
        <w:t xml:space="preserve">- юридические лица и </w:t>
      </w:r>
      <w:r w:rsidRPr="00157D5E">
        <w:rPr>
          <w:rFonts w:ascii="Times New Roman" w:hAnsi="Times New Roman" w:cs="Times New Roman"/>
          <w:sz w:val="28"/>
          <w:szCs w:val="28"/>
        </w:rPr>
        <w:t xml:space="preserve">(или) индивидуальные предприниматели, являющиеся </w:t>
      </w:r>
      <w:r w:rsidR="00722D96">
        <w:rPr>
          <w:rFonts w:ascii="Times New Roman" w:hAnsi="Times New Roman" w:cs="Times New Roman"/>
          <w:sz w:val="28"/>
          <w:szCs w:val="28"/>
        </w:rPr>
        <w:t xml:space="preserve">сторонами договора </w:t>
      </w:r>
      <w:r w:rsidRPr="00157D5E">
        <w:rPr>
          <w:rFonts w:ascii="Times New Roman" w:hAnsi="Times New Roman" w:cs="Times New Roman"/>
          <w:sz w:val="28"/>
          <w:szCs w:val="28"/>
        </w:rPr>
        <w:t>простого товарищества (договора о совмест</w:t>
      </w:r>
      <w:r w:rsidR="00722D96">
        <w:rPr>
          <w:rFonts w:ascii="Times New Roman" w:hAnsi="Times New Roman" w:cs="Times New Roman"/>
          <w:sz w:val="28"/>
          <w:szCs w:val="28"/>
        </w:rPr>
        <w:t xml:space="preserve">ной деятельности), заключенного </w:t>
      </w:r>
      <w:r w:rsidRPr="00157D5E">
        <w:rPr>
          <w:rFonts w:ascii="Times New Roman" w:hAnsi="Times New Roman" w:cs="Times New Roman"/>
          <w:sz w:val="28"/>
          <w:szCs w:val="28"/>
        </w:rPr>
        <w:t>для осуществления регулярных перев</w:t>
      </w:r>
      <w:r w:rsidR="00722D96">
        <w:rPr>
          <w:rFonts w:ascii="Times New Roman" w:hAnsi="Times New Roman" w:cs="Times New Roman"/>
          <w:sz w:val="28"/>
          <w:szCs w:val="28"/>
        </w:rPr>
        <w:t xml:space="preserve">озок в случаях, предусмотренных </w:t>
      </w:r>
      <w:r w:rsidRPr="00157D5E">
        <w:rPr>
          <w:rFonts w:ascii="Times New Roman" w:hAnsi="Times New Roman" w:cs="Times New Roman"/>
          <w:sz w:val="28"/>
          <w:szCs w:val="28"/>
        </w:rPr>
        <w:t>настоящим Положением;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b/>
          <w:bCs/>
          <w:sz w:val="28"/>
          <w:szCs w:val="28"/>
        </w:rPr>
        <w:t xml:space="preserve">уполномоченный участник договора простого товарищества </w:t>
      </w:r>
      <w:r w:rsidR="00722D96">
        <w:rPr>
          <w:rFonts w:ascii="Times New Roman" w:hAnsi="Times New Roman" w:cs="Times New Roman"/>
          <w:sz w:val="28"/>
          <w:szCs w:val="28"/>
        </w:rPr>
        <w:t xml:space="preserve">- </w:t>
      </w:r>
      <w:r w:rsidRPr="00157D5E">
        <w:rPr>
          <w:rFonts w:ascii="Times New Roman" w:hAnsi="Times New Roman" w:cs="Times New Roman"/>
          <w:sz w:val="28"/>
          <w:szCs w:val="28"/>
        </w:rPr>
        <w:t>участник договора простого товарищества, который на основании выданной ему остальными товарищами до</w:t>
      </w:r>
      <w:r w:rsidR="00722D96">
        <w:rPr>
          <w:rFonts w:ascii="Times New Roman" w:hAnsi="Times New Roman" w:cs="Times New Roman"/>
          <w:sz w:val="28"/>
          <w:szCs w:val="28"/>
        </w:rPr>
        <w:t xml:space="preserve">веренности или в соответствии с </w:t>
      </w:r>
      <w:r w:rsidRPr="00157D5E">
        <w:rPr>
          <w:rFonts w:ascii="Times New Roman" w:hAnsi="Times New Roman" w:cs="Times New Roman"/>
          <w:sz w:val="28"/>
          <w:szCs w:val="28"/>
        </w:rPr>
        <w:t xml:space="preserve">заключенным в </w:t>
      </w:r>
      <w:r w:rsidRPr="00157D5E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письменной форме </w:t>
      </w:r>
      <w:r w:rsidR="00722D96">
        <w:rPr>
          <w:rFonts w:ascii="Times New Roman" w:hAnsi="Times New Roman" w:cs="Times New Roman"/>
          <w:sz w:val="28"/>
          <w:szCs w:val="28"/>
        </w:rPr>
        <w:t xml:space="preserve">договором простого товарищества </w:t>
      </w:r>
      <w:r w:rsidRPr="00157D5E">
        <w:rPr>
          <w:rFonts w:ascii="Times New Roman" w:hAnsi="Times New Roman" w:cs="Times New Roman"/>
          <w:sz w:val="28"/>
          <w:szCs w:val="28"/>
        </w:rPr>
        <w:t>уполномочен совершать от имени всех товарищей сделки с третьими лицами;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b/>
          <w:bCs/>
          <w:sz w:val="28"/>
          <w:szCs w:val="28"/>
        </w:rPr>
        <w:t xml:space="preserve">маршрутная линия </w:t>
      </w:r>
      <w:r w:rsidRPr="00157D5E">
        <w:rPr>
          <w:rFonts w:ascii="Times New Roman" w:hAnsi="Times New Roman" w:cs="Times New Roman"/>
          <w:sz w:val="28"/>
          <w:szCs w:val="28"/>
        </w:rPr>
        <w:t>- устано</w:t>
      </w:r>
      <w:r w:rsidR="00722D96">
        <w:rPr>
          <w:rFonts w:ascii="Times New Roman" w:hAnsi="Times New Roman" w:cs="Times New Roman"/>
          <w:sz w:val="28"/>
          <w:szCs w:val="28"/>
        </w:rPr>
        <w:t xml:space="preserve">вленное расписанием направление </w:t>
      </w:r>
      <w:r w:rsidRPr="00157D5E">
        <w:rPr>
          <w:rFonts w:ascii="Times New Roman" w:hAnsi="Times New Roman" w:cs="Times New Roman"/>
          <w:sz w:val="28"/>
          <w:szCs w:val="28"/>
        </w:rPr>
        <w:t>движения автомобильного транспорта в рамках муниципального маршрута.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7D5E">
        <w:rPr>
          <w:rFonts w:ascii="Times New Roman" w:hAnsi="Times New Roman" w:cs="Times New Roman"/>
          <w:b/>
          <w:bCs/>
          <w:sz w:val="28"/>
          <w:szCs w:val="28"/>
        </w:rPr>
        <w:t>автоматизированная информ</w:t>
      </w:r>
      <w:r w:rsidR="00722D96">
        <w:rPr>
          <w:rFonts w:ascii="Times New Roman" w:hAnsi="Times New Roman" w:cs="Times New Roman"/>
          <w:b/>
          <w:bCs/>
          <w:sz w:val="28"/>
          <w:szCs w:val="28"/>
        </w:rPr>
        <w:t xml:space="preserve">ационная система учета и оплаты </w:t>
      </w:r>
      <w:r w:rsidRPr="00157D5E">
        <w:rPr>
          <w:rFonts w:ascii="Times New Roman" w:hAnsi="Times New Roman" w:cs="Times New Roman"/>
          <w:b/>
          <w:bCs/>
          <w:sz w:val="28"/>
          <w:szCs w:val="28"/>
        </w:rPr>
        <w:t>проезда в общественном транспорте (система взимания платы за проезд)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b/>
          <w:bCs/>
          <w:sz w:val="28"/>
          <w:szCs w:val="28"/>
        </w:rPr>
        <w:t xml:space="preserve">(далее - Система) </w:t>
      </w:r>
      <w:r w:rsidRPr="00157D5E">
        <w:rPr>
          <w:rFonts w:ascii="Times New Roman" w:hAnsi="Times New Roman" w:cs="Times New Roman"/>
          <w:sz w:val="28"/>
          <w:szCs w:val="28"/>
        </w:rPr>
        <w:t>– технологи</w:t>
      </w:r>
      <w:r w:rsidR="00722D96">
        <w:rPr>
          <w:rFonts w:ascii="Times New Roman" w:hAnsi="Times New Roman" w:cs="Times New Roman"/>
          <w:sz w:val="28"/>
          <w:szCs w:val="28"/>
        </w:rPr>
        <w:t xml:space="preserve">ческий комплекс, обеспечивающий </w:t>
      </w:r>
      <w:r w:rsidRPr="00157D5E">
        <w:rPr>
          <w:rFonts w:ascii="Times New Roman" w:hAnsi="Times New Roman" w:cs="Times New Roman"/>
          <w:sz w:val="28"/>
          <w:szCs w:val="28"/>
        </w:rPr>
        <w:t>возможность использования электронн</w:t>
      </w:r>
      <w:r w:rsidR="00722D96">
        <w:rPr>
          <w:rFonts w:ascii="Times New Roman" w:hAnsi="Times New Roman" w:cs="Times New Roman"/>
          <w:sz w:val="28"/>
          <w:szCs w:val="28"/>
        </w:rPr>
        <w:t>ых сре</w:t>
      </w:r>
      <w:proofErr w:type="gramStart"/>
      <w:r w:rsidR="00722D96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="00722D96">
        <w:rPr>
          <w:rFonts w:ascii="Times New Roman" w:hAnsi="Times New Roman" w:cs="Times New Roman"/>
          <w:sz w:val="28"/>
          <w:szCs w:val="28"/>
        </w:rPr>
        <w:t xml:space="preserve">атежа (электронных </w:t>
      </w:r>
      <w:r w:rsidRPr="00157D5E">
        <w:rPr>
          <w:rFonts w:ascii="Times New Roman" w:hAnsi="Times New Roman" w:cs="Times New Roman"/>
          <w:sz w:val="28"/>
          <w:szCs w:val="28"/>
        </w:rPr>
        <w:t>пластиковых карт) для оплаты проезда п</w:t>
      </w:r>
      <w:r w:rsidR="00722D96">
        <w:rPr>
          <w:rFonts w:ascii="Times New Roman" w:hAnsi="Times New Roman" w:cs="Times New Roman"/>
          <w:sz w:val="28"/>
          <w:szCs w:val="28"/>
        </w:rPr>
        <w:t xml:space="preserve">ассажиров и перевозки багажа на </w:t>
      </w:r>
      <w:r w:rsidRPr="00157D5E">
        <w:rPr>
          <w:rFonts w:ascii="Times New Roman" w:hAnsi="Times New Roman" w:cs="Times New Roman"/>
          <w:sz w:val="28"/>
          <w:szCs w:val="28"/>
        </w:rPr>
        <w:t>общественном транспорте, осуществле</w:t>
      </w:r>
      <w:r w:rsidR="00722D96">
        <w:rPr>
          <w:rFonts w:ascii="Times New Roman" w:hAnsi="Times New Roman" w:cs="Times New Roman"/>
          <w:sz w:val="28"/>
          <w:szCs w:val="28"/>
        </w:rPr>
        <w:t xml:space="preserve">ния безналичных расчетов, учета </w:t>
      </w:r>
      <w:r w:rsidRPr="00157D5E">
        <w:rPr>
          <w:rFonts w:ascii="Times New Roman" w:hAnsi="Times New Roman" w:cs="Times New Roman"/>
          <w:sz w:val="28"/>
          <w:szCs w:val="28"/>
        </w:rPr>
        <w:t>проданных билетов и совершенных поездок.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b/>
          <w:bCs/>
          <w:sz w:val="28"/>
          <w:szCs w:val="28"/>
        </w:rPr>
        <w:t xml:space="preserve">терминальное оборудование </w:t>
      </w:r>
      <w:r w:rsidRPr="00157D5E">
        <w:rPr>
          <w:rFonts w:ascii="Times New Roman" w:hAnsi="Times New Roman" w:cs="Times New Roman"/>
          <w:sz w:val="28"/>
          <w:szCs w:val="28"/>
        </w:rPr>
        <w:t>-</w:t>
      </w:r>
      <w:r w:rsidR="00722D96">
        <w:rPr>
          <w:rFonts w:ascii="Times New Roman" w:hAnsi="Times New Roman" w:cs="Times New Roman"/>
          <w:sz w:val="28"/>
          <w:szCs w:val="28"/>
        </w:rPr>
        <w:t xml:space="preserve"> специализированное устройство, </w:t>
      </w:r>
      <w:r w:rsidRPr="00157D5E">
        <w:rPr>
          <w:rFonts w:ascii="Times New Roman" w:hAnsi="Times New Roman" w:cs="Times New Roman"/>
          <w:sz w:val="28"/>
          <w:szCs w:val="28"/>
        </w:rPr>
        <w:t>переносное или стационарно устано</w:t>
      </w:r>
      <w:r w:rsidR="00722D96">
        <w:rPr>
          <w:rFonts w:ascii="Times New Roman" w:hAnsi="Times New Roman" w:cs="Times New Roman"/>
          <w:sz w:val="28"/>
          <w:szCs w:val="28"/>
        </w:rPr>
        <w:t xml:space="preserve">вленное в транспортном средстве </w:t>
      </w:r>
      <w:r w:rsidRPr="00157D5E">
        <w:rPr>
          <w:rFonts w:ascii="Times New Roman" w:hAnsi="Times New Roman" w:cs="Times New Roman"/>
          <w:sz w:val="28"/>
          <w:szCs w:val="28"/>
        </w:rPr>
        <w:t>перевозчика, предназначенное д</w:t>
      </w:r>
      <w:r w:rsidR="00722D96">
        <w:rPr>
          <w:rFonts w:ascii="Times New Roman" w:hAnsi="Times New Roman" w:cs="Times New Roman"/>
          <w:sz w:val="28"/>
          <w:szCs w:val="28"/>
        </w:rPr>
        <w:t xml:space="preserve">ля регистрации проезда в данном </w:t>
      </w:r>
      <w:r w:rsidRPr="00157D5E">
        <w:rPr>
          <w:rFonts w:ascii="Times New Roman" w:hAnsi="Times New Roman" w:cs="Times New Roman"/>
          <w:sz w:val="28"/>
          <w:szCs w:val="28"/>
        </w:rPr>
        <w:t>транспортном средстве по установленному</w:t>
      </w:r>
      <w:r w:rsidR="00722D96">
        <w:rPr>
          <w:rFonts w:ascii="Times New Roman" w:hAnsi="Times New Roman" w:cs="Times New Roman"/>
          <w:sz w:val="28"/>
          <w:szCs w:val="28"/>
        </w:rPr>
        <w:t xml:space="preserve"> тарифу посредством электронных </w:t>
      </w:r>
      <w:r w:rsidRPr="00157D5E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157D5E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157D5E">
        <w:rPr>
          <w:rFonts w:ascii="Times New Roman" w:hAnsi="Times New Roman" w:cs="Times New Roman"/>
          <w:sz w:val="28"/>
          <w:szCs w:val="28"/>
        </w:rPr>
        <w:t>атежа (электронных пластиковых карт).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D5E">
        <w:rPr>
          <w:rFonts w:ascii="Times New Roman" w:hAnsi="Times New Roman" w:cs="Times New Roman"/>
          <w:sz w:val="28"/>
          <w:szCs w:val="28"/>
        </w:rPr>
        <w:t>Понятия «маршрут», «маршрут регул</w:t>
      </w:r>
      <w:r w:rsidR="00722D96">
        <w:rPr>
          <w:rFonts w:ascii="Times New Roman" w:hAnsi="Times New Roman" w:cs="Times New Roman"/>
          <w:sz w:val="28"/>
          <w:szCs w:val="28"/>
        </w:rPr>
        <w:t xml:space="preserve">ярных перевозок», «перевозчик», </w:t>
      </w:r>
      <w:r w:rsidRPr="00157D5E">
        <w:rPr>
          <w:rFonts w:ascii="Times New Roman" w:hAnsi="Times New Roman" w:cs="Times New Roman"/>
          <w:sz w:val="28"/>
          <w:szCs w:val="28"/>
        </w:rPr>
        <w:t>«пассажир», «расписание», «объект</w:t>
      </w:r>
      <w:r w:rsidR="00722D96">
        <w:rPr>
          <w:rFonts w:ascii="Times New Roman" w:hAnsi="Times New Roman" w:cs="Times New Roman"/>
          <w:sz w:val="28"/>
          <w:szCs w:val="28"/>
        </w:rPr>
        <w:t xml:space="preserve">ы транспортной инфраструктуры», </w:t>
      </w:r>
      <w:r w:rsidRPr="00157D5E">
        <w:rPr>
          <w:rFonts w:ascii="Times New Roman" w:hAnsi="Times New Roman" w:cs="Times New Roman"/>
          <w:sz w:val="28"/>
          <w:szCs w:val="28"/>
        </w:rPr>
        <w:t>«билет», «путевой лист», «ручная клад</w:t>
      </w:r>
      <w:r w:rsidR="00722D96">
        <w:rPr>
          <w:rFonts w:ascii="Times New Roman" w:hAnsi="Times New Roman" w:cs="Times New Roman"/>
          <w:sz w:val="28"/>
          <w:szCs w:val="28"/>
        </w:rPr>
        <w:t xml:space="preserve">ь», «остановочный пункт», «виды </w:t>
      </w:r>
      <w:r w:rsidRPr="00157D5E">
        <w:rPr>
          <w:rFonts w:ascii="Times New Roman" w:hAnsi="Times New Roman" w:cs="Times New Roman"/>
          <w:sz w:val="28"/>
          <w:szCs w:val="28"/>
        </w:rPr>
        <w:t xml:space="preserve">регулярных перевозок пассажиров и </w:t>
      </w:r>
      <w:r w:rsidR="00722D96">
        <w:rPr>
          <w:rFonts w:ascii="Times New Roman" w:hAnsi="Times New Roman" w:cs="Times New Roman"/>
          <w:sz w:val="28"/>
          <w:szCs w:val="28"/>
        </w:rPr>
        <w:t xml:space="preserve">багажа», «лицензия», «автобус», </w:t>
      </w:r>
      <w:r w:rsidRPr="00157D5E">
        <w:rPr>
          <w:rFonts w:ascii="Times New Roman" w:hAnsi="Times New Roman" w:cs="Times New Roman"/>
          <w:sz w:val="28"/>
          <w:szCs w:val="28"/>
        </w:rPr>
        <w:t>«расписание (график) движения» применяю</w:t>
      </w:r>
      <w:r w:rsidR="00722D96">
        <w:rPr>
          <w:rFonts w:ascii="Times New Roman" w:hAnsi="Times New Roman" w:cs="Times New Roman"/>
          <w:sz w:val="28"/>
          <w:szCs w:val="28"/>
        </w:rPr>
        <w:t xml:space="preserve">тся соответственно в значениях, </w:t>
      </w:r>
      <w:r w:rsidRPr="00157D5E">
        <w:rPr>
          <w:rFonts w:ascii="Times New Roman" w:hAnsi="Times New Roman" w:cs="Times New Roman"/>
          <w:sz w:val="28"/>
          <w:szCs w:val="28"/>
        </w:rPr>
        <w:t>указанных в статьях 2, 19 Федеральног</w:t>
      </w:r>
      <w:r w:rsidR="00722D96">
        <w:rPr>
          <w:rFonts w:ascii="Times New Roman" w:hAnsi="Times New Roman" w:cs="Times New Roman"/>
          <w:sz w:val="28"/>
          <w:szCs w:val="28"/>
        </w:rPr>
        <w:t xml:space="preserve">о закона от 08.11.2007 № 259-ФЗ </w:t>
      </w:r>
      <w:r w:rsidRPr="00157D5E">
        <w:rPr>
          <w:rFonts w:ascii="Times New Roman" w:hAnsi="Times New Roman" w:cs="Times New Roman"/>
          <w:sz w:val="28"/>
          <w:szCs w:val="28"/>
        </w:rPr>
        <w:t>«Устав автомобильного транспорта и горо</w:t>
      </w:r>
      <w:r w:rsidR="00722D96">
        <w:rPr>
          <w:rFonts w:ascii="Times New Roman" w:hAnsi="Times New Roman" w:cs="Times New Roman"/>
          <w:sz w:val="28"/>
          <w:szCs w:val="28"/>
        </w:rPr>
        <w:t xml:space="preserve">дского наземного электрического </w:t>
      </w:r>
      <w:r w:rsidRPr="00157D5E">
        <w:rPr>
          <w:rFonts w:ascii="Times New Roman" w:hAnsi="Times New Roman" w:cs="Times New Roman"/>
          <w:sz w:val="28"/>
          <w:szCs w:val="28"/>
        </w:rPr>
        <w:t>транспорта, статье 3 Федерального закона от 04.0</w:t>
      </w:r>
      <w:r w:rsidR="00722D96">
        <w:rPr>
          <w:rFonts w:ascii="Times New Roman" w:hAnsi="Times New Roman" w:cs="Times New Roman"/>
          <w:sz w:val="28"/>
          <w:szCs w:val="28"/>
        </w:rPr>
        <w:t xml:space="preserve">5.2011 № 99-ФЗ «О </w:t>
      </w:r>
      <w:r w:rsidRPr="00157D5E">
        <w:rPr>
          <w:rFonts w:ascii="Times New Roman" w:hAnsi="Times New Roman" w:cs="Times New Roman"/>
          <w:sz w:val="28"/>
          <w:szCs w:val="28"/>
        </w:rPr>
        <w:t>лицензировании</w:t>
      </w:r>
      <w:proofErr w:type="gramEnd"/>
      <w:r w:rsidRPr="00157D5E">
        <w:rPr>
          <w:rFonts w:ascii="Times New Roman" w:hAnsi="Times New Roman" w:cs="Times New Roman"/>
          <w:sz w:val="28"/>
          <w:szCs w:val="28"/>
        </w:rPr>
        <w:t xml:space="preserve"> отдельных видов деятельности».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1.7. Основными принцип</w:t>
      </w:r>
      <w:r w:rsidR="00722D96">
        <w:rPr>
          <w:rFonts w:ascii="Times New Roman" w:hAnsi="Times New Roman" w:cs="Times New Roman"/>
          <w:sz w:val="28"/>
          <w:szCs w:val="28"/>
        </w:rPr>
        <w:t xml:space="preserve">ами организации и осуществления </w:t>
      </w:r>
      <w:r w:rsidRPr="00157D5E">
        <w:rPr>
          <w:rFonts w:ascii="Times New Roman" w:hAnsi="Times New Roman" w:cs="Times New Roman"/>
          <w:sz w:val="28"/>
          <w:szCs w:val="28"/>
        </w:rPr>
        <w:t>транспортного обслуживания н</w:t>
      </w:r>
      <w:r w:rsidR="00722D96">
        <w:rPr>
          <w:rFonts w:ascii="Times New Roman" w:hAnsi="Times New Roman" w:cs="Times New Roman"/>
          <w:sz w:val="28"/>
          <w:szCs w:val="28"/>
        </w:rPr>
        <w:t xml:space="preserve">аселения в муниципальном районе </w:t>
      </w:r>
      <w:r w:rsidRPr="00157D5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1) безопасность при выполнении пассажирских перевозок;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2) качественное транспортное обслуживание населения;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3) доступность транспортных услуг для населения;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4) гарантированность предоста</w:t>
      </w:r>
      <w:r w:rsidR="00722D96">
        <w:rPr>
          <w:rFonts w:ascii="Times New Roman" w:hAnsi="Times New Roman" w:cs="Times New Roman"/>
          <w:sz w:val="28"/>
          <w:szCs w:val="28"/>
        </w:rPr>
        <w:t xml:space="preserve">вления услуг транспортом общего </w:t>
      </w:r>
      <w:r w:rsidRPr="00157D5E">
        <w:rPr>
          <w:rFonts w:ascii="Times New Roman" w:hAnsi="Times New Roman" w:cs="Times New Roman"/>
          <w:sz w:val="28"/>
          <w:szCs w:val="28"/>
        </w:rPr>
        <w:t>пользования;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5) создание единого транспортного пространства;</w:t>
      </w:r>
    </w:p>
    <w:p w:rsidR="00677DC2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6) равный доступ на рынок транспорт</w:t>
      </w:r>
      <w:r w:rsidR="00722D96">
        <w:rPr>
          <w:rFonts w:ascii="Times New Roman" w:hAnsi="Times New Roman" w:cs="Times New Roman"/>
          <w:sz w:val="28"/>
          <w:szCs w:val="28"/>
        </w:rPr>
        <w:t xml:space="preserve">ных услуг перевозчиков в едином </w:t>
      </w:r>
      <w:r w:rsidRPr="00157D5E">
        <w:rPr>
          <w:rFonts w:ascii="Times New Roman" w:hAnsi="Times New Roman" w:cs="Times New Roman"/>
          <w:sz w:val="28"/>
          <w:szCs w:val="28"/>
        </w:rPr>
        <w:t xml:space="preserve">правовом и экономическом порядке; 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7) ответственность органов местно</w:t>
      </w:r>
      <w:r w:rsidR="00677DC2">
        <w:rPr>
          <w:rFonts w:ascii="Times New Roman" w:hAnsi="Times New Roman" w:cs="Times New Roman"/>
          <w:sz w:val="28"/>
          <w:szCs w:val="28"/>
        </w:rPr>
        <w:t xml:space="preserve">го самоуправления муниципальных </w:t>
      </w:r>
      <w:r w:rsidRPr="00157D5E">
        <w:rPr>
          <w:rFonts w:ascii="Times New Roman" w:hAnsi="Times New Roman" w:cs="Times New Roman"/>
          <w:sz w:val="28"/>
          <w:szCs w:val="28"/>
        </w:rPr>
        <w:t>образований за обеспечение потреб</w:t>
      </w:r>
      <w:r w:rsidR="00677DC2">
        <w:rPr>
          <w:rFonts w:ascii="Times New Roman" w:hAnsi="Times New Roman" w:cs="Times New Roman"/>
          <w:sz w:val="28"/>
          <w:szCs w:val="28"/>
        </w:rPr>
        <w:t xml:space="preserve">ностей населения в пассажирских </w:t>
      </w:r>
      <w:r w:rsidRPr="00157D5E">
        <w:rPr>
          <w:rFonts w:ascii="Times New Roman" w:hAnsi="Times New Roman" w:cs="Times New Roman"/>
          <w:sz w:val="28"/>
          <w:szCs w:val="28"/>
        </w:rPr>
        <w:t>перевозках;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8) результативность деятельнос</w:t>
      </w:r>
      <w:r w:rsidR="00677DC2">
        <w:rPr>
          <w:rFonts w:ascii="Times New Roman" w:hAnsi="Times New Roman" w:cs="Times New Roman"/>
          <w:sz w:val="28"/>
          <w:szCs w:val="28"/>
        </w:rPr>
        <w:t xml:space="preserve">ти по организации транспортного </w:t>
      </w:r>
      <w:r w:rsidRPr="00157D5E">
        <w:rPr>
          <w:rFonts w:ascii="Times New Roman" w:hAnsi="Times New Roman" w:cs="Times New Roman"/>
          <w:sz w:val="28"/>
          <w:szCs w:val="28"/>
        </w:rPr>
        <w:t>обслуживания, достижение поставленн</w:t>
      </w:r>
      <w:r w:rsidR="00677DC2">
        <w:rPr>
          <w:rFonts w:ascii="Times New Roman" w:hAnsi="Times New Roman" w:cs="Times New Roman"/>
          <w:sz w:val="28"/>
          <w:szCs w:val="28"/>
        </w:rPr>
        <w:t xml:space="preserve">ых целей посредством реализации </w:t>
      </w:r>
      <w:r w:rsidRPr="00157D5E">
        <w:rPr>
          <w:rFonts w:ascii="Times New Roman" w:hAnsi="Times New Roman" w:cs="Times New Roman"/>
          <w:sz w:val="28"/>
          <w:szCs w:val="28"/>
        </w:rPr>
        <w:t>приоритетных задач;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9) открытость условий организ</w:t>
      </w:r>
      <w:r w:rsidR="00677DC2">
        <w:rPr>
          <w:rFonts w:ascii="Times New Roman" w:hAnsi="Times New Roman" w:cs="Times New Roman"/>
          <w:sz w:val="28"/>
          <w:szCs w:val="28"/>
        </w:rPr>
        <w:t xml:space="preserve">ации транспортного обслуживания </w:t>
      </w:r>
      <w:r w:rsidRPr="00157D5E">
        <w:rPr>
          <w:rFonts w:ascii="Times New Roman" w:hAnsi="Times New Roman" w:cs="Times New Roman"/>
          <w:sz w:val="28"/>
          <w:szCs w:val="28"/>
        </w:rPr>
        <w:t>населения, предоставление сведений об организации транспортн</w:t>
      </w:r>
      <w:r w:rsidR="00677DC2">
        <w:rPr>
          <w:rFonts w:ascii="Times New Roman" w:hAnsi="Times New Roman" w:cs="Times New Roman"/>
          <w:sz w:val="28"/>
          <w:szCs w:val="28"/>
        </w:rPr>
        <w:t xml:space="preserve">ого </w:t>
      </w:r>
      <w:r w:rsidRPr="00157D5E">
        <w:rPr>
          <w:rFonts w:ascii="Times New Roman" w:hAnsi="Times New Roman" w:cs="Times New Roman"/>
          <w:sz w:val="28"/>
          <w:szCs w:val="28"/>
        </w:rPr>
        <w:t>обслуживания населения по</w:t>
      </w:r>
      <w:r w:rsidR="00677DC2">
        <w:rPr>
          <w:rFonts w:ascii="Times New Roman" w:hAnsi="Times New Roman" w:cs="Times New Roman"/>
          <w:sz w:val="28"/>
          <w:szCs w:val="28"/>
        </w:rPr>
        <w:t xml:space="preserve"> обоснованному требованию лица, </w:t>
      </w:r>
      <w:r w:rsidRPr="00157D5E">
        <w:rPr>
          <w:rFonts w:ascii="Times New Roman" w:hAnsi="Times New Roman" w:cs="Times New Roman"/>
          <w:sz w:val="28"/>
          <w:szCs w:val="28"/>
        </w:rPr>
        <w:t>заинтересованного в получении информации.</w:t>
      </w:r>
    </w:p>
    <w:p w:rsidR="00161C9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lastRenderedPageBreak/>
        <w:t>1.8. Автомобильные транспортные п</w:t>
      </w:r>
      <w:r w:rsidR="00677DC2">
        <w:rPr>
          <w:rFonts w:ascii="Times New Roman" w:hAnsi="Times New Roman" w:cs="Times New Roman"/>
          <w:sz w:val="28"/>
          <w:szCs w:val="28"/>
        </w:rPr>
        <w:t xml:space="preserve">еревозки пассажиров и багажа на </w:t>
      </w:r>
      <w:r w:rsidRPr="00157D5E">
        <w:rPr>
          <w:rFonts w:ascii="Times New Roman" w:hAnsi="Times New Roman" w:cs="Times New Roman"/>
          <w:sz w:val="28"/>
          <w:szCs w:val="28"/>
        </w:rPr>
        <w:t>территории муниципального района осуществляются автобусами по</w:t>
      </w:r>
      <w:r w:rsidR="00677DC2">
        <w:rPr>
          <w:rFonts w:ascii="Times New Roman" w:hAnsi="Times New Roman" w:cs="Times New Roman"/>
          <w:sz w:val="28"/>
          <w:szCs w:val="28"/>
        </w:rPr>
        <w:t xml:space="preserve"> </w:t>
      </w:r>
      <w:r w:rsidRPr="00157D5E">
        <w:rPr>
          <w:rFonts w:ascii="Times New Roman" w:hAnsi="Times New Roman" w:cs="Times New Roman"/>
          <w:sz w:val="28"/>
          <w:szCs w:val="28"/>
        </w:rPr>
        <w:t>маршрутам регулярных перевозок.</w:t>
      </w:r>
    </w:p>
    <w:p w:rsidR="00677DC2" w:rsidRPr="00157D5E" w:rsidRDefault="00677DC2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1C9E" w:rsidRPr="00FC71AC" w:rsidRDefault="00161C9E" w:rsidP="00677D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71AC">
        <w:rPr>
          <w:rFonts w:ascii="Times New Roman" w:hAnsi="Times New Roman" w:cs="Times New Roman"/>
          <w:bCs/>
          <w:sz w:val="28"/>
          <w:szCs w:val="28"/>
        </w:rPr>
        <w:t>2. Полномочия органов местного самоуправления в вопросах</w:t>
      </w:r>
      <w:r w:rsidR="00677DC2" w:rsidRPr="00FC71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1AC">
        <w:rPr>
          <w:rFonts w:ascii="Times New Roman" w:hAnsi="Times New Roman" w:cs="Times New Roman"/>
          <w:bCs/>
          <w:sz w:val="28"/>
          <w:szCs w:val="28"/>
        </w:rPr>
        <w:t>обеспечения и организации транспортного обслуживания населения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7D5E">
        <w:rPr>
          <w:rFonts w:ascii="Times New Roman" w:hAnsi="Times New Roman" w:cs="Times New Roman"/>
          <w:b/>
          <w:bCs/>
          <w:sz w:val="28"/>
          <w:szCs w:val="28"/>
        </w:rPr>
        <w:t xml:space="preserve">2.1. Представительный орган </w:t>
      </w:r>
      <w:r w:rsidR="00677DC2" w:rsidRPr="00677DC2">
        <w:rPr>
          <w:rFonts w:ascii="Times New Roman" w:hAnsi="Times New Roman" w:cs="Times New Roman"/>
          <w:bCs/>
          <w:sz w:val="28"/>
          <w:szCs w:val="28"/>
        </w:rPr>
        <w:t>–</w:t>
      </w:r>
      <w:r w:rsidRPr="00677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DC2" w:rsidRPr="00677DC2">
        <w:rPr>
          <w:rFonts w:ascii="Times New Roman" w:hAnsi="Times New Roman" w:cs="Times New Roman"/>
          <w:bCs/>
          <w:sz w:val="28"/>
          <w:szCs w:val="28"/>
        </w:rPr>
        <w:t xml:space="preserve">Администрация муниципального района «тес-Хемский кожуун Республики Тыва» </w:t>
      </w:r>
      <w:r w:rsidRPr="00677DC2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677DC2" w:rsidRPr="00677DC2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Pr="00677DC2">
        <w:rPr>
          <w:rFonts w:ascii="Times New Roman" w:hAnsi="Times New Roman" w:cs="Times New Roman"/>
          <w:bCs/>
          <w:sz w:val="28"/>
          <w:szCs w:val="28"/>
        </w:rPr>
        <w:t>) в</w:t>
      </w:r>
      <w:r w:rsidR="00677DC2" w:rsidRPr="00677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7DC2">
        <w:rPr>
          <w:rFonts w:ascii="Times New Roman" w:hAnsi="Times New Roman" w:cs="Times New Roman"/>
          <w:bCs/>
          <w:sz w:val="28"/>
          <w:szCs w:val="28"/>
        </w:rPr>
        <w:t>пределах своей компетенции: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утверждает Положение об организ</w:t>
      </w:r>
      <w:r w:rsidR="00677DC2">
        <w:rPr>
          <w:rFonts w:ascii="Times New Roman" w:hAnsi="Times New Roman" w:cs="Times New Roman"/>
          <w:sz w:val="28"/>
          <w:szCs w:val="28"/>
        </w:rPr>
        <w:t xml:space="preserve">ации транспортного обслуживания </w:t>
      </w:r>
      <w:r w:rsidRPr="00157D5E">
        <w:rPr>
          <w:rFonts w:ascii="Times New Roman" w:hAnsi="Times New Roman" w:cs="Times New Roman"/>
          <w:sz w:val="28"/>
          <w:szCs w:val="28"/>
        </w:rPr>
        <w:t>населения пассажирским автомоби</w:t>
      </w:r>
      <w:r w:rsidR="00677DC2">
        <w:rPr>
          <w:rFonts w:ascii="Times New Roman" w:hAnsi="Times New Roman" w:cs="Times New Roman"/>
          <w:sz w:val="28"/>
          <w:szCs w:val="28"/>
        </w:rPr>
        <w:t xml:space="preserve">льным транспортом на территории </w:t>
      </w:r>
      <w:r w:rsidRPr="00157D5E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утверждает Порядок проведе</w:t>
      </w:r>
      <w:r w:rsidR="00677DC2">
        <w:rPr>
          <w:rFonts w:ascii="Times New Roman" w:hAnsi="Times New Roman" w:cs="Times New Roman"/>
          <w:sz w:val="28"/>
          <w:szCs w:val="28"/>
        </w:rPr>
        <w:t xml:space="preserve">ния открытого конкурса на право </w:t>
      </w:r>
      <w:r w:rsidRPr="00157D5E">
        <w:rPr>
          <w:rFonts w:ascii="Times New Roman" w:hAnsi="Times New Roman" w:cs="Times New Roman"/>
          <w:sz w:val="28"/>
          <w:szCs w:val="28"/>
        </w:rPr>
        <w:t>осуществления перевозок п</w:t>
      </w:r>
      <w:r w:rsidR="00677DC2">
        <w:rPr>
          <w:rFonts w:ascii="Times New Roman" w:hAnsi="Times New Roman" w:cs="Times New Roman"/>
          <w:sz w:val="28"/>
          <w:szCs w:val="28"/>
        </w:rPr>
        <w:t xml:space="preserve">о маршруту регулярных перевозок </w:t>
      </w:r>
      <w:r w:rsidRPr="00157D5E">
        <w:rPr>
          <w:rFonts w:ascii="Times New Roman" w:hAnsi="Times New Roman" w:cs="Times New Roman"/>
          <w:sz w:val="28"/>
          <w:szCs w:val="28"/>
        </w:rPr>
        <w:t>автомобильным транспортом о</w:t>
      </w:r>
      <w:r w:rsidR="00677DC2">
        <w:rPr>
          <w:rFonts w:ascii="Times New Roman" w:hAnsi="Times New Roman" w:cs="Times New Roman"/>
          <w:sz w:val="28"/>
          <w:szCs w:val="28"/>
        </w:rPr>
        <w:t xml:space="preserve">бщего пользования на территории </w:t>
      </w:r>
      <w:r w:rsidRPr="00157D5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7DC2">
        <w:rPr>
          <w:rFonts w:ascii="Times New Roman" w:hAnsi="Times New Roman" w:cs="Times New Roman"/>
          <w:sz w:val="28"/>
          <w:szCs w:val="28"/>
        </w:rPr>
        <w:t>;</w:t>
      </w:r>
    </w:p>
    <w:p w:rsidR="006A23D5" w:rsidRDefault="00161C9E" w:rsidP="006A23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D5E">
        <w:rPr>
          <w:rFonts w:ascii="Times New Roman" w:hAnsi="Times New Roman" w:cs="Times New Roman"/>
          <w:b/>
          <w:bCs/>
          <w:sz w:val="28"/>
          <w:szCs w:val="28"/>
        </w:rPr>
        <w:t xml:space="preserve">2.2.Исполнительный орган - </w:t>
      </w:r>
      <w:r w:rsidR="006A23D5" w:rsidRPr="00677DC2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района «тес-Хемский кожуун Республики Тыва»  (далее – Администрация) в пределах своей компетенции: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 xml:space="preserve">- создает условия для предоставления транспортных </w:t>
      </w:r>
      <w:proofErr w:type="gramStart"/>
      <w:r w:rsidRPr="00157D5E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157D5E">
        <w:rPr>
          <w:rFonts w:ascii="Times New Roman" w:hAnsi="Times New Roman" w:cs="Times New Roman"/>
          <w:sz w:val="28"/>
          <w:szCs w:val="28"/>
        </w:rPr>
        <w:t xml:space="preserve"> и организуют</w:t>
      </w:r>
      <w:r w:rsidR="006A23D5">
        <w:rPr>
          <w:rFonts w:ascii="Times New Roman" w:hAnsi="Times New Roman" w:cs="Times New Roman"/>
          <w:sz w:val="28"/>
          <w:szCs w:val="28"/>
        </w:rPr>
        <w:t xml:space="preserve"> </w:t>
      </w:r>
      <w:r w:rsidRPr="00157D5E">
        <w:rPr>
          <w:rFonts w:ascii="Times New Roman" w:hAnsi="Times New Roman" w:cs="Times New Roman"/>
          <w:sz w:val="28"/>
          <w:szCs w:val="28"/>
        </w:rPr>
        <w:t>транспортное обслуживание населен</w:t>
      </w:r>
      <w:r w:rsidR="006A23D5">
        <w:rPr>
          <w:rFonts w:ascii="Times New Roman" w:hAnsi="Times New Roman" w:cs="Times New Roman"/>
          <w:sz w:val="28"/>
          <w:szCs w:val="28"/>
        </w:rPr>
        <w:t xml:space="preserve">ия по муниципальным маршрутам в </w:t>
      </w:r>
      <w:r w:rsidRPr="00157D5E">
        <w:rPr>
          <w:rFonts w:ascii="Times New Roman" w:hAnsi="Times New Roman" w:cs="Times New Roman"/>
          <w:sz w:val="28"/>
          <w:szCs w:val="28"/>
        </w:rPr>
        <w:t>границах муниципального района в соответствии с порядком, установленным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Республики </w:t>
      </w:r>
      <w:r w:rsidR="006A23D5">
        <w:rPr>
          <w:rFonts w:ascii="Times New Roman" w:hAnsi="Times New Roman" w:cs="Times New Roman"/>
          <w:sz w:val="28"/>
          <w:szCs w:val="28"/>
        </w:rPr>
        <w:t xml:space="preserve">Тыва, </w:t>
      </w:r>
      <w:r w:rsidRPr="00157D5E">
        <w:rPr>
          <w:rFonts w:ascii="Times New Roman" w:hAnsi="Times New Roman" w:cs="Times New Roman"/>
          <w:sz w:val="28"/>
          <w:szCs w:val="28"/>
        </w:rPr>
        <w:t>настоящим Положением и правовыми актами муниципального района</w:t>
      </w:r>
      <w:r w:rsidR="006A23D5">
        <w:rPr>
          <w:rFonts w:ascii="Times New Roman" w:hAnsi="Times New Roman" w:cs="Times New Roman"/>
          <w:sz w:val="28"/>
          <w:szCs w:val="28"/>
        </w:rPr>
        <w:t>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разрабатывает формы реализации и п</w:t>
      </w:r>
      <w:r w:rsidR="006A23D5">
        <w:rPr>
          <w:rFonts w:ascii="Times New Roman" w:hAnsi="Times New Roman" w:cs="Times New Roman"/>
          <w:sz w:val="28"/>
          <w:szCs w:val="28"/>
        </w:rPr>
        <w:t xml:space="preserve">орядок осуществления контроля и </w:t>
      </w:r>
      <w:r w:rsidRPr="00157D5E">
        <w:rPr>
          <w:rFonts w:ascii="Times New Roman" w:hAnsi="Times New Roman" w:cs="Times New Roman"/>
          <w:sz w:val="28"/>
          <w:szCs w:val="28"/>
        </w:rPr>
        <w:t xml:space="preserve">фиксации нарушений перевозчиками </w:t>
      </w:r>
      <w:r w:rsidR="006A23D5">
        <w:rPr>
          <w:rFonts w:ascii="Times New Roman" w:hAnsi="Times New Roman" w:cs="Times New Roman"/>
          <w:sz w:val="28"/>
          <w:szCs w:val="28"/>
        </w:rPr>
        <w:t xml:space="preserve">законодательства, в том числе </w:t>
      </w:r>
      <w:r w:rsidRPr="00157D5E">
        <w:rPr>
          <w:rFonts w:ascii="Times New Roman" w:hAnsi="Times New Roman" w:cs="Times New Roman"/>
          <w:sz w:val="28"/>
          <w:szCs w:val="28"/>
        </w:rPr>
        <w:t>посредством общественного контроля, а т</w:t>
      </w:r>
      <w:r w:rsidR="006A23D5">
        <w:rPr>
          <w:rFonts w:ascii="Times New Roman" w:hAnsi="Times New Roman" w:cs="Times New Roman"/>
          <w:sz w:val="28"/>
          <w:szCs w:val="28"/>
        </w:rPr>
        <w:t xml:space="preserve">акже принимают меры воздействия </w:t>
      </w:r>
      <w:r w:rsidRPr="00157D5E">
        <w:rPr>
          <w:rFonts w:ascii="Times New Roman" w:hAnsi="Times New Roman" w:cs="Times New Roman"/>
          <w:sz w:val="28"/>
          <w:szCs w:val="28"/>
        </w:rPr>
        <w:t>на перевозчиков;</w:t>
      </w:r>
    </w:p>
    <w:p w:rsidR="006A23D5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осуществляет иные полно</w:t>
      </w:r>
      <w:r w:rsidR="006A23D5">
        <w:rPr>
          <w:rFonts w:ascii="Times New Roman" w:hAnsi="Times New Roman" w:cs="Times New Roman"/>
          <w:sz w:val="28"/>
          <w:szCs w:val="28"/>
        </w:rPr>
        <w:t xml:space="preserve">мочия, связанные с организацией </w:t>
      </w:r>
      <w:r w:rsidRPr="00157D5E">
        <w:rPr>
          <w:rFonts w:ascii="Times New Roman" w:hAnsi="Times New Roman" w:cs="Times New Roman"/>
          <w:sz w:val="28"/>
          <w:szCs w:val="28"/>
        </w:rPr>
        <w:t>транспортного обслуживания населения и</w:t>
      </w:r>
      <w:r w:rsidR="006A23D5">
        <w:rPr>
          <w:rFonts w:ascii="Times New Roman" w:hAnsi="Times New Roman" w:cs="Times New Roman"/>
          <w:sz w:val="28"/>
          <w:szCs w:val="28"/>
        </w:rPr>
        <w:t xml:space="preserve"> отнесенные законодательством к </w:t>
      </w:r>
      <w:r w:rsidRPr="00157D5E">
        <w:rPr>
          <w:rFonts w:ascii="Times New Roman" w:hAnsi="Times New Roman" w:cs="Times New Roman"/>
          <w:sz w:val="28"/>
          <w:szCs w:val="28"/>
        </w:rPr>
        <w:t xml:space="preserve">их ведению. </w:t>
      </w:r>
    </w:p>
    <w:p w:rsidR="00161C9E" w:rsidRPr="006A23D5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b/>
          <w:bCs/>
          <w:sz w:val="28"/>
          <w:szCs w:val="28"/>
        </w:rPr>
        <w:t>2.3. Компетенция уполномоченного органа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Уполномоченный орган по организ</w:t>
      </w:r>
      <w:r w:rsidR="00250A95">
        <w:rPr>
          <w:rFonts w:ascii="Times New Roman" w:hAnsi="Times New Roman" w:cs="Times New Roman"/>
          <w:sz w:val="28"/>
          <w:szCs w:val="28"/>
        </w:rPr>
        <w:t xml:space="preserve">ации транспортного обслуживания </w:t>
      </w:r>
      <w:r w:rsidRPr="00157D5E">
        <w:rPr>
          <w:rFonts w:ascii="Times New Roman" w:hAnsi="Times New Roman" w:cs="Times New Roman"/>
          <w:sz w:val="28"/>
          <w:szCs w:val="28"/>
        </w:rPr>
        <w:t>населения пассажирским автомоби</w:t>
      </w:r>
      <w:r w:rsidR="00250A95">
        <w:rPr>
          <w:rFonts w:ascii="Times New Roman" w:hAnsi="Times New Roman" w:cs="Times New Roman"/>
          <w:sz w:val="28"/>
          <w:szCs w:val="28"/>
        </w:rPr>
        <w:t xml:space="preserve">льным транспортом на территории </w:t>
      </w:r>
      <w:r w:rsidRPr="00157D5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50A95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 </w:t>
      </w:r>
      <w:r w:rsidRPr="00157D5E">
        <w:rPr>
          <w:rFonts w:ascii="Times New Roman" w:hAnsi="Times New Roman" w:cs="Times New Roman"/>
          <w:sz w:val="28"/>
          <w:szCs w:val="28"/>
        </w:rPr>
        <w:t>распоряжением Администрации. Реализа</w:t>
      </w:r>
      <w:r w:rsidR="00250A95">
        <w:rPr>
          <w:rFonts w:ascii="Times New Roman" w:hAnsi="Times New Roman" w:cs="Times New Roman"/>
          <w:sz w:val="28"/>
          <w:szCs w:val="28"/>
        </w:rPr>
        <w:t xml:space="preserve">цию полномочий в пределах своей </w:t>
      </w:r>
      <w:r w:rsidRPr="00157D5E">
        <w:rPr>
          <w:rFonts w:ascii="Times New Roman" w:hAnsi="Times New Roman" w:cs="Times New Roman"/>
          <w:sz w:val="28"/>
          <w:szCs w:val="28"/>
        </w:rPr>
        <w:t xml:space="preserve">компетенции обеспечивает отдел </w:t>
      </w:r>
      <w:r w:rsidR="00250A95">
        <w:rPr>
          <w:rFonts w:ascii="Times New Roman" w:hAnsi="Times New Roman" w:cs="Times New Roman"/>
          <w:sz w:val="28"/>
          <w:szCs w:val="28"/>
        </w:rPr>
        <w:t>по жизнеобеспечению, строительства и архитектуры</w:t>
      </w:r>
      <w:r w:rsidRPr="00157D5E">
        <w:rPr>
          <w:rFonts w:ascii="Times New Roman" w:hAnsi="Times New Roman" w:cs="Times New Roman"/>
          <w:sz w:val="28"/>
          <w:szCs w:val="28"/>
        </w:rPr>
        <w:t xml:space="preserve"> Администрации (далее</w:t>
      </w:r>
      <w:r w:rsidR="00250A95">
        <w:rPr>
          <w:rFonts w:ascii="Times New Roman" w:hAnsi="Times New Roman" w:cs="Times New Roman"/>
          <w:sz w:val="28"/>
          <w:szCs w:val="28"/>
        </w:rPr>
        <w:t xml:space="preserve"> </w:t>
      </w:r>
      <w:r w:rsidRPr="00157D5E">
        <w:rPr>
          <w:rFonts w:ascii="Times New Roman" w:hAnsi="Times New Roman" w:cs="Times New Roman"/>
          <w:sz w:val="28"/>
          <w:szCs w:val="28"/>
        </w:rPr>
        <w:t>Уполномоченный орган) и дейст</w:t>
      </w:r>
      <w:r w:rsidR="00250A95">
        <w:rPr>
          <w:rFonts w:ascii="Times New Roman" w:hAnsi="Times New Roman" w:cs="Times New Roman"/>
          <w:sz w:val="28"/>
          <w:szCs w:val="28"/>
        </w:rPr>
        <w:t xml:space="preserve">вует в соответствии с настоящим </w:t>
      </w:r>
      <w:r w:rsidRPr="00157D5E">
        <w:rPr>
          <w:rFonts w:ascii="Times New Roman" w:hAnsi="Times New Roman" w:cs="Times New Roman"/>
          <w:sz w:val="28"/>
          <w:szCs w:val="28"/>
        </w:rPr>
        <w:t>Положением.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Уполномоченный орган: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определяет потребности насел</w:t>
      </w:r>
      <w:r w:rsidR="00EE6152">
        <w:rPr>
          <w:rFonts w:ascii="Times New Roman" w:hAnsi="Times New Roman" w:cs="Times New Roman"/>
          <w:sz w:val="28"/>
          <w:szCs w:val="28"/>
        </w:rPr>
        <w:t xml:space="preserve">ения в пассажирских перевозках, </w:t>
      </w:r>
      <w:r w:rsidRPr="00157D5E">
        <w:rPr>
          <w:rFonts w:ascii="Times New Roman" w:hAnsi="Times New Roman" w:cs="Times New Roman"/>
          <w:sz w:val="28"/>
          <w:szCs w:val="28"/>
        </w:rPr>
        <w:t>состояние пассажиропотока и рынка тр</w:t>
      </w:r>
      <w:r w:rsidR="00EE6152">
        <w:rPr>
          <w:rFonts w:ascii="Times New Roman" w:hAnsi="Times New Roman" w:cs="Times New Roman"/>
          <w:sz w:val="28"/>
          <w:szCs w:val="28"/>
        </w:rPr>
        <w:t xml:space="preserve">анспортных услуг, устанавливает </w:t>
      </w:r>
      <w:r w:rsidRPr="00157D5E">
        <w:rPr>
          <w:rFonts w:ascii="Times New Roman" w:hAnsi="Times New Roman" w:cs="Times New Roman"/>
          <w:sz w:val="28"/>
          <w:szCs w:val="28"/>
        </w:rPr>
        <w:t>объем транспортных услуг для удовлет</w:t>
      </w:r>
      <w:r w:rsidR="00EE6152">
        <w:rPr>
          <w:rFonts w:ascii="Times New Roman" w:hAnsi="Times New Roman" w:cs="Times New Roman"/>
          <w:sz w:val="28"/>
          <w:szCs w:val="28"/>
        </w:rPr>
        <w:t xml:space="preserve">ворения потребности населения в </w:t>
      </w:r>
      <w:r w:rsidRPr="00157D5E">
        <w:rPr>
          <w:rFonts w:ascii="Times New Roman" w:hAnsi="Times New Roman" w:cs="Times New Roman"/>
          <w:sz w:val="28"/>
          <w:szCs w:val="28"/>
        </w:rPr>
        <w:t xml:space="preserve">пассажирских перевозках, проводит анализ </w:t>
      </w:r>
      <w:r w:rsidR="00EE6152">
        <w:rPr>
          <w:rFonts w:ascii="Times New Roman" w:hAnsi="Times New Roman" w:cs="Times New Roman"/>
          <w:sz w:val="28"/>
          <w:szCs w:val="28"/>
        </w:rPr>
        <w:t xml:space="preserve">и прогнозирование состояния </w:t>
      </w:r>
      <w:r w:rsidRPr="00157D5E">
        <w:rPr>
          <w:rFonts w:ascii="Times New Roman" w:hAnsi="Times New Roman" w:cs="Times New Roman"/>
          <w:sz w:val="28"/>
          <w:szCs w:val="28"/>
        </w:rPr>
        <w:t>транспортного обслуживания населения;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lastRenderedPageBreak/>
        <w:t>- в установленном порядке определяе</w:t>
      </w:r>
      <w:r w:rsidR="00EE6152">
        <w:rPr>
          <w:rFonts w:ascii="Times New Roman" w:hAnsi="Times New Roman" w:cs="Times New Roman"/>
          <w:sz w:val="28"/>
          <w:szCs w:val="28"/>
        </w:rPr>
        <w:t xml:space="preserve">т порядок открытия, изменения и </w:t>
      </w:r>
      <w:r w:rsidRPr="00157D5E">
        <w:rPr>
          <w:rFonts w:ascii="Times New Roman" w:hAnsi="Times New Roman" w:cs="Times New Roman"/>
          <w:sz w:val="28"/>
          <w:szCs w:val="28"/>
        </w:rPr>
        <w:t>закрытия маршрутов регулярных перевоз</w:t>
      </w:r>
      <w:r w:rsidR="00EE6152">
        <w:rPr>
          <w:rFonts w:ascii="Times New Roman" w:hAnsi="Times New Roman" w:cs="Times New Roman"/>
          <w:sz w:val="28"/>
          <w:szCs w:val="28"/>
        </w:rPr>
        <w:t xml:space="preserve">ок автомобильного пассажирского </w:t>
      </w:r>
      <w:r w:rsidRPr="00157D5E">
        <w:rPr>
          <w:rFonts w:ascii="Times New Roman" w:hAnsi="Times New Roman" w:cs="Times New Roman"/>
          <w:sz w:val="28"/>
          <w:szCs w:val="28"/>
        </w:rPr>
        <w:t>транспорта;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разрабатывает, утверждает и ведет реестр</w:t>
      </w:r>
      <w:r w:rsidR="00EE6152">
        <w:rPr>
          <w:rFonts w:ascii="Times New Roman" w:hAnsi="Times New Roman" w:cs="Times New Roman"/>
          <w:sz w:val="28"/>
          <w:szCs w:val="28"/>
        </w:rPr>
        <w:t xml:space="preserve"> муниципальных маршрутов </w:t>
      </w:r>
      <w:r w:rsidRPr="00157D5E">
        <w:rPr>
          <w:rFonts w:ascii="Times New Roman" w:hAnsi="Times New Roman" w:cs="Times New Roman"/>
          <w:sz w:val="28"/>
          <w:szCs w:val="28"/>
        </w:rPr>
        <w:t>регулярных перевозок;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утверждает паспорта, выдает ра</w:t>
      </w:r>
      <w:r w:rsidR="00EE6152">
        <w:rPr>
          <w:rFonts w:ascii="Times New Roman" w:hAnsi="Times New Roman" w:cs="Times New Roman"/>
          <w:sz w:val="28"/>
          <w:szCs w:val="28"/>
        </w:rPr>
        <w:t xml:space="preserve">зрешительные документы на право </w:t>
      </w:r>
      <w:r w:rsidRPr="00157D5E">
        <w:rPr>
          <w:rFonts w:ascii="Times New Roman" w:hAnsi="Times New Roman" w:cs="Times New Roman"/>
          <w:sz w:val="28"/>
          <w:szCs w:val="28"/>
        </w:rPr>
        <w:t>работы по маршрутам, согласовывает р</w:t>
      </w:r>
      <w:r w:rsidR="00EE6152">
        <w:rPr>
          <w:rFonts w:ascii="Times New Roman" w:hAnsi="Times New Roman" w:cs="Times New Roman"/>
          <w:sz w:val="28"/>
          <w:szCs w:val="28"/>
        </w:rPr>
        <w:t xml:space="preserve">асписания движения транспортных </w:t>
      </w:r>
      <w:r w:rsidRPr="00157D5E">
        <w:rPr>
          <w:rFonts w:ascii="Times New Roman" w:hAnsi="Times New Roman" w:cs="Times New Roman"/>
          <w:sz w:val="28"/>
          <w:szCs w:val="28"/>
        </w:rPr>
        <w:t xml:space="preserve">средств по муниципальным </w:t>
      </w:r>
      <w:r w:rsidR="00EE6152">
        <w:rPr>
          <w:rFonts w:ascii="Times New Roman" w:hAnsi="Times New Roman" w:cs="Times New Roman"/>
          <w:sz w:val="28"/>
          <w:szCs w:val="28"/>
        </w:rPr>
        <w:t xml:space="preserve">маршрутам регулярного сообщения </w:t>
      </w:r>
      <w:r w:rsidRPr="00157D5E">
        <w:rPr>
          <w:rFonts w:ascii="Times New Roman" w:hAnsi="Times New Roman" w:cs="Times New Roman"/>
          <w:sz w:val="28"/>
          <w:szCs w:val="28"/>
        </w:rPr>
        <w:t>автомобильного пассажирского транспорта,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организует конкурс на право осущ</w:t>
      </w:r>
      <w:r w:rsidR="00EE6152">
        <w:rPr>
          <w:rFonts w:ascii="Times New Roman" w:hAnsi="Times New Roman" w:cs="Times New Roman"/>
          <w:sz w:val="28"/>
          <w:szCs w:val="28"/>
        </w:rPr>
        <w:t xml:space="preserve">ествления перевозок по маршруту </w:t>
      </w:r>
      <w:r w:rsidRPr="00157D5E">
        <w:rPr>
          <w:rFonts w:ascii="Times New Roman" w:hAnsi="Times New Roman" w:cs="Times New Roman"/>
          <w:sz w:val="28"/>
          <w:szCs w:val="28"/>
        </w:rPr>
        <w:t>регулярных перевозок;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информирует население об ор</w:t>
      </w:r>
      <w:r w:rsidR="00EE6152">
        <w:rPr>
          <w:rFonts w:ascii="Times New Roman" w:hAnsi="Times New Roman" w:cs="Times New Roman"/>
          <w:sz w:val="28"/>
          <w:szCs w:val="28"/>
        </w:rPr>
        <w:t xml:space="preserve">ганизации маршрутов регулярного </w:t>
      </w:r>
      <w:r w:rsidRPr="00157D5E">
        <w:rPr>
          <w:rFonts w:ascii="Times New Roman" w:hAnsi="Times New Roman" w:cs="Times New Roman"/>
          <w:sz w:val="28"/>
          <w:szCs w:val="28"/>
        </w:rPr>
        <w:t>сообщения, о выполняемых на них перевозка</w:t>
      </w:r>
      <w:r w:rsidR="00EE6152">
        <w:rPr>
          <w:rFonts w:ascii="Times New Roman" w:hAnsi="Times New Roman" w:cs="Times New Roman"/>
          <w:sz w:val="28"/>
          <w:szCs w:val="28"/>
        </w:rPr>
        <w:t xml:space="preserve">х, о перевозчиках, а также иных сведениях, </w:t>
      </w:r>
      <w:r w:rsidRPr="00157D5E">
        <w:rPr>
          <w:rFonts w:ascii="Times New Roman" w:hAnsi="Times New Roman" w:cs="Times New Roman"/>
          <w:sz w:val="28"/>
          <w:szCs w:val="28"/>
        </w:rPr>
        <w:t>необходимых потребителям транспортных услуг;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взаимодействует с органами го</w:t>
      </w:r>
      <w:r w:rsidR="00EE6152">
        <w:rPr>
          <w:rFonts w:ascii="Times New Roman" w:hAnsi="Times New Roman" w:cs="Times New Roman"/>
          <w:sz w:val="28"/>
          <w:szCs w:val="28"/>
        </w:rPr>
        <w:t xml:space="preserve">сударственной власти и органами </w:t>
      </w:r>
      <w:r w:rsidRPr="00157D5E">
        <w:rPr>
          <w:rFonts w:ascii="Times New Roman" w:hAnsi="Times New Roman" w:cs="Times New Roman"/>
          <w:sz w:val="28"/>
          <w:szCs w:val="28"/>
        </w:rPr>
        <w:t>местного самоуправления муниц</w:t>
      </w:r>
      <w:r w:rsidR="00EE6152">
        <w:rPr>
          <w:rFonts w:ascii="Times New Roman" w:hAnsi="Times New Roman" w:cs="Times New Roman"/>
          <w:sz w:val="28"/>
          <w:szCs w:val="28"/>
        </w:rPr>
        <w:t xml:space="preserve">ипальных образований Республики Тыва по вопросам </w:t>
      </w:r>
      <w:r w:rsidRPr="00157D5E">
        <w:rPr>
          <w:rFonts w:ascii="Times New Roman" w:hAnsi="Times New Roman" w:cs="Times New Roman"/>
          <w:sz w:val="28"/>
          <w:szCs w:val="28"/>
        </w:rPr>
        <w:t>транспортного обслуживания населения;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осуществляет координацию работы перевозчиков;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в пределах своих полн</w:t>
      </w:r>
      <w:r w:rsidR="00EE6152">
        <w:rPr>
          <w:rFonts w:ascii="Times New Roman" w:hAnsi="Times New Roman" w:cs="Times New Roman"/>
          <w:sz w:val="28"/>
          <w:szCs w:val="28"/>
        </w:rPr>
        <w:t xml:space="preserve">омочий обеспечивает </w:t>
      </w:r>
      <w:proofErr w:type="gramStart"/>
      <w:r w:rsidR="00EE61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6152">
        <w:rPr>
          <w:rFonts w:ascii="Times New Roman" w:hAnsi="Times New Roman" w:cs="Times New Roman"/>
          <w:sz w:val="28"/>
          <w:szCs w:val="28"/>
        </w:rPr>
        <w:t xml:space="preserve"> </w:t>
      </w:r>
      <w:r w:rsidRPr="00157D5E">
        <w:rPr>
          <w:rFonts w:ascii="Times New Roman" w:hAnsi="Times New Roman" w:cs="Times New Roman"/>
          <w:sz w:val="28"/>
          <w:szCs w:val="28"/>
        </w:rPr>
        <w:t>осуществлением регулярных перев</w:t>
      </w:r>
      <w:r w:rsidR="00EE6152">
        <w:rPr>
          <w:rFonts w:ascii="Times New Roman" w:hAnsi="Times New Roman" w:cs="Times New Roman"/>
          <w:sz w:val="28"/>
          <w:szCs w:val="28"/>
        </w:rPr>
        <w:t xml:space="preserve">озок по муниципальным маршрутам </w:t>
      </w:r>
      <w:r w:rsidRPr="00157D5E">
        <w:rPr>
          <w:rFonts w:ascii="Times New Roman" w:hAnsi="Times New Roman" w:cs="Times New Roman"/>
          <w:sz w:val="28"/>
          <w:szCs w:val="28"/>
        </w:rPr>
        <w:t>регулярного сообщения;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в случаях недобросовестного исполн</w:t>
      </w:r>
      <w:r w:rsidR="00EE6152">
        <w:rPr>
          <w:rFonts w:ascii="Times New Roman" w:hAnsi="Times New Roman" w:cs="Times New Roman"/>
          <w:sz w:val="28"/>
          <w:szCs w:val="28"/>
        </w:rPr>
        <w:t xml:space="preserve">ения транспортного обслуживания </w:t>
      </w:r>
      <w:r w:rsidRPr="00157D5E">
        <w:rPr>
          <w:rFonts w:ascii="Times New Roman" w:hAnsi="Times New Roman" w:cs="Times New Roman"/>
          <w:sz w:val="28"/>
          <w:szCs w:val="28"/>
        </w:rPr>
        <w:t>населения на муниципальных мар</w:t>
      </w:r>
      <w:r w:rsidR="00EE6152">
        <w:rPr>
          <w:rFonts w:ascii="Times New Roman" w:hAnsi="Times New Roman" w:cs="Times New Roman"/>
          <w:sz w:val="28"/>
          <w:szCs w:val="28"/>
        </w:rPr>
        <w:t xml:space="preserve">шрутах (неоднократные обращения </w:t>
      </w:r>
      <w:r w:rsidRPr="00157D5E">
        <w:rPr>
          <w:rFonts w:ascii="Times New Roman" w:hAnsi="Times New Roman" w:cs="Times New Roman"/>
          <w:sz w:val="28"/>
          <w:szCs w:val="28"/>
        </w:rPr>
        <w:t xml:space="preserve">граждан) инициируется изъятие </w:t>
      </w:r>
      <w:r w:rsidR="00EE6152">
        <w:rPr>
          <w:rFonts w:ascii="Times New Roman" w:hAnsi="Times New Roman" w:cs="Times New Roman"/>
          <w:sz w:val="28"/>
          <w:szCs w:val="28"/>
        </w:rPr>
        <w:t xml:space="preserve">свидетельств и карт маршрутов у </w:t>
      </w:r>
      <w:r w:rsidRPr="00157D5E">
        <w:rPr>
          <w:rFonts w:ascii="Times New Roman" w:hAnsi="Times New Roman" w:cs="Times New Roman"/>
          <w:sz w:val="28"/>
          <w:szCs w:val="28"/>
        </w:rPr>
        <w:t>соответствующих перевозчиков;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осуществляет иные полномочия, предусмотренные законодательством.</w:t>
      </w:r>
    </w:p>
    <w:p w:rsidR="00F41DAA" w:rsidRPr="00FC71AC" w:rsidRDefault="00161C9E" w:rsidP="00F41D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71AC">
        <w:rPr>
          <w:rFonts w:ascii="Times New Roman" w:hAnsi="Times New Roman" w:cs="Times New Roman"/>
          <w:bCs/>
          <w:sz w:val="28"/>
          <w:szCs w:val="28"/>
        </w:rPr>
        <w:t>3. Права и обязанности перевозчиков и пассажиров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 xml:space="preserve"> 3.1. Перевозчик имеет право: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принимать участие в конкурсе на п</w:t>
      </w:r>
      <w:r w:rsidR="00F41DAA">
        <w:rPr>
          <w:rFonts w:ascii="Times New Roman" w:hAnsi="Times New Roman" w:cs="Times New Roman"/>
          <w:sz w:val="28"/>
          <w:szCs w:val="28"/>
        </w:rPr>
        <w:t xml:space="preserve">раво осуществления перевозок по </w:t>
      </w:r>
      <w:r w:rsidRPr="00157D5E">
        <w:rPr>
          <w:rFonts w:ascii="Times New Roman" w:hAnsi="Times New Roman" w:cs="Times New Roman"/>
          <w:sz w:val="28"/>
          <w:szCs w:val="28"/>
        </w:rPr>
        <w:t>маршрутам регулярного сообщения;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получать от Уполномоченного орг</w:t>
      </w:r>
      <w:r w:rsidR="00F41DAA">
        <w:rPr>
          <w:rFonts w:ascii="Times New Roman" w:hAnsi="Times New Roman" w:cs="Times New Roman"/>
          <w:sz w:val="28"/>
          <w:szCs w:val="28"/>
        </w:rPr>
        <w:t xml:space="preserve">ана необходимую документацию по </w:t>
      </w:r>
      <w:r w:rsidRPr="00157D5E">
        <w:rPr>
          <w:rFonts w:ascii="Times New Roman" w:hAnsi="Times New Roman" w:cs="Times New Roman"/>
          <w:sz w:val="28"/>
          <w:szCs w:val="28"/>
        </w:rPr>
        <w:t>обслуживаемым им маршрутам для надлежащей и эффективной работы;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вносить предложения об обсл</w:t>
      </w:r>
      <w:r w:rsidR="00F41DAA">
        <w:rPr>
          <w:rFonts w:ascii="Times New Roman" w:hAnsi="Times New Roman" w:cs="Times New Roman"/>
          <w:sz w:val="28"/>
          <w:szCs w:val="28"/>
        </w:rPr>
        <w:t xml:space="preserve">едовании соответствия состояния </w:t>
      </w:r>
      <w:r w:rsidRPr="00157D5E">
        <w:rPr>
          <w:rFonts w:ascii="Times New Roman" w:hAnsi="Times New Roman" w:cs="Times New Roman"/>
          <w:sz w:val="28"/>
          <w:szCs w:val="28"/>
        </w:rPr>
        <w:t>автомобильных дорог и остано</w:t>
      </w:r>
      <w:r w:rsidR="00F41DAA">
        <w:rPr>
          <w:rFonts w:ascii="Times New Roman" w:hAnsi="Times New Roman" w:cs="Times New Roman"/>
          <w:sz w:val="28"/>
          <w:szCs w:val="28"/>
        </w:rPr>
        <w:t xml:space="preserve">вочных пунктов на обслуживаемых </w:t>
      </w:r>
      <w:r w:rsidRPr="00157D5E">
        <w:rPr>
          <w:rFonts w:ascii="Times New Roman" w:hAnsi="Times New Roman" w:cs="Times New Roman"/>
          <w:sz w:val="28"/>
          <w:szCs w:val="28"/>
        </w:rPr>
        <w:t>маршрутах регулярного сообщения.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3.2. Перевозчик обязан: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получить в установленном законо</w:t>
      </w:r>
      <w:r w:rsidR="00F41DAA">
        <w:rPr>
          <w:rFonts w:ascii="Times New Roman" w:hAnsi="Times New Roman" w:cs="Times New Roman"/>
          <w:sz w:val="28"/>
          <w:szCs w:val="28"/>
        </w:rPr>
        <w:t xml:space="preserve">дательством порядке лицензию на </w:t>
      </w:r>
      <w:r w:rsidRPr="00157D5E">
        <w:rPr>
          <w:rFonts w:ascii="Times New Roman" w:hAnsi="Times New Roman" w:cs="Times New Roman"/>
          <w:sz w:val="28"/>
          <w:szCs w:val="28"/>
        </w:rPr>
        <w:t>осуществление деятельности по пере</w:t>
      </w:r>
      <w:r w:rsidR="00F41DAA">
        <w:rPr>
          <w:rFonts w:ascii="Times New Roman" w:hAnsi="Times New Roman" w:cs="Times New Roman"/>
          <w:sz w:val="28"/>
          <w:szCs w:val="28"/>
        </w:rPr>
        <w:t xml:space="preserve">возкам пассажиров автомобильным </w:t>
      </w:r>
      <w:r w:rsidRPr="00157D5E">
        <w:rPr>
          <w:rFonts w:ascii="Times New Roman" w:hAnsi="Times New Roman" w:cs="Times New Roman"/>
          <w:sz w:val="28"/>
          <w:szCs w:val="28"/>
        </w:rPr>
        <w:t>транспортом, строго соблюдать лицензионные требования и условия;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выполнять перевозки пассажиро</w:t>
      </w:r>
      <w:r w:rsidR="00F41DAA">
        <w:rPr>
          <w:rFonts w:ascii="Times New Roman" w:hAnsi="Times New Roman" w:cs="Times New Roman"/>
          <w:sz w:val="28"/>
          <w:szCs w:val="28"/>
        </w:rPr>
        <w:t xml:space="preserve">в в соответствии с нормативными </w:t>
      </w:r>
      <w:r w:rsidRPr="00157D5E">
        <w:rPr>
          <w:rFonts w:ascii="Times New Roman" w:hAnsi="Times New Roman" w:cs="Times New Roman"/>
          <w:sz w:val="28"/>
          <w:szCs w:val="28"/>
        </w:rPr>
        <w:t>правовыми актами Российской Федер</w:t>
      </w:r>
      <w:r w:rsidR="00F41DAA">
        <w:rPr>
          <w:rFonts w:ascii="Times New Roman" w:hAnsi="Times New Roman" w:cs="Times New Roman"/>
          <w:sz w:val="28"/>
          <w:szCs w:val="28"/>
        </w:rPr>
        <w:t xml:space="preserve">ации, Республики Тыва и </w:t>
      </w:r>
      <w:r w:rsidRPr="00157D5E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обеспечивать своевременность и безопасность перевозки пассажиров;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lastRenderedPageBreak/>
        <w:t>- обеспечивать соответствие количества пассажиров при перевозках</w:t>
      </w:r>
      <w:r w:rsidR="00641D2D">
        <w:rPr>
          <w:rFonts w:ascii="Times New Roman" w:hAnsi="Times New Roman" w:cs="Times New Roman"/>
          <w:sz w:val="28"/>
          <w:szCs w:val="28"/>
        </w:rPr>
        <w:t xml:space="preserve"> </w:t>
      </w:r>
      <w:r w:rsidRPr="00157D5E">
        <w:rPr>
          <w:rFonts w:ascii="Times New Roman" w:hAnsi="Times New Roman" w:cs="Times New Roman"/>
          <w:sz w:val="28"/>
          <w:szCs w:val="28"/>
        </w:rPr>
        <w:t>вместимости транспортного средст</w:t>
      </w:r>
      <w:r w:rsidR="00641D2D">
        <w:rPr>
          <w:rFonts w:ascii="Times New Roman" w:hAnsi="Times New Roman" w:cs="Times New Roman"/>
          <w:sz w:val="28"/>
          <w:szCs w:val="28"/>
        </w:rPr>
        <w:t xml:space="preserve">ва, предусмотренной технической </w:t>
      </w:r>
      <w:r w:rsidRPr="00157D5E">
        <w:rPr>
          <w:rFonts w:ascii="Times New Roman" w:hAnsi="Times New Roman" w:cs="Times New Roman"/>
          <w:sz w:val="28"/>
          <w:szCs w:val="28"/>
        </w:rPr>
        <w:t xml:space="preserve">характеристикой или правилами осуществления </w:t>
      </w:r>
      <w:r w:rsidR="00641D2D">
        <w:rPr>
          <w:rFonts w:ascii="Times New Roman" w:hAnsi="Times New Roman" w:cs="Times New Roman"/>
          <w:sz w:val="28"/>
          <w:szCs w:val="28"/>
        </w:rPr>
        <w:t xml:space="preserve">конкретных видов </w:t>
      </w:r>
      <w:r w:rsidRPr="00157D5E">
        <w:rPr>
          <w:rFonts w:ascii="Times New Roman" w:hAnsi="Times New Roman" w:cs="Times New Roman"/>
          <w:sz w:val="28"/>
          <w:szCs w:val="28"/>
        </w:rPr>
        <w:t>перевозок;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при перевозках пассажиров по ма</w:t>
      </w:r>
      <w:r w:rsidR="00641D2D">
        <w:rPr>
          <w:rFonts w:ascii="Times New Roman" w:hAnsi="Times New Roman" w:cs="Times New Roman"/>
          <w:sz w:val="28"/>
          <w:szCs w:val="28"/>
        </w:rPr>
        <w:t xml:space="preserve">ршрутам регулярных перевозок по </w:t>
      </w:r>
      <w:r w:rsidRPr="00157D5E">
        <w:rPr>
          <w:rFonts w:ascii="Times New Roman" w:hAnsi="Times New Roman" w:cs="Times New Roman"/>
          <w:sz w:val="28"/>
          <w:szCs w:val="28"/>
        </w:rPr>
        <w:t>регулируемым тарифам предос</w:t>
      </w:r>
      <w:r w:rsidR="00641D2D">
        <w:rPr>
          <w:rFonts w:ascii="Times New Roman" w:hAnsi="Times New Roman" w:cs="Times New Roman"/>
          <w:sz w:val="28"/>
          <w:szCs w:val="28"/>
        </w:rPr>
        <w:t xml:space="preserve">тавлять всем одинаковые условия </w:t>
      </w:r>
      <w:r w:rsidRPr="00157D5E">
        <w:rPr>
          <w:rFonts w:ascii="Times New Roman" w:hAnsi="Times New Roman" w:cs="Times New Roman"/>
          <w:sz w:val="28"/>
          <w:szCs w:val="28"/>
        </w:rPr>
        <w:t>обслуживания и оплаты проезда;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обеспечить беспрепятственный допус</w:t>
      </w:r>
      <w:r w:rsidR="00641D2D">
        <w:rPr>
          <w:rFonts w:ascii="Times New Roman" w:hAnsi="Times New Roman" w:cs="Times New Roman"/>
          <w:sz w:val="28"/>
          <w:szCs w:val="28"/>
        </w:rPr>
        <w:t xml:space="preserve">к представителей уполномоченных </w:t>
      </w:r>
      <w:r w:rsidRPr="00157D5E">
        <w:rPr>
          <w:rFonts w:ascii="Times New Roman" w:hAnsi="Times New Roman" w:cs="Times New Roman"/>
          <w:sz w:val="28"/>
          <w:szCs w:val="28"/>
        </w:rPr>
        <w:t>и контролирующих органов пр</w:t>
      </w:r>
      <w:r w:rsidR="00641D2D">
        <w:rPr>
          <w:rFonts w:ascii="Times New Roman" w:hAnsi="Times New Roman" w:cs="Times New Roman"/>
          <w:sz w:val="28"/>
          <w:szCs w:val="28"/>
        </w:rPr>
        <w:t xml:space="preserve">и предъявлении соответствующего </w:t>
      </w:r>
      <w:r w:rsidRPr="00157D5E">
        <w:rPr>
          <w:rFonts w:ascii="Times New Roman" w:hAnsi="Times New Roman" w:cs="Times New Roman"/>
          <w:sz w:val="28"/>
          <w:szCs w:val="28"/>
        </w:rPr>
        <w:t>распоряжения (приказа) к тра</w:t>
      </w:r>
      <w:r w:rsidR="00641D2D">
        <w:rPr>
          <w:rFonts w:ascii="Times New Roman" w:hAnsi="Times New Roman" w:cs="Times New Roman"/>
          <w:sz w:val="28"/>
          <w:szCs w:val="28"/>
        </w:rPr>
        <w:t xml:space="preserve">нспортным средствам и объектам, используемым при </w:t>
      </w:r>
      <w:r w:rsidRPr="00157D5E">
        <w:rPr>
          <w:rFonts w:ascii="Times New Roman" w:hAnsi="Times New Roman" w:cs="Times New Roman"/>
          <w:sz w:val="28"/>
          <w:szCs w:val="28"/>
        </w:rPr>
        <w:t>транспортном обслуживании населения;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выполнять требования</w:t>
      </w:r>
      <w:r w:rsidR="00641D2D">
        <w:rPr>
          <w:rFonts w:ascii="Times New Roman" w:hAnsi="Times New Roman" w:cs="Times New Roman"/>
          <w:sz w:val="28"/>
          <w:szCs w:val="28"/>
        </w:rPr>
        <w:t xml:space="preserve"> и предписания уполномоченных и </w:t>
      </w:r>
      <w:r w:rsidRPr="00157D5E">
        <w:rPr>
          <w:rFonts w:ascii="Times New Roman" w:hAnsi="Times New Roman" w:cs="Times New Roman"/>
          <w:sz w:val="28"/>
          <w:szCs w:val="28"/>
        </w:rPr>
        <w:t>контролирующих органов;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соблюдать требования природоохранно</w:t>
      </w:r>
      <w:r w:rsidR="00641D2D">
        <w:rPr>
          <w:rFonts w:ascii="Times New Roman" w:hAnsi="Times New Roman" w:cs="Times New Roman"/>
          <w:sz w:val="28"/>
          <w:szCs w:val="28"/>
        </w:rPr>
        <w:t xml:space="preserve">го законодательства, обеспечить </w:t>
      </w:r>
      <w:r w:rsidRPr="00157D5E">
        <w:rPr>
          <w:rFonts w:ascii="Times New Roman" w:hAnsi="Times New Roman" w:cs="Times New Roman"/>
          <w:sz w:val="28"/>
          <w:szCs w:val="28"/>
        </w:rPr>
        <w:t>наличие систем сбора и переработк</w:t>
      </w:r>
      <w:r w:rsidR="00641D2D">
        <w:rPr>
          <w:rFonts w:ascii="Times New Roman" w:hAnsi="Times New Roman" w:cs="Times New Roman"/>
          <w:sz w:val="28"/>
          <w:szCs w:val="28"/>
        </w:rPr>
        <w:t xml:space="preserve">и отходов и вторичных ресурсов, </w:t>
      </w:r>
      <w:r w:rsidRPr="00157D5E">
        <w:rPr>
          <w:rFonts w:ascii="Times New Roman" w:hAnsi="Times New Roman" w:cs="Times New Roman"/>
          <w:sz w:val="28"/>
          <w:szCs w:val="28"/>
        </w:rPr>
        <w:t>очистных сооружений замкнутого ц</w:t>
      </w:r>
      <w:r w:rsidR="00641D2D">
        <w:rPr>
          <w:rFonts w:ascii="Times New Roman" w:hAnsi="Times New Roman" w:cs="Times New Roman"/>
          <w:sz w:val="28"/>
          <w:szCs w:val="28"/>
        </w:rPr>
        <w:t xml:space="preserve">икла водоснабжения или очистных </w:t>
      </w:r>
      <w:r w:rsidRPr="00157D5E">
        <w:rPr>
          <w:rFonts w:ascii="Times New Roman" w:hAnsi="Times New Roman" w:cs="Times New Roman"/>
          <w:sz w:val="28"/>
          <w:szCs w:val="28"/>
        </w:rPr>
        <w:t>сооружений промышленных и ливневых стоков;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обеспечить организацию и пров</w:t>
      </w:r>
      <w:r w:rsidR="00641D2D">
        <w:rPr>
          <w:rFonts w:ascii="Times New Roman" w:hAnsi="Times New Roman" w:cs="Times New Roman"/>
          <w:sz w:val="28"/>
          <w:szCs w:val="28"/>
        </w:rPr>
        <w:t xml:space="preserve">едение </w:t>
      </w:r>
      <w:proofErr w:type="spellStart"/>
      <w:r w:rsidR="00641D2D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="00641D2D">
        <w:rPr>
          <w:rFonts w:ascii="Times New Roman" w:hAnsi="Times New Roman" w:cs="Times New Roman"/>
          <w:sz w:val="28"/>
          <w:szCs w:val="28"/>
        </w:rPr>
        <w:t xml:space="preserve"> медицинских </w:t>
      </w:r>
      <w:r w:rsidRPr="00157D5E">
        <w:rPr>
          <w:rFonts w:ascii="Times New Roman" w:hAnsi="Times New Roman" w:cs="Times New Roman"/>
          <w:sz w:val="28"/>
          <w:szCs w:val="28"/>
        </w:rPr>
        <w:t>осмотров водителей автотрансп</w:t>
      </w:r>
      <w:r w:rsidR="00641D2D">
        <w:rPr>
          <w:rFonts w:ascii="Times New Roman" w:hAnsi="Times New Roman" w:cs="Times New Roman"/>
          <w:sz w:val="28"/>
          <w:szCs w:val="28"/>
        </w:rPr>
        <w:t>ортных сре</w:t>
      </w:r>
      <w:proofErr w:type="gramStart"/>
      <w:r w:rsidR="00641D2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641D2D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r w:rsidRPr="00157D5E">
        <w:rPr>
          <w:rFonts w:ascii="Times New Roman" w:hAnsi="Times New Roman" w:cs="Times New Roman"/>
          <w:sz w:val="28"/>
          <w:szCs w:val="28"/>
        </w:rPr>
        <w:t xml:space="preserve">Инструкцией о проведении </w:t>
      </w:r>
      <w:proofErr w:type="spellStart"/>
      <w:r w:rsidRPr="00157D5E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="00641D2D">
        <w:rPr>
          <w:rFonts w:ascii="Times New Roman" w:hAnsi="Times New Roman" w:cs="Times New Roman"/>
          <w:sz w:val="28"/>
          <w:szCs w:val="28"/>
        </w:rPr>
        <w:t xml:space="preserve"> медицинских осмотров водителей </w:t>
      </w:r>
      <w:r w:rsidRPr="00157D5E">
        <w:rPr>
          <w:rFonts w:ascii="Times New Roman" w:hAnsi="Times New Roman" w:cs="Times New Roman"/>
          <w:sz w:val="28"/>
          <w:szCs w:val="28"/>
        </w:rPr>
        <w:t>автотранспортных средств (приложени</w:t>
      </w:r>
      <w:r w:rsidR="00641D2D">
        <w:rPr>
          <w:rFonts w:ascii="Times New Roman" w:hAnsi="Times New Roman" w:cs="Times New Roman"/>
          <w:sz w:val="28"/>
          <w:szCs w:val="28"/>
        </w:rPr>
        <w:t xml:space="preserve">е 9 к приказу Минздрава СССР от </w:t>
      </w:r>
      <w:r w:rsidRPr="00157D5E">
        <w:rPr>
          <w:rFonts w:ascii="Times New Roman" w:hAnsi="Times New Roman" w:cs="Times New Roman"/>
          <w:sz w:val="28"/>
          <w:szCs w:val="28"/>
        </w:rPr>
        <w:t>29.09.1989 № 555) и Методическими</w:t>
      </w:r>
      <w:r w:rsidR="00641D2D">
        <w:rPr>
          <w:rFonts w:ascii="Times New Roman" w:hAnsi="Times New Roman" w:cs="Times New Roman"/>
          <w:sz w:val="28"/>
          <w:szCs w:val="28"/>
        </w:rPr>
        <w:t xml:space="preserve"> рекомендациями «Об организации </w:t>
      </w:r>
      <w:r w:rsidRPr="00157D5E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157D5E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="00641D2D">
        <w:rPr>
          <w:rFonts w:ascii="Times New Roman" w:hAnsi="Times New Roman" w:cs="Times New Roman"/>
          <w:sz w:val="28"/>
          <w:szCs w:val="28"/>
        </w:rPr>
        <w:t xml:space="preserve"> медицинских осмотров водителей </w:t>
      </w:r>
      <w:r w:rsidRPr="00157D5E">
        <w:rPr>
          <w:rFonts w:ascii="Times New Roman" w:hAnsi="Times New Roman" w:cs="Times New Roman"/>
          <w:sz w:val="28"/>
          <w:szCs w:val="28"/>
        </w:rPr>
        <w:t>автотранспортных средств», утвержденными Минздравом России;</w:t>
      </w:r>
    </w:p>
    <w:p w:rsidR="00641D2D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обеспечить организацию и п</w:t>
      </w:r>
      <w:r w:rsidR="00641D2D">
        <w:rPr>
          <w:rFonts w:ascii="Times New Roman" w:hAnsi="Times New Roman" w:cs="Times New Roman"/>
          <w:sz w:val="28"/>
          <w:szCs w:val="28"/>
        </w:rPr>
        <w:t xml:space="preserve">роведение вводного, первичного, </w:t>
      </w:r>
      <w:r w:rsidRPr="00157D5E">
        <w:rPr>
          <w:rFonts w:ascii="Times New Roman" w:hAnsi="Times New Roman" w:cs="Times New Roman"/>
          <w:sz w:val="28"/>
          <w:szCs w:val="28"/>
        </w:rPr>
        <w:t>повторного, сезонного, специального и</w:t>
      </w:r>
      <w:r w:rsidR="00641D2D">
        <w:rPr>
          <w:rFonts w:ascii="Times New Roman" w:hAnsi="Times New Roman" w:cs="Times New Roman"/>
          <w:sz w:val="28"/>
          <w:szCs w:val="28"/>
        </w:rPr>
        <w:t xml:space="preserve">нструктажей с водительским </w:t>
      </w:r>
      <w:r w:rsidRPr="00157D5E">
        <w:rPr>
          <w:rFonts w:ascii="Times New Roman" w:hAnsi="Times New Roman" w:cs="Times New Roman"/>
          <w:sz w:val="28"/>
          <w:szCs w:val="28"/>
        </w:rPr>
        <w:t>составом, а также проведение еже</w:t>
      </w:r>
      <w:r w:rsidR="00641D2D">
        <w:rPr>
          <w:rFonts w:ascii="Times New Roman" w:hAnsi="Times New Roman" w:cs="Times New Roman"/>
          <w:sz w:val="28"/>
          <w:szCs w:val="28"/>
        </w:rPr>
        <w:t xml:space="preserve">годной 20-часовой программы для </w:t>
      </w:r>
      <w:r w:rsidRPr="00157D5E">
        <w:rPr>
          <w:rFonts w:ascii="Times New Roman" w:hAnsi="Times New Roman" w:cs="Times New Roman"/>
          <w:sz w:val="28"/>
          <w:szCs w:val="28"/>
        </w:rPr>
        <w:t>водителей с выдачей соответствующих удостоверений;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 xml:space="preserve"> - обеспечить технически исправное</w:t>
      </w:r>
      <w:r w:rsidR="00641D2D">
        <w:rPr>
          <w:rFonts w:ascii="Times New Roman" w:hAnsi="Times New Roman" w:cs="Times New Roman"/>
          <w:sz w:val="28"/>
          <w:szCs w:val="28"/>
        </w:rPr>
        <w:t xml:space="preserve"> состояние транспортных средств </w:t>
      </w:r>
      <w:r w:rsidRPr="00157D5E">
        <w:rPr>
          <w:rFonts w:ascii="Times New Roman" w:hAnsi="Times New Roman" w:cs="Times New Roman"/>
          <w:sz w:val="28"/>
          <w:szCs w:val="28"/>
        </w:rPr>
        <w:t>непосредственно при выполнении транспортного обслу</w:t>
      </w:r>
      <w:r w:rsidR="00641D2D">
        <w:rPr>
          <w:rFonts w:ascii="Times New Roman" w:hAnsi="Times New Roman" w:cs="Times New Roman"/>
          <w:sz w:val="28"/>
          <w:szCs w:val="28"/>
        </w:rPr>
        <w:t xml:space="preserve">живания </w:t>
      </w:r>
      <w:r w:rsidRPr="00157D5E">
        <w:rPr>
          <w:rFonts w:ascii="Times New Roman" w:hAnsi="Times New Roman" w:cs="Times New Roman"/>
          <w:sz w:val="28"/>
          <w:szCs w:val="28"/>
        </w:rPr>
        <w:t>пассажирским автомобильным транспортом;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 xml:space="preserve">- обеспечить </w:t>
      </w:r>
      <w:proofErr w:type="gramStart"/>
      <w:r w:rsidRPr="00157D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7D5E">
        <w:rPr>
          <w:rFonts w:ascii="Times New Roman" w:hAnsi="Times New Roman" w:cs="Times New Roman"/>
          <w:sz w:val="28"/>
          <w:szCs w:val="28"/>
        </w:rPr>
        <w:t xml:space="preserve"> рег</w:t>
      </w:r>
      <w:r w:rsidR="00641D2D">
        <w:rPr>
          <w:rFonts w:ascii="Times New Roman" w:hAnsi="Times New Roman" w:cs="Times New Roman"/>
          <w:sz w:val="28"/>
          <w:szCs w:val="28"/>
        </w:rPr>
        <w:t xml:space="preserve">улярностью движения автобусов и </w:t>
      </w:r>
      <w:r w:rsidRPr="00157D5E">
        <w:rPr>
          <w:rFonts w:ascii="Times New Roman" w:hAnsi="Times New Roman" w:cs="Times New Roman"/>
          <w:sz w:val="28"/>
          <w:szCs w:val="28"/>
        </w:rPr>
        <w:t>соблюдением водителями пра</w:t>
      </w:r>
      <w:r w:rsidR="00641D2D">
        <w:rPr>
          <w:rFonts w:ascii="Times New Roman" w:hAnsi="Times New Roman" w:cs="Times New Roman"/>
          <w:sz w:val="28"/>
          <w:szCs w:val="28"/>
        </w:rPr>
        <w:t xml:space="preserve">вил дорожного движения и правил </w:t>
      </w:r>
      <w:r w:rsidRPr="00157D5E">
        <w:rPr>
          <w:rFonts w:ascii="Times New Roman" w:hAnsi="Times New Roman" w:cs="Times New Roman"/>
          <w:sz w:val="28"/>
          <w:szCs w:val="28"/>
        </w:rPr>
        <w:t>обслуживания пассажиров, посадки</w:t>
      </w:r>
      <w:r w:rsidR="00C4534F">
        <w:rPr>
          <w:rFonts w:ascii="Times New Roman" w:hAnsi="Times New Roman" w:cs="Times New Roman"/>
          <w:sz w:val="28"/>
          <w:szCs w:val="28"/>
        </w:rPr>
        <w:t xml:space="preserve"> (высадки) пассажиров только на </w:t>
      </w:r>
      <w:r w:rsidRPr="00157D5E">
        <w:rPr>
          <w:rFonts w:ascii="Times New Roman" w:hAnsi="Times New Roman" w:cs="Times New Roman"/>
          <w:sz w:val="28"/>
          <w:szCs w:val="28"/>
        </w:rPr>
        <w:t>остановочных пунктах, посадки и перевозк</w:t>
      </w:r>
      <w:r w:rsidR="00C4534F">
        <w:rPr>
          <w:rFonts w:ascii="Times New Roman" w:hAnsi="Times New Roman" w:cs="Times New Roman"/>
          <w:sz w:val="28"/>
          <w:szCs w:val="28"/>
        </w:rPr>
        <w:t xml:space="preserve">и пассажиров на автобусах особо </w:t>
      </w:r>
      <w:r w:rsidRPr="00157D5E">
        <w:rPr>
          <w:rFonts w:ascii="Times New Roman" w:hAnsi="Times New Roman" w:cs="Times New Roman"/>
          <w:sz w:val="28"/>
          <w:szCs w:val="28"/>
        </w:rPr>
        <w:t>малой вместимости (количество мест для с</w:t>
      </w:r>
      <w:r w:rsidR="00C4534F">
        <w:rPr>
          <w:rFonts w:ascii="Times New Roman" w:hAnsi="Times New Roman" w:cs="Times New Roman"/>
          <w:sz w:val="28"/>
          <w:szCs w:val="28"/>
        </w:rPr>
        <w:t xml:space="preserve">идения менее 15) в обязательном </w:t>
      </w:r>
      <w:r w:rsidRPr="00157D5E">
        <w:rPr>
          <w:rFonts w:ascii="Times New Roman" w:hAnsi="Times New Roman" w:cs="Times New Roman"/>
          <w:sz w:val="28"/>
          <w:szCs w:val="28"/>
        </w:rPr>
        <w:t>порядке с предоставлением отдельного места для сидения;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обеспечивать надлежащее сан</w:t>
      </w:r>
      <w:r w:rsidR="00470386">
        <w:rPr>
          <w:rFonts w:ascii="Times New Roman" w:hAnsi="Times New Roman" w:cs="Times New Roman"/>
          <w:sz w:val="28"/>
          <w:szCs w:val="28"/>
        </w:rPr>
        <w:t xml:space="preserve">итарное состояние автомобильных </w:t>
      </w:r>
      <w:r w:rsidRPr="00157D5E">
        <w:rPr>
          <w:rFonts w:ascii="Times New Roman" w:hAnsi="Times New Roman" w:cs="Times New Roman"/>
          <w:sz w:val="28"/>
          <w:szCs w:val="28"/>
        </w:rPr>
        <w:t>транспортных средств;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соблюдать основные требо</w:t>
      </w:r>
      <w:r w:rsidR="00470386">
        <w:rPr>
          <w:rFonts w:ascii="Times New Roman" w:hAnsi="Times New Roman" w:cs="Times New Roman"/>
          <w:sz w:val="28"/>
          <w:szCs w:val="28"/>
        </w:rPr>
        <w:t xml:space="preserve">вания к транспортным средствам, </w:t>
      </w:r>
      <w:r w:rsidRPr="00157D5E">
        <w:rPr>
          <w:rFonts w:ascii="Times New Roman" w:hAnsi="Times New Roman" w:cs="Times New Roman"/>
          <w:sz w:val="28"/>
          <w:szCs w:val="28"/>
        </w:rPr>
        <w:t>изложенные в настоящем Положении;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оснастить транспортные средс</w:t>
      </w:r>
      <w:r w:rsidR="00470386">
        <w:rPr>
          <w:rFonts w:ascii="Times New Roman" w:hAnsi="Times New Roman" w:cs="Times New Roman"/>
          <w:sz w:val="28"/>
          <w:szCs w:val="28"/>
        </w:rPr>
        <w:t xml:space="preserve">тва, используемые для перевозки </w:t>
      </w:r>
      <w:r w:rsidRPr="00157D5E">
        <w:rPr>
          <w:rFonts w:ascii="Times New Roman" w:hAnsi="Times New Roman" w:cs="Times New Roman"/>
          <w:sz w:val="28"/>
          <w:szCs w:val="28"/>
        </w:rPr>
        <w:t>пассажиров на регулярных маршрутах общего пользования терминалами,</w:t>
      </w:r>
      <w:r w:rsidR="00470386">
        <w:rPr>
          <w:rFonts w:ascii="Times New Roman" w:hAnsi="Times New Roman" w:cs="Times New Roman"/>
          <w:sz w:val="28"/>
          <w:szCs w:val="28"/>
        </w:rPr>
        <w:t xml:space="preserve"> </w:t>
      </w:r>
      <w:r w:rsidRPr="00157D5E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Pr="00157D5E">
        <w:rPr>
          <w:rFonts w:ascii="Times New Roman" w:hAnsi="Times New Roman" w:cs="Times New Roman"/>
          <w:sz w:val="28"/>
          <w:szCs w:val="28"/>
        </w:rPr>
        <w:lastRenderedPageBreak/>
        <w:t>требования</w:t>
      </w:r>
      <w:r w:rsidR="00470386">
        <w:rPr>
          <w:rFonts w:ascii="Times New Roman" w:hAnsi="Times New Roman" w:cs="Times New Roman"/>
          <w:sz w:val="28"/>
          <w:szCs w:val="28"/>
        </w:rPr>
        <w:t xml:space="preserve">м нормативно-правовых актов РФ, </w:t>
      </w:r>
      <w:r w:rsidRPr="00157D5E">
        <w:rPr>
          <w:rFonts w:ascii="Times New Roman" w:hAnsi="Times New Roman" w:cs="Times New Roman"/>
          <w:sz w:val="28"/>
          <w:szCs w:val="28"/>
        </w:rPr>
        <w:t>позволяющими использовать систему нав</w:t>
      </w:r>
      <w:r w:rsidR="00470386">
        <w:rPr>
          <w:rFonts w:ascii="Times New Roman" w:hAnsi="Times New Roman" w:cs="Times New Roman"/>
          <w:sz w:val="28"/>
          <w:szCs w:val="28"/>
        </w:rPr>
        <w:t xml:space="preserve">игационного позиционирования на </w:t>
      </w:r>
      <w:r w:rsidRPr="00157D5E">
        <w:rPr>
          <w:rFonts w:ascii="Times New Roman" w:hAnsi="Times New Roman" w:cs="Times New Roman"/>
          <w:sz w:val="28"/>
          <w:szCs w:val="28"/>
        </w:rPr>
        <w:t>базе ГЛОНАСС или ГЛОНАСС/</w:t>
      </w:r>
      <w:proofErr w:type="gramStart"/>
      <w:r w:rsidRPr="00157D5E">
        <w:rPr>
          <w:rFonts w:ascii="Times New Roman" w:hAnsi="Times New Roman" w:cs="Times New Roman"/>
          <w:sz w:val="28"/>
          <w:szCs w:val="28"/>
        </w:rPr>
        <w:t>GP</w:t>
      </w:r>
      <w:proofErr w:type="gramEnd"/>
      <w:r w:rsidRPr="00157D5E">
        <w:rPr>
          <w:rFonts w:ascii="Times New Roman" w:hAnsi="Times New Roman" w:cs="Times New Roman"/>
          <w:sz w:val="28"/>
          <w:szCs w:val="28"/>
        </w:rPr>
        <w:t xml:space="preserve">МО, а </w:t>
      </w:r>
      <w:r w:rsidR="00470386">
        <w:rPr>
          <w:rFonts w:ascii="Times New Roman" w:hAnsi="Times New Roman" w:cs="Times New Roman"/>
          <w:sz w:val="28"/>
          <w:szCs w:val="28"/>
        </w:rPr>
        <w:t xml:space="preserve">также обеспечить их подключение </w:t>
      </w:r>
      <w:r w:rsidRPr="00157D5E">
        <w:rPr>
          <w:rFonts w:ascii="Times New Roman" w:hAnsi="Times New Roman" w:cs="Times New Roman"/>
          <w:sz w:val="28"/>
          <w:szCs w:val="28"/>
        </w:rPr>
        <w:t>к центру региональной навигационно-ин</w:t>
      </w:r>
      <w:r w:rsidR="00470386">
        <w:rPr>
          <w:rFonts w:ascii="Times New Roman" w:hAnsi="Times New Roman" w:cs="Times New Roman"/>
          <w:sz w:val="28"/>
          <w:szCs w:val="28"/>
        </w:rPr>
        <w:t>формационной системы Республики Тыва</w:t>
      </w:r>
      <w:r w:rsidRPr="00157D5E">
        <w:rPr>
          <w:rFonts w:ascii="Times New Roman" w:hAnsi="Times New Roman" w:cs="Times New Roman"/>
          <w:sz w:val="28"/>
          <w:szCs w:val="28"/>
        </w:rPr>
        <w:t>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создать условия, обеспечив</w:t>
      </w:r>
      <w:r w:rsidR="00470386">
        <w:rPr>
          <w:rFonts w:ascii="Times New Roman" w:hAnsi="Times New Roman" w:cs="Times New Roman"/>
          <w:sz w:val="28"/>
          <w:szCs w:val="28"/>
        </w:rPr>
        <w:t xml:space="preserve">ающие возможность использования </w:t>
      </w:r>
      <w:r w:rsidRPr="00157D5E">
        <w:rPr>
          <w:rFonts w:ascii="Times New Roman" w:hAnsi="Times New Roman" w:cs="Times New Roman"/>
          <w:sz w:val="28"/>
          <w:szCs w:val="28"/>
        </w:rPr>
        <w:t>электронных сре</w:t>
      </w:r>
      <w:proofErr w:type="gramStart"/>
      <w:r w:rsidRPr="00157D5E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157D5E">
        <w:rPr>
          <w:rFonts w:ascii="Times New Roman" w:hAnsi="Times New Roman" w:cs="Times New Roman"/>
          <w:sz w:val="28"/>
          <w:szCs w:val="28"/>
        </w:rPr>
        <w:t>атежа для оплаты проезда пассажиров и пе</w:t>
      </w:r>
      <w:r w:rsidR="00470386">
        <w:rPr>
          <w:rFonts w:ascii="Times New Roman" w:hAnsi="Times New Roman" w:cs="Times New Roman"/>
          <w:sz w:val="28"/>
          <w:szCs w:val="28"/>
        </w:rPr>
        <w:t xml:space="preserve">ревозки </w:t>
      </w:r>
      <w:r w:rsidRPr="00157D5E">
        <w:rPr>
          <w:rFonts w:ascii="Times New Roman" w:hAnsi="Times New Roman" w:cs="Times New Roman"/>
          <w:sz w:val="28"/>
          <w:szCs w:val="28"/>
        </w:rPr>
        <w:t>багажа на общественном транспорте, осущ</w:t>
      </w:r>
      <w:r w:rsidR="00470386">
        <w:rPr>
          <w:rFonts w:ascii="Times New Roman" w:hAnsi="Times New Roman" w:cs="Times New Roman"/>
          <w:sz w:val="28"/>
          <w:szCs w:val="28"/>
        </w:rPr>
        <w:t xml:space="preserve">ествления безналичных расчетов, </w:t>
      </w:r>
      <w:r w:rsidRPr="00157D5E">
        <w:rPr>
          <w:rFonts w:ascii="Times New Roman" w:hAnsi="Times New Roman" w:cs="Times New Roman"/>
          <w:sz w:val="28"/>
          <w:szCs w:val="28"/>
        </w:rPr>
        <w:t xml:space="preserve">а также единых социальных проездных </w:t>
      </w:r>
      <w:r w:rsidR="00470386">
        <w:rPr>
          <w:rFonts w:ascii="Times New Roman" w:hAnsi="Times New Roman" w:cs="Times New Roman"/>
          <w:sz w:val="28"/>
          <w:szCs w:val="28"/>
        </w:rPr>
        <w:t xml:space="preserve">билетов для перевозок отдельных </w:t>
      </w:r>
      <w:r w:rsidRPr="00157D5E">
        <w:rPr>
          <w:rFonts w:ascii="Times New Roman" w:hAnsi="Times New Roman" w:cs="Times New Roman"/>
          <w:sz w:val="28"/>
          <w:szCs w:val="28"/>
        </w:rPr>
        <w:t>категорий граждан;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соблюдать требования иных нормат</w:t>
      </w:r>
      <w:r w:rsidR="00470386">
        <w:rPr>
          <w:rFonts w:ascii="Times New Roman" w:hAnsi="Times New Roman" w:cs="Times New Roman"/>
          <w:sz w:val="28"/>
          <w:szCs w:val="28"/>
        </w:rPr>
        <w:t xml:space="preserve">ивных правовых актов Российской </w:t>
      </w:r>
      <w:r w:rsidRPr="00157D5E">
        <w:rPr>
          <w:rFonts w:ascii="Times New Roman" w:hAnsi="Times New Roman" w:cs="Times New Roman"/>
          <w:sz w:val="28"/>
          <w:szCs w:val="28"/>
        </w:rPr>
        <w:t xml:space="preserve">Федерации, Республики </w:t>
      </w:r>
      <w:r w:rsidR="00470386">
        <w:rPr>
          <w:rFonts w:ascii="Times New Roman" w:hAnsi="Times New Roman" w:cs="Times New Roman"/>
          <w:sz w:val="28"/>
          <w:szCs w:val="28"/>
        </w:rPr>
        <w:t>Тыва</w:t>
      </w:r>
      <w:r w:rsidRPr="00157D5E">
        <w:rPr>
          <w:rFonts w:ascii="Times New Roman" w:hAnsi="Times New Roman" w:cs="Times New Roman"/>
          <w:sz w:val="28"/>
          <w:szCs w:val="28"/>
        </w:rPr>
        <w:t xml:space="preserve"> </w:t>
      </w:r>
      <w:r w:rsidR="00470386">
        <w:rPr>
          <w:rFonts w:ascii="Times New Roman" w:hAnsi="Times New Roman" w:cs="Times New Roman"/>
          <w:sz w:val="28"/>
          <w:szCs w:val="28"/>
        </w:rPr>
        <w:t xml:space="preserve">и правовых актов муниципального </w:t>
      </w:r>
      <w:r w:rsidRPr="00157D5E">
        <w:rPr>
          <w:rFonts w:ascii="Times New Roman" w:hAnsi="Times New Roman" w:cs="Times New Roman"/>
          <w:sz w:val="28"/>
          <w:szCs w:val="28"/>
        </w:rPr>
        <w:t>района.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повышать условия комфортабельности, качества обслуживания;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учитывать пожелания и предложения пассажиров по вопросам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транспортного обслуживания населения.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7D5E">
        <w:rPr>
          <w:rFonts w:ascii="Times New Roman" w:hAnsi="Times New Roman" w:cs="Times New Roman"/>
          <w:b/>
          <w:bCs/>
          <w:sz w:val="28"/>
          <w:szCs w:val="28"/>
        </w:rPr>
        <w:t>3.3. Перевозчик не вправе: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без предварительного согласо</w:t>
      </w:r>
      <w:r w:rsidR="00470386">
        <w:rPr>
          <w:rFonts w:ascii="Times New Roman" w:hAnsi="Times New Roman" w:cs="Times New Roman"/>
          <w:sz w:val="28"/>
          <w:szCs w:val="28"/>
        </w:rPr>
        <w:t xml:space="preserve">вания с Администрацией отменить </w:t>
      </w:r>
      <w:r w:rsidRPr="00157D5E">
        <w:rPr>
          <w:rFonts w:ascii="Times New Roman" w:hAnsi="Times New Roman" w:cs="Times New Roman"/>
          <w:sz w:val="28"/>
          <w:szCs w:val="28"/>
        </w:rPr>
        <w:t>назначенные по маршруту регулярно</w:t>
      </w:r>
      <w:r w:rsidR="00470386">
        <w:rPr>
          <w:rFonts w:ascii="Times New Roman" w:hAnsi="Times New Roman" w:cs="Times New Roman"/>
          <w:sz w:val="28"/>
          <w:szCs w:val="28"/>
        </w:rPr>
        <w:t xml:space="preserve">го сообщения рейсы или изменить </w:t>
      </w:r>
      <w:r w:rsidRPr="00157D5E">
        <w:rPr>
          <w:rFonts w:ascii="Times New Roman" w:hAnsi="Times New Roman" w:cs="Times New Roman"/>
          <w:sz w:val="28"/>
          <w:szCs w:val="28"/>
        </w:rPr>
        <w:t xml:space="preserve">расписание движения. В случаях, когда </w:t>
      </w:r>
      <w:r w:rsidR="00470386">
        <w:rPr>
          <w:rFonts w:ascii="Times New Roman" w:hAnsi="Times New Roman" w:cs="Times New Roman"/>
          <w:sz w:val="28"/>
          <w:szCs w:val="28"/>
        </w:rPr>
        <w:t xml:space="preserve">выполнение рейсов по расписанию </w:t>
      </w:r>
      <w:r w:rsidRPr="00157D5E">
        <w:rPr>
          <w:rFonts w:ascii="Times New Roman" w:hAnsi="Times New Roman" w:cs="Times New Roman"/>
          <w:sz w:val="28"/>
          <w:szCs w:val="28"/>
        </w:rPr>
        <w:t>невозможно при возникновении независящ</w:t>
      </w:r>
      <w:r w:rsidR="00470386">
        <w:rPr>
          <w:rFonts w:ascii="Times New Roman" w:hAnsi="Times New Roman" w:cs="Times New Roman"/>
          <w:sz w:val="28"/>
          <w:szCs w:val="28"/>
        </w:rPr>
        <w:t xml:space="preserve">их от перевозчика обстоятельств </w:t>
      </w:r>
      <w:r w:rsidRPr="00157D5E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157D5E">
        <w:rPr>
          <w:rFonts w:ascii="Times New Roman" w:hAnsi="Times New Roman" w:cs="Times New Roman"/>
          <w:sz w:val="28"/>
          <w:szCs w:val="28"/>
        </w:rPr>
        <w:t>неблагоприятным</w:t>
      </w:r>
      <w:proofErr w:type="gramEnd"/>
      <w:r w:rsidRPr="00157D5E">
        <w:rPr>
          <w:rFonts w:ascii="Times New Roman" w:hAnsi="Times New Roman" w:cs="Times New Roman"/>
          <w:sz w:val="28"/>
          <w:szCs w:val="28"/>
        </w:rPr>
        <w:t xml:space="preserve"> дорожным, </w:t>
      </w:r>
      <w:proofErr w:type="spellStart"/>
      <w:r w:rsidRPr="00157D5E">
        <w:rPr>
          <w:rFonts w:ascii="Times New Roman" w:hAnsi="Times New Roman" w:cs="Times New Roman"/>
          <w:sz w:val="28"/>
          <w:szCs w:val="28"/>
        </w:rPr>
        <w:t>погодно</w:t>
      </w:r>
      <w:proofErr w:type="spellEnd"/>
      <w:r w:rsidRPr="00157D5E">
        <w:rPr>
          <w:rFonts w:ascii="Times New Roman" w:hAnsi="Times New Roman" w:cs="Times New Roman"/>
          <w:sz w:val="28"/>
          <w:szCs w:val="28"/>
        </w:rPr>
        <w:t>-климатическ</w:t>
      </w:r>
      <w:r w:rsidR="00470386">
        <w:rPr>
          <w:rFonts w:ascii="Times New Roman" w:hAnsi="Times New Roman" w:cs="Times New Roman"/>
          <w:sz w:val="28"/>
          <w:szCs w:val="28"/>
        </w:rPr>
        <w:t xml:space="preserve">им или </w:t>
      </w:r>
      <w:proofErr w:type="spellStart"/>
      <w:r w:rsidR="00470386">
        <w:rPr>
          <w:rFonts w:ascii="Times New Roman" w:hAnsi="Times New Roman" w:cs="Times New Roman"/>
          <w:sz w:val="28"/>
          <w:szCs w:val="28"/>
        </w:rPr>
        <w:t>инымусловиям</w:t>
      </w:r>
      <w:proofErr w:type="spellEnd"/>
      <w:r w:rsidR="00470386">
        <w:rPr>
          <w:rFonts w:ascii="Times New Roman" w:hAnsi="Times New Roman" w:cs="Times New Roman"/>
          <w:sz w:val="28"/>
          <w:szCs w:val="28"/>
        </w:rPr>
        <w:t xml:space="preserve">, угрожающим </w:t>
      </w:r>
      <w:r w:rsidRPr="00157D5E">
        <w:rPr>
          <w:rFonts w:ascii="Times New Roman" w:hAnsi="Times New Roman" w:cs="Times New Roman"/>
          <w:sz w:val="28"/>
          <w:szCs w:val="28"/>
        </w:rPr>
        <w:t>безопасности движ</w:t>
      </w:r>
      <w:r w:rsidR="00470386">
        <w:rPr>
          <w:rFonts w:ascii="Times New Roman" w:hAnsi="Times New Roman" w:cs="Times New Roman"/>
          <w:sz w:val="28"/>
          <w:szCs w:val="28"/>
        </w:rPr>
        <w:t xml:space="preserve">ения или перевозки пассажиров и </w:t>
      </w:r>
      <w:r w:rsidRPr="00157D5E">
        <w:rPr>
          <w:rFonts w:ascii="Times New Roman" w:hAnsi="Times New Roman" w:cs="Times New Roman"/>
          <w:sz w:val="28"/>
          <w:szCs w:val="28"/>
        </w:rPr>
        <w:t>багажа, перевозчик обязан не</w:t>
      </w:r>
      <w:r w:rsidR="00463CBE">
        <w:rPr>
          <w:rFonts w:ascii="Times New Roman" w:hAnsi="Times New Roman" w:cs="Times New Roman"/>
          <w:sz w:val="28"/>
          <w:szCs w:val="28"/>
        </w:rPr>
        <w:t xml:space="preserve">замедлительно уведомить об этом </w:t>
      </w:r>
      <w:r w:rsidRPr="00157D5E">
        <w:rPr>
          <w:rFonts w:ascii="Times New Roman" w:hAnsi="Times New Roman" w:cs="Times New Roman"/>
          <w:sz w:val="28"/>
          <w:szCs w:val="28"/>
        </w:rPr>
        <w:t>Администрацию и население;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выполнять пассажирские перевозки при отсутствии</w:t>
      </w:r>
      <w:r w:rsidR="00463CBE">
        <w:rPr>
          <w:rFonts w:ascii="Times New Roman" w:hAnsi="Times New Roman" w:cs="Times New Roman"/>
          <w:sz w:val="28"/>
          <w:szCs w:val="28"/>
        </w:rPr>
        <w:t xml:space="preserve"> свидетельства об </w:t>
      </w:r>
      <w:r w:rsidRPr="00157D5E">
        <w:rPr>
          <w:rFonts w:ascii="Times New Roman" w:hAnsi="Times New Roman" w:cs="Times New Roman"/>
          <w:sz w:val="28"/>
          <w:szCs w:val="28"/>
        </w:rPr>
        <w:t>осуществлении перевозок по маршр</w:t>
      </w:r>
      <w:r w:rsidR="00463CBE">
        <w:rPr>
          <w:rFonts w:ascii="Times New Roman" w:hAnsi="Times New Roman" w:cs="Times New Roman"/>
          <w:sz w:val="28"/>
          <w:szCs w:val="28"/>
        </w:rPr>
        <w:t xml:space="preserve">уту регулярных перевозок, карты </w:t>
      </w:r>
      <w:r w:rsidRPr="00157D5E">
        <w:rPr>
          <w:rFonts w:ascii="Times New Roman" w:hAnsi="Times New Roman" w:cs="Times New Roman"/>
          <w:sz w:val="28"/>
          <w:szCs w:val="28"/>
        </w:rPr>
        <w:t>маршрута регулярных перевозок;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передавать закрепленный за ним м</w:t>
      </w:r>
      <w:r w:rsidR="00463CBE">
        <w:rPr>
          <w:rFonts w:ascii="Times New Roman" w:hAnsi="Times New Roman" w:cs="Times New Roman"/>
          <w:sz w:val="28"/>
          <w:szCs w:val="28"/>
        </w:rPr>
        <w:t>аршру</w:t>
      </w:r>
      <w:proofErr w:type="gramStart"/>
      <w:r w:rsidR="00463CBE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463CBE">
        <w:rPr>
          <w:rFonts w:ascii="Times New Roman" w:hAnsi="Times New Roman" w:cs="Times New Roman"/>
          <w:sz w:val="28"/>
          <w:szCs w:val="28"/>
        </w:rPr>
        <w:t xml:space="preserve">ы) график(и) движения на </w:t>
      </w:r>
      <w:r w:rsidRPr="00157D5E">
        <w:rPr>
          <w:rFonts w:ascii="Times New Roman" w:hAnsi="Times New Roman" w:cs="Times New Roman"/>
          <w:sz w:val="28"/>
          <w:szCs w:val="28"/>
        </w:rPr>
        <w:t>обслуживание другому юр</w:t>
      </w:r>
      <w:r w:rsidR="00463CBE">
        <w:rPr>
          <w:rFonts w:ascii="Times New Roman" w:hAnsi="Times New Roman" w:cs="Times New Roman"/>
          <w:sz w:val="28"/>
          <w:szCs w:val="28"/>
        </w:rPr>
        <w:t xml:space="preserve">идическому лицу или гражданину, </w:t>
      </w:r>
      <w:r w:rsidRPr="00157D5E">
        <w:rPr>
          <w:rFonts w:ascii="Times New Roman" w:hAnsi="Times New Roman" w:cs="Times New Roman"/>
          <w:sz w:val="28"/>
          <w:szCs w:val="28"/>
        </w:rPr>
        <w:t>занимающемуся предпринимательско</w:t>
      </w:r>
      <w:r w:rsidR="00463CBE">
        <w:rPr>
          <w:rFonts w:ascii="Times New Roman" w:hAnsi="Times New Roman" w:cs="Times New Roman"/>
          <w:sz w:val="28"/>
          <w:szCs w:val="28"/>
        </w:rPr>
        <w:t xml:space="preserve">й деятельностью без образования </w:t>
      </w:r>
      <w:r w:rsidRPr="00157D5E">
        <w:rPr>
          <w:rFonts w:ascii="Times New Roman" w:hAnsi="Times New Roman" w:cs="Times New Roman"/>
          <w:sz w:val="28"/>
          <w:szCs w:val="28"/>
        </w:rPr>
        <w:t>юридического лица, кроме случаев, предусмотренных законодательством;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 xml:space="preserve">- завышать установленный предельный </w:t>
      </w:r>
      <w:r w:rsidR="00463CBE">
        <w:rPr>
          <w:rFonts w:ascii="Times New Roman" w:hAnsi="Times New Roman" w:cs="Times New Roman"/>
          <w:sz w:val="28"/>
          <w:szCs w:val="28"/>
        </w:rPr>
        <w:t xml:space="preserve">тариф на перевозки пассажиров в </w:t>
      </w:r>
      <w:r w:rsidRPr="00157D5E">
        <w:rPr>
          <w:rFonts w:ascii="Times New Roman" w:hAnsi="Times New Roman" w:cs="Times New Roman"/>
          <w:sz w:val="28"/>
          <w:szCs w:val="28"/>
        </w:rPr>
        <w:t>случае установления такого тарифа;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осуществлять перевозку в условиях неиспр</w:t>
      </w:r>
      <w:r w:rsidR="00463CBE">
        <w:rPr>
          <w:rFonts w:ascii="Times New Roman" w:hAnsi="Times New Roman" w:cs="Times New Roman"/>
          <w:sz w:val="28"/>
          <w:szCs w:val="28"/>
        </w:rPr>
        <w:t xml:space="preserve">авностей транспортного </w:t>
      </w:r>
      <w:r w:rsidRPr="00157D5E">
        <w:rPr>
          <w:rFonts w:ascii="Times New Roman" w:hAnsi="Times New Roman" w:cs="Times New Roman"/>
          <w:sz w:val="28"/>
          <w:szCs w:val="28"/>
        </w:rPr>
        <w:t>средства, создающих угрозу обеспечени</w:t>
      </w:r>
      <w:r w:rsidR="00F621B7">
        <w:rPr>
          <w:rFonts w:ascii="Times New Roman" w:hAnsi="Times New Roman" w:cs="Times New Roman"/>
          <w:sz w:val="28"/>
          <w:szCs w:val="28"/>
        </w:rPr>
        <w:t xml:space="preserve">я безопасности жизни и здоровью </w:t>
      </w:r>
      <w:r w:rsidRPr="00157D5E">
        <w:rPr>
          <w:rFonts w:ascii="Times New Roman" w:hAnsi="Times New Roman" w:cs="Times New Roman"/>
          <w:sz w:val="28"/>
          <w:szCs w:val="28"/>
        </w:rPr>
        <w:t>пассажиров.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7D5E">
        <w:rPr>
          <w:rFonts w:ascii="Times New Roman" w:hAnsi="Times New Roman" w:cs="Times New Roman"/>
          <w:b/>
          <w:bCs/>
          <w:sz w:val="28"/>
          <w:szCs w:val="28"/>
        </w:rPr>
        <w:t>3.4. Пассажир вправе: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 xml:space="preserve">- требовать от перевозчика соблюдения </w:t>
      </w:r>
      <w:r w:rsidR="00F621B7">
        <w:rPr>
          <w:rFonts w:ascii="Times New Roman" w:hAnsi="Times New Roman" w:cs="Times New Roman"/>
          <w:sz w:val="28"/>
          <w:szCs w:val="28"/>
        </w:rPr>
        <w:t xml:space="preserve">установленных правил перевозки, </w:t>
      </w:r>
      <w:r w:rsidRPr="00157D5E">
        <w:rPr>
          <w:rFonts w:ascii="Times New Roman" w:hAnsi="Times New Roman" w:cs="Times New Roman"/>
          <w:sz w:val="28"/>
          <w:szCs w:val="28"/>
        </w:rPr>
        <w:t>иметь свободный доступ к информации о маршруте, перевозчике,</w:t>
      </w:r>
      <w:r w:rsidR="00F621B7">
        <w:rPr>
          <w:rFonts w:ascii="Times New Roman" w:hAnsi="Times New Roman" w:cs="Times New Roman"/>
          <w:sz w:val="28"/>
          <w:szCs w:val="28"/>
        </w:rPr>
        <w:t xml:space="preserve"> </w:t>
      </w:r>
      <w:r w:rsidRPr="00157D5E">
        <w:rPr>
          <w:rFonts w:ascii="Times New Roman" w:hAnsi="Times New Roman" w:cs="Times New Roman"/>
          <w:sz w:val="28"/>
          <w:szCs w:val="28"/>
        </w:rPr>
        <w:t>уполномоченном и контролирующем органах;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воспользоваться электронным</w:t>
      </w:r>
      <w:r w:rsidR="00F621B7">
        <w:rPr>
          <w:rFonts w:ascii="Times New Roman" w:hAnsi="Times New Roman" w:cs="Times New Roman"/>
          <w:sz w:val="28"/>
          <w:szCs w:val="28"/>
        </w:rPr>
        <w:t xml:space="preserve"> средством платежа (электронной </w:t>
      </w:r>
      <w:r w:rsidRPr="00157D5E">
        <w:rPr>
          <w:rFonts w:ascii="Times New Roman" w:hAnsi="Times New Roman" w:cs="Times New Roman"/>
          <w:sz w:val="28"/>
          <w:szCs w:val="28"/>
        </w:rPr>
        <w:t>пластиковой картой) при оплате проезда, в</w:t>
      </w:r>
      <w:r w:rsidR="00F621B7">
        <w:rPr>
          <w:rFonts w:ascii="Times New Roman" w:hAnsi="Times New Roman" w:cs="Times New Roman"/>
          <w:sz w:val="28"/>
          <w:szCs w:val="28"/>
        </w:rPr>
        <w:t xml:space="preserve"> случае подключения перевозчика </w:t>
      </w:r>
      <w:r w:rsidRPr="00157D5E">
        <w:rPr>
          <w:rFonts w:ascii="Times New Roman" w:hAnsi="Times New Roman" w:cs="Times New Roman"/>
          <w:sz w:val="28"/>
          <w:szCs w:val="28"/>
        </w:rPr>
        <w:t>к Системе;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обращаться к уполномоченному органу</w:t>
      </w:r>
      <w:r w:rsidR="00F621B7">
        <w:rPr>
          <w:rFonts w:ascii="Times New Roman" w:hAnsi="Times New Roman" w:cs="Times New Roman"/>
          <w:sz w:val="28"/>
          <w:szCs w:val="28"/>
        </w:rPr>
        <w:t xml:space="preserve">, перевозчику с предложением по </w:t>
      </w:r>
      <w:r w:rsidRPr="00157D5E">
        <w:rPr>
          <w:rFonts w:ascii="Times New Roman" w:hAnsi="Times New Roman" w:cs="Times New Roman"/>
          <w:sz w:val="28"/>
          <w:szCs w:val="28"/>
        </w:rPr>
        <w:t>совершенствованию перевозок;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lastRenderedPageBreak/>
        <w:t>- обращаться в установленном порядке за защитой своих прав в</w:t>
      </w:r>
      <w:r w:rsidR="00F621B7">
        <w:rPr>
          <w:rFonts w:ascii="Times New Roman" w:hAnsi="Times New Roman" w:cs="Times New Roman"/>
          <w:sz w:val="28"/>
          <w:szCs w:val="28"/>
        </w:rPr>
        <w:t xml:space="preserve"> </w:t>
      </w:r>
      <w:r w:rsidRPr="00157D5E">
        <w:rPr>
          <w:rFonts w:ascii="Times New Roman" w:hAnsi="Times New Roman" w:cs="Times New Roman"/>
          <w:sz w:val="28"/>
          <w:szCs w:val="28"/>
        </w:rPr>
        <w:t>Уполномоченный орган и контролирующи</w:t>
      </w:r>
      <w:r w:rsidR="00F621B7">
        <w:rPr>
          <w:rFonts w:ascii="Times New Roman" w:hAnsi="Times New Roman" w:cs="Times New Roman"/>
          <w:sz w:val="28"/>
          <w:szCs w:val="28"/>
        </w:rPr>
        <w:t xml:space="preserve">е органы, органы по защите прав </w:t>
      </w:r>
      <w:r w:rsidRPr="00157D5E">
        <w:rPr>
          <w:rFonts w:ascii="Times New Roman" w:hAnsi="Times New Roman" w:cs="Times New Roman"/>
          <w:sz w:val="28"/>
          <w:szCs w:val="28"/>
        </w:rPr>
        <w:t>потребителей либо в суд.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требовать уважительного обращения.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7D5E">
        <w:rPr>
          <w:rFonts w:ascii="Times New Roman" w:hAnsi="Times New Roman" w:cs="Times New Roman"/>
          <w:b/>
          <w:bCs/>
          <w:sz w:val="28"/>
          <w:szCs w:val="28"/>
        </w:rPr>
        <w:t>3.5. Пассажир обязан: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во время поездки соблюдать общественный порядок;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при посадке и высадке соблюдать меры предосторожности.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Пассажир пользуется иными правами</w:t>
      </w:r>
      <w:r w:rsidR="007528BB">
        <w:rPr>
          <w:rFonts w:ascii="Times New Roman" w:hAnsi="Times New Roman" w:cs="Times New Roman"/>
          <w:sz w:val="28"/>
          <w:szCs w:val="28"/>
        </w:rPr>
        <w:t xml:space="preserve"> и обязан соблюдать требования, и </w:t>
      </w:r>
      <w:r w:rsidRPr="00157D5E">
        <w:rPr>
          <w:rFonts w:ascii="Times New Roman" w:hAnsi="Times New Roman" w:cs="Times New Roman"/>
          <w:sz w:val="28"/>
          <w:szCs w:val="28"/>
        </w:rPr>
        <w:t>установленные действующим законодательством.</w:t>
      </w:r>
    </w:p>
    <w:p w:rsidR="00161C9E" w:rsidRPr="00FC71AC" w:rsidRDefault="00161C9E" w:rsidP="007528B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71AC">
        <w:rPr>
          <w:rFonts w:ascii="Times New Roman" w:hAnsi="Times New Roman" w:cs="Times New Roman"/>
          <w:bCs/>
          <w:sz w:val="28"/>
          <w:szCs w:val="28"/>
        </w:rPr>
        <w:t>4. Основные требован</w:t>
      </w:r>
      <w:r w:rsidR="007528BB" w:rsidRPr="00FC71AC">
        <w:rPr>
          <w:rFonts w:ascii="Times New Roman" w:hAnsi="Times New Roman" w:cs="Times New Roman"/>
          <w:bCs/>
          <w:sz w:val="28"/>
          <w:szCs w:val="28"/>
        </w:rPr>
        <w:t xml:space="preserve">ия к пассажирским автомобильным </w:t>
      </w:r>
      <w:r w:rsidRPr="00FC71AC">
        <w:rPr>
          <w:rFonts w:ascii="Times New Roman" w:hAnsi="Times New Roman" w:cs="Times New Roman"/>
          <w:bCs/>
          <w:sz w:val="28"/>
          <w:szCs w:val="28"/>
        </w:rPr>
        <w:t>транспортным средствам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4.1. Пассажирские автомобильные тра</w:t>
      </w:r>
      <w:r w:rsidR="007528BB">
        <w:rPr>
          <w:rFonts w:ascii="Times New Roman" w:hAnsi="Times New Roman" w:cs="Times New Roman"/>
          <w:sz w:val="28"/>
          <w:szCs w:val="28"/>
        </w:rPr>
        <w:t xml:space="preserve">нспортные средства, выпускаемые </w:t>
      </w:r>
      <w:r w:rsidRPr="00157D5E">
        <w:rPr>
          <w:rFonts w:ascii="Times New Roman" w:hAnsi="Times New Roman" w:cs="Times New Roman"/>
          <w:sz w:val="28"/>
          <w:szCs w:val="28"/>
        </w:rPr>
        <w:t>на маршрут для осуществления перево</w:t>
      </w:r>
      <w:r w:rsidR="007528BB">
        <w:rPr>
          <w:rFonts w:ascii="Times New Roman" w:hAnsi="Times New Roman" w:cs="Times New Roman"/>
          <w:sz w:val="28"/>
          <w:szCs w:val="28"/>
        </w:rPr>
        <w:t xml:space="preserve">зок пассажиров и багажа, должны </w:t>
      </w:r>
      <w:r w:rsidRPr="00157D5E">
        <w:rPr>
          <w:rFonts w:ascii="Times New Roman" w:hAnsi="Times New Roman" w:cs="Times New Roman"/>
          <w:sz w:val="28"/>
          <w:szCs w:val="28"/>
        </w:rPr>
        <w:t>быть зарегистрированы в органах государ</w:t>
      </w:r>
      <w:r w:rsidR="007528BB">
        <w:rPr>
          <w:rFonts w:ascii="Times New Roman" w:hAnsi="Times New Roman" w:cs="Times New Roman"/>
          <w:sz w:val="28"/>
          <w:szCs w:val="28"/>
        </w:rPr>
        <w:t xml:space="preserve">ственной инспекции безопасности </w:t>
      </w:r>
      <w:r w:rsidRPr="00157D5E">
        <w:rPr>
          <w:rFonts w:ascii="Times New Roman" w:hAnsi="Times New Roman" w:cs="Times New Roman"/>
          <w:sz w:val="28"/>
          <w:szCs w:val="28"/>
        </w:rPr>
        <w:t>дорожного движения, находиться в т</w:t>
      </w:r>
      <w:r w:rsidR="007528BB">
        <w:rPr>
          <w:rFonts w:ascii="Times New Roman" w:hAnsi="Times New Roman" w:cs="Times New Roman"/>
          <w:sz w:val="28"/>
          <w:szCs w:val="28"/>
        </w:rPr>
        <w:t xml:space="preserve">ехнически исправном состоянии и </w:t>
      </w:r>
      <w:r w:rsidRPr="00157D5E">
        <w:rPr>
          <w:rFonts w:ascii="Times New Roman" w:hAnsi="Times New Roman" w:cs="Times New Roman"/>
          <w:sz w:val="28"/>
          <w:szCs w:val="28"/>
        </w:rPr>
        <w:t>обеспечивать безопасность дорожного движения и бесперебойную работу. Назначение и вид транспортного средс</w:t>
      </w:r>
      <w:r w:rsidR="007528BB">
        <w:rPr>
          <w:rFonts w:ascii="Times New Roman" w:hAnsi="Times New Roman" w:cs="Times New Roman"/>
          <w:sz w:val="28"/>
          <w:szCs w:val="28"/>
        </w:rPr>
        <w:t xml:space="preserve">тва должны соответствовать виду </w:t>
      </w:r>
      <w:r w:rsidRPr="00157D5E">
        <w:rPr>
          <w:rFonts w:ascii="Times New Roman" w:hAnsi="Times New Roman" w:cs="Times New Roman"/>
          <w:sz w:val="28"/>
          <w:szCs w:val="28"/>
        </w:rPr>
        <w:t>перевозок с учетом дорожных и природно-климатических условий.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4.2. Перед выпуском на маршрут авто</w:t>
      </w:r>
      <w:r w:rsidR="007528BB">
        <w:rPr>
          <w:rFonts w:ascii="Times New Roman" w:hAnsi="Times New Roman" w:cs="Times New Roman"/>
          <w:sz w:val="28"/>
          <w:szCs w:val="28"/>
        </w:rPr>
        <w:t xml:space="preserve">мобильные транспортные средства </w:t>
      </w:r>
      <w:r w:rsidRPr="00157D5E">
        <w:rPr>
          <w:rFonts w:ascii="Times New Roman" w:hAnsi="Times New Roman" w:cs="Times New Roman"/>
          <w:sz w:val="28"/>
          <w:szCs w:val="28"/>
        </w:rPr>
        <w:t>проходят технический контроль, о че</w:t>
      </w:r>
      <w:r w:rsidR="007528BB">
        <w:rPr>
          <w:rFonts w:ascii="Times New Roman" w:hAnsi="Times New Roman" w:cs="Times New Roman"/>
          <w:sz w:val="28"/>
          <w:szCs w:val="28"/>
        </w:rPr>
        <w:t xml:space="preserve">м должна быть сделана отметка в </w:t>
      </w:r>
      <w:r w:rsidRPr="00157D5E">
        <w:rPr>
          <w:rFonts w:ascii="Times New Roman" w:hAnsi="Times New Roman" w:cs="Times New Roman"/>
          <w:sz w:val="28"/>
          <w:szCs w:val="28"/>
        </w:rPr>
        <w:t>учетных документах перевозчика.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4.3. Внутреннее и внешнее оформлен</w:t>
      </w:r>
      <w:r w:rsidR="007528BB">
        <w:rPr>
          <w:rFonts w:ascii="Times New Roman" w:hAnsi="Times New Roman" w:cs="Times New Roman"/>
          <w:sz w:val="28"/>
          <w:szCs w:val="28"/>
        </w:rPr>
        <w:t xml:space="preserve">ие автомобильного транспортного </w:t>
      </w:r>
      <w:r w:rsidRPr="00157D5E">
        <w:rPr>
          <w:rFonts w:ascii="Times New Roman" w:hAnsi="Times New Roman" w:cs="Times New Roman"/>
          <w:sz w:val="28"/>
          <w:szCs w:val="28"/>
        </w:rPr>
        <w:t>средства должно соответствовать установленны</w:t>
      </w:r>
      <w:r w:rsidR="007528BB">
        <w:rPr>
          <w:rFonts w:ascii="Times New Roman" w:hAnsi="Times New Roman" w:cs="Times New Roman"/>
          <w:sz w:val="28"/>
          <w:szCs w:val="28"/>
        </w:rPr>
        <w:t xml:space="preserve">м правилам и обеспечивать </w:t>
      </w:r>
      <w:r w:rsidRPr="00157D5E">
        <w:rPr>
          <w:rFonts w:ascii="Times New Roman" w:hAnsi="Times New Roman" w:cs="Times New Roman"/>
          <w:sz w:val="28"/>
          <w:szCs w:val="28"/>
        </w:rPr>
        <w:t>информирование пассажира об</w:t>
      </w:r>
      <w:r w:rsidR="007528BB">
        <w:rPr>
          <w:rFonts w:ascii="Times New Roman" w:hAnsi="Times New Roman" w:cs="Times New Roman"/>
          <w:sz w:val="28"/>
          <w:szCs w:val="28"/>
        </w:rPr>
        <w:t xml:space="preserve"> условиях выполнения перевозки. </w:t>
      </w:r>
      <w:r w:rsidRPr="00157D5E">
        <w:rPr>
          <w:rFonts w:ascii="Times New Roman" w:hAnsi="Times New Roman" w:cs="Times New Roman"/>
          <w:sz w:val="28"/>
          <w:szCs w:val="28"/>
        </w:rPr>
        <w:t>Для осуществления регулярных па</w:t>
      </w:r>
      <w:r w:rsidR="007528BB">
        <w:rPr>
          <w:rFonts w:ascii="Times New Roman" w:hAnsi="Times New Roman" w:cs="Times New Roman"/>
          <w:sz w:val="28"/>
          <w:szCs w:val="28"/>
        </w:rPr>
        <w:t xml:space="preserve">ссажирских маршрутных перевозок </w:t>
      </w:r>
      <w:r w:rsidRPr="00157D5E">
        <w:rPr>
          <w:rFonts w:ascii="Times New Roman" w:hAnsi="Times New Roman" w:cs="Times New Roman"/>
          <w:sz w:val="28"/>
          <w:szCs w:val="28"/>
        </w:rPr>
        <w:t>автомобильным транспортом могут испол</w:t>
      </w:r>
      <w:r w:rsidR="007528BB">
        <w:rPr>
          <w:rFonts w:ascii="Times New Roman" w:hAnsi="Times New Roman" w:cs="Times New Roman"/>
          <w:sz w:val="28"/>
          <w:szCs w:val="28"/>
        </w:rPr>
        <w:t xml:space="preserve">ьзоваться транспортные средства </w:t>
      </w:r>
      <w:r w:rsidRPr="00157D5E">
        <w:rPr>
          <w:rFonts w:ascii="Times New Roman" w:hAnsi="Times New Roman" w:cs="Times New Roman"/>
          <w:sz w:val="28"/>
          <w:szCs w:val="28"/>
        </w:rPr>
        <w:t>отечественного и зарубежного производст</w:t>
      </w:r>
      <w:r w:rsidR="007528BB">
        <w:rPr>
          <w:rFonts w:ascii="Times New Roman" w:hAnsi="Times New Roman" w:cs="Times New Roman"/>
          <w:sz w:val="28"/>
          <w:szCs w:val="28"/>
        </w:rPr>
        <w:t xml:space="preserve">ва, имеющие следующие </w:t>
      </w:r>
      <w:r w:rsidRPr="00157D5E">
        <w:rPr>
          <w:rFonts w:ascii="Times New Roman" w:hAnsi="Times New Roman" w:cs="Times New Roman"/>
          <w:sz w:val="28"/>
          <w:szCs w:val="28"/>
        </w:rPr>
        <w:t>параметры: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зарегистрированные в органах Управления ГИБДД МВД по Р</w:t>
      </w:r>
      <w:r w:rsidR="007528BB">
        <w:rPr>
          <w:rFonts w:ascii="Times New Roman" w:hAnsi="Times New Roman" w:cs="Times New Roman"/>
          <w:sz w:val="28"/>
          <w:szCs w:val="28"/>
        </w:rPr>
        <w:t>Т</w:t>
      </w:r>
      <w:r w:rsidRPr="00157D5E">
        <w:rPr>
          <w:rFonts w:ascii="Times New Roman" w:hAnsi="Times New Roman" w:cs="Times New Roman"/>
          <w:sz w:val="28"/>
          <w:szCs w:val="28"/>
        </w:rPr>
        <w:t>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57D5E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Pr="00157D5E">
        <w:rPr>
          <w:rFonts w:ascii="Times New Roman" w:hAnsi="Times New Roman" w:cs="Times New Roman"/>
          <w:sz w:val="28"/>
          <w:szCs w:val="28"/>
        </w:rPr>
        <w:t xml:space="preserve"> в установленном порядке технический осмотр;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D5E">
        <w:rPr>
          <w:rFonts w:ascii="Times New Roman" w:hAnsi="Times New Roman" w:cs="Times New Roman"/>
          <w:sz w:val="28"/>
          <w:szCs w:val="28"/>
        </w:rPr>
        <w:t>- укомплектованные согласно требованиям Правил дорожного движения;</w:t>
      </w:r>
      <w:proofErr w:type="gramEnd"/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имеющие левостороннее рас</w:t>
      </w:r>
      <w:r w:rsidR="007528BB">
        <w:rPr>
          <w:rFonts w:ascii="Times New Roman" w:hAnsi="Times New Roman" w:cs="Times New Roman"/>
          <w:sz w:val="28"/>
          <w:szCs w:val="28"/>
        </w:rPr>
        <w:t xml:space="preserve">положение рулевого управления и </w:t>
      </w:r>
      <w:r w:rsidRPr="00157D5E">
        <w:rPr>
          <w:rFonts w:ascii="Times New Roman" w:hAnsi="Times New Roman" w:cs="Times New Roman"/>
          <w:sz w:val="28"/>
          <w:szCs w:val="28"/>
        </w:rPr>
        <w:t>правосторонние двери;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оборудованные согласно Правила</w:t>
      </w:r>
      <w:r w:rsidR="007528BB">
        <w:rPr>
          <w:rFonts w:ascii="Times New Roman" w:hAnsi="Times New Roman" w:cs="Times New Roman"/>
          <w:sz w:val="28"/>
          <w:szCs w:val="28"/>
        </w:rPr>
        <w:t xml:space="preserve">м перевозок пассажиров и багажа </w:t>
      </w:r>
      <w:r w:rsidRPr="00157D5E">
        <w:rPr>
          <w:rFonts w:ascii="Times New Roman" w:hAnsi="Times New Roman" w:cs="Times New Roman"/>
          <w:sz w:val="28"/>
          <w:szCs w:val="28"/>
        </w:rPr>
        <w:t>автомобильным транспортом и городским наземным электрическим</w:t>
      </w:r>
      <w:r w:rsidR="007528BB">
        <w:rPr>
          <w:rFonts w:ascii="Times New Roman" w:hAnsi="Times New Roman" w:cs="Times New Roman"/>
          <w:sz w:val="28"/>
          <w:szCs w:val="28"/>
        </w:rPr>
        <w:t xml:space="preserve"> </w:t>
      </w:r>
      <w:r w:rsidRPr="00157D5E">
        <w:rPr>
          <w:rFonts w:ascii="Times New Roman" w:hAnsi="Times New Roman" w:cs="Times New Roman"/>
          <w:sz w:val="28"/>
          <w:szCs w:val="28"/>
        </w:rPr>
        <w:t>транспортом, утвержденных постанов</w:t>
      </w:r>
      <w:r w:rsidR="007528BB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</w:t>
      </w:r>
      <w:r w:rsidRPr="00157D5E">
        <w:rPr>
          <w:rFonts w:ascii="Times New Roman" w:hAnsi="Times New Roman" w:cs="Times New Roman"/>
          <w:sz w:val="28"/>
          <w:szCs w:val="28"/>
        </w:rPr>
        <w:t>Федерации от 14.02.2009 №112;</w:t>
      </w:r>
    </w:p>
    <w:p w:rsidR="00161C9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соответствующие иным требованиям</w:t>
      </w:r>
      <w:r w:rsidR="0045321E">
        <w:rPr>
          <w:rFonts w:ascii="Times New Roman" w:hAnsi="Times New Roman" w:cs="Times New Roman"/>
          <w:sz w:val="28"/>
          <w:szCs w:val="28"/>
        </w:rPr>
        <w:t xml:space="preserve">, установленным нормативными </w:t>
      </w:r>
      <w:r w:rsidRPr="00157D5E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 и Республики </w:t>
      </w:r>
      <w:r w:rsidR="007528BB">
        <w:rPr>
          <w:rFonts w:ascii="Times New Roman" w:hAnsi="Times New Roman" w:cs="Times New Roman"/>
          <w:sz w:val="28"/>
          <w:szCs w:val="28"/>
        </w:rPr>
        <w:t xml:space="preserve">Тыва, </w:t>
      </w:r>
      <w:r w:rsidRPr="00157D5E">
        <w:rPr>
          <w:rFonts w:ascii="Times New Roman" w:hAnsi="Times New Roman" w:cs="Times New Roman"/>
          <w:sz w:val="28"/>
          <w:szCs w:val="28"/>
        </w:rPr>
        <w:t>условиями конкурсной документации.</w:t>
      </w:r>
    </w:p>
    <w:p w:rsidR="0045321E" w:rsidRDefault="0045321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21E" w:rsidRPr="00157D5E" w:rsidRDefault="0045321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1C9E" w:rsidRPr="00FC71AC" w:rsidRDefault="00161C9E" w:rsidP="004532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71AC">
        <w:rPr>
          <w:rFonts w:ascii="Times New Roman" w:hAnsi="Times New Roman" w:cs="Times New Roman"/>
          <w:bCs/>
          <w:sz w:val="28"/>
          <w:szCs w:val="28"/>
        </w:rPr>
        <w:lastRenderedPageBreak/>
        <w:t>5. Порядок организац</w:t>
      </w:r>
      <w:r w:rsidR="0045321E" w:rsidRPr="00FC71AC">
        <w:rPr>
          <w:rFonts w:ascii="Times New Roman" w:hAnsi="Times New Roman" w:cs="Times New Roman"/>
          <w:bCs/>
          <w:sz w:val="28"/>
          <w:szCs w:val="28"/>
        </w:rPr>
        <w:t xml:space="preserve">ии автомобильного транспортного </w:t>
      </w:r>
      <w:r w:rsidRPr="00FC71AC">
        <w:rPr>
          <w:rFonts w:ascii="Times New Roman" w:hAnsi="Times New Roman" w:cs="Times New Roman"/>
          <w:bCs/>
          <w:sz w:val="28"/>
          <w:szCs w:val="28"/>
        </w:rPr>
        <w:t>обслуживания населения регулярными перевозками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5.1. Мероприятиями по организ</w:t>
      </w:r>
      <w:r w:rsidR="0082255F">
        <w:rPr>
          <w:rFonts w:ascii="Times New Roman" w:hAnsi="Times New Roman" w:cs="Times New Roman"/>
          <w:sz w:val="28"/>
          <w:szCs w:val="28"/>
        </w:rPr>
        <w:t xml:space="preserve">ации транспортного обслуживания </w:t>
      </w:r>
      <w:r w:rsidRPr="00157D5E">
        <w:rPr>
          <w:rFonts w:ascii="Times New Roman" w:hAnsi="Times New Roman" w:cs="Times New Roman"/>
          <w:sz w:val="28"/>
          <w:szCs w:val="28"/>
        </w:rPr>
        <w:t>населения являются: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организация маршрутов регулярных перевозок;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создание, размещение и обу</w:t>
      </w:r>
      <w:r w:rsidR="0082255F">
        <w:rPr>
          <w:rFonts w:ascii="Times New Roman" w:hAnsi="Times New Roman" w:cs="Times New Roman"/>
          <w:sz w:val="28"/>
          <w:szCs w:val="28"/>
        </w:rPr>
        <w:t xml:space="preserve">стройство объектов транспортной </w:t>
      </w:r>
      <w:r w:rsidRPr="00157D5E">
        <w:rPr>
          <w:rFonts w:ascii="Times New Roman" w:hAnsi="Times New Roman" w:cs="Times New Roman"/>
          <w:sz w:val="28"/>
          <w:szCs w:val="28"/>
        </w:rPr>
        <w:t>инфраструктуры;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выдача свидетельств об осущ</w:t>
      </w:r>
      <w:r w:rsidR="0082255F">
        <w:rPr>
          <w:rFonts w:ascii="Times New Roman" w:hAnsi="Times New Roman" w:cs="Times New Roman"/>
          <w:sz w:val="28"/>
          <w:szCs w:val="28"/>
        </w:rPr>
        <w:t xml:space="preserve">ествлении перевозок по маршруту </w:t>
      </w:r>
      <w:r w:rsidRPr="00157D5E">
        <w:rPr>
          <w:rFonts w:ascii="Times New Roman" w:hAnsi="Times New Roman" w:cs="Times New Roman"/>
          <w:sz w:val="28"/>
          <w:szCs w:val="28"/>
        </w:rPr>
        <w:t>регулярных перевозок и карт маршрута регулярных перевозок</w:t>
      </w:r>
      <w:proofErr w:type="gramStart"/>
      <w:r w:rsidRPr="00157D5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2255F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57D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7D5E">
        <w:rPr>
          <w:rFonts w:ascii="Times New Roman" w:hAnsi="Times New Roman" w:cs="Times New Roman"/>
          <w:sz w:val="28"/>
          <w:szCs w:val="28"/>
        </w:rPr>
        <w:t xml:space="preserve"> соблюдением законод</w:t>
      </w:r>
      <w:r w:rsidR="0082255F">
        <w:rPr>
          <w:rFonts w:ascii="Times New Roman" w:hAnsi="Times New Roman" w:cs="Times New Roman"/>
          <w:sz w:val="28"/>
          <w:szCs w:val="28"/>
        </w:rPr>
        <w:t xml:space="preserve">ательства в сфере транспортного </w:t>
      </w:r>
      <w:r w:rsidRPr="00157D5E">
        <w:rPr>
          <w:rFonts w:ascii="Times New Roman" w:hAnsi="Times New Roman" w:cs="Times New Roman"/>
          <w:sz w:val="28"/>
          <w:szCs w:val="28"/>
        </w:rPr>
        <w:t>обслуживания населения;</w:t>
      </w:r>
    </w:p>
    <w:p w:rsidR="00161C9E" w:rsidRPr="0082255F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color w:val="000000"/>
          <w:sz w:val="28"/>
          <w:szCs w:val="28"/>
        </w:rPr>
        <w:t xml:space="preserve"> - иные мероприятия, направленные на удовлетворение потребностей</w:t>
      </w:r>
      <w:r w:rsidR="0082255F">
        <w:rPr>
          <w:rFonts w:ascii="Times New Roman" w:hAnsi="Times New Roman" w:cs="Times New Roman"/>
          <w:sz w:val="28"/>
          <w:szCs w:val="28"/>
        </w:rPr>
        <w:t xml:space="preserve"> </w:t>
      </w:r>
      <w:r w:rsidRPr="00157D5E">
        <w:rPr>
          <w:rFonts w:ascii="Times New Roman" w:hAnsi="Times New Roman" w:cs="Times New Roman"/>
          <w:color w:val="000000"/>
          <w:sz w:val="28"/>
          <w:szCs w:val="28"/>
        </w:rPr>
        <w:t>населения в пассажирских перевозках.</w:t>
      </w:r>
    </w:p>
    <w:p w:rsidR="00161C9E" w:rsidRPr="00157D5E" w:rsidRDefault="00161C9E" w:rsidP="00FC71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57D5E">
        <w:rPr>
          <w:rFonts w:ascii="Times New Roman" w:hAnsi="Times New Roman" w:cs="Times New Roman"/>
          <w:color w:val="000000"/>
          <w:sz w:val="28"/>
          <w:szCs w:val="28"/>
        </w:rPr>
        <w:t>5.2. Организация маршрутов регулярных перевозок.</w:t>
      </w:r>
    </w:p>
    <w:p w:rsidR="00161C9E" w:rsidRPr="0082255F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D5E">
        <w:rPr>
          <w:rFonts w:ascii="Times New Roman" w:hAnsi="Times New Roman" w:cs="Times New Roman"/>
          <w:color w:val="000000"/>
          <w:sz w:val="28"/>
          <w:szCs w:val="28"/>
        </w:rPr>
        <w:t>5.2.1. Для выполнения регуля</w:t>
      </w:r>
      <w:r w:rsidR="0082255F">
        <w:rPr>
          <w:rFonts w:ascii="Times New Roman" w:hAnsi="Times New Roman" w:cs="Times New Roman"/>
          <w:color w:val="000000"/>
          <w:sz w:val="28"/>
          <w:szCs w:val="28"/>
        </w:rPr>
        <w:t xml:space="preserve">рных перевозок организовывается </w:t>
      </w:r>
      <w:r w:rsidRPr="00157D5E">
        <w:rPr>
          <w:rFonts w:ascii="Times New Roman" w:hAnsi="Times New Roman" w:cs="Times New Roman"/>
          <w:color w:val="000000"/>
          <w:sz w:val="28"/>
          <w:szCs w:val="28"/>
        </w:rPr>
        <w:t>маршрутная сеть, включающая</w:t>
      </w:r>
      <w:r w:rsidR="0082255F">
        <w:rPr>
          <w:rFonts w:ascii="Times New Roman" w:hAnsi="Times New Roman" w:cs="Times New Roman"/>
          <w:color w:val="000000"/>
          <w:sz w:val="28"/>
          <w:szCs w:val="28"/>
        </w:rPr>
        <w:t xml:space="preserve"> в себя муниципальные маршруты, </w:t>
      </w:r>
      <w:r w:rsidRPr="00157D5E">
        <w:rPr>
          <w:rFonts w:ascii="Times New Roman" w:hAnsi="Times New Roman" w:cs="Times New Roman"/>
          <w:color w:val="000000"/>
          <w:sz w:val="28"/>
          <w:szCs w:val="28"/>
        </w:rPr>
        <w:t>проходящие по т</w:t>
      </w:r>
      <w:r w:rsidR="0082255F">
        <w:rPr>
          <w:rFonts w:ascii="Times New Roman" w:hAnsi="Times New Roman" w:cs="Times New Roman"/>
          <w:color w:val="000000"/>
          <w:sz w:val="28"/>
          <w:szCs w:val="28"/>
        </w:rPr>
        <w:t>ерритории муниципального района.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D5E">
        <w:rPr>
          <w:rFonts w:ascii="Times New Roman" w:hAnsi="Times New Roman" w:cs="Times New Roman"/>
          <w:color w:val="000000"/>
          <w:sz w:val="28"/>
          <w:szCs w:val="28"/>
        </w:rPr>
        <w:t>5.2.2. Формирование маршрутной сети регулярных п</w:t>
      </w:r>
      <w:r w:rsidR="0082255F">
        <w:rPr>
          <w:rFonts w:ascii="Times New Roman" w:hAnsi="Times New Roman" w:cs="Times New Roman"/>
          <w:color w:val="000000"/>
          <w:sz w:val="28"/>
          <w:szCs w:val="28"/>
        </w:rPr>
        <w:t xml:space="preserve">еревозок, решения об </w:t>
      </w:r>
      <w:r w:rsidRPr="00157D5E">
        <w:rPr>
          <w:rFonts w:ascii="Times New Roman" w:hAnsi="Times New Roman" w:cs="Times New Roman"/>
          <w:color w:val="000000"/>
          <w:sz w:val="28"/>
          <w:szCs w:val="28"/>
        </w:rPr>
        <w:t>открытии, изменении и закрытии</w:t>
      </w:r>
      <w:r w:rsidR="0082255F">
        <w:rPr>
          <w:rFonts w:ascii="Times New Roman" w:hAnsi="Times New Roman" w:cs="Times New Roman"/>
          <w:color w:val="000000"/>
          <w:sz w:val="28"/>
          <w:szCs w:val="28"/>
        </w:rPr>
        <w:t xml:space="preserve"> маршрутов регулярных перевозок </w:t>
      </w:r>
      <w:r w:rsidRPr="00157D5E">
        <w:rPr>
          <w:rFonts w:ascii="Times New Roman" w:hAnsi="Times New Roman" w:cs="Times New Roman"/>
          <w:color w:val="000000"/>
          <w:sz w:val="28"/>
          <w:szCs w:val="28"/>
        </w:rPr>
        <w:t>принимаются Уполномоченным о</w:t>
      </w:r>
      <w:r w:rsidR="0082255F">
        <w:rPr>
          <w:rFonts w:ascii="Times New Roman" w:hAnsi="Times New Roman" w:cs="Times New Roman"/>
          <w:color w:val="000000"/>
          <w:sz w:val="28"/>
          <w:szCs w:val="28"/>
        </w:rPr>
        <w:t xml:space="preserve">рганом. Инициаторами открытия и </w:t>
      </w:r>
      <w:r w:rsidRPr="00157D5E">
        <w:rPr>
          <w:rFonts w:ascii="Times New Roman" w:hAnsi="Times New Roman" w:cs="Times New Roman"/>
          <w:color w:val="000000"/>
          <w:sz w:val="28"/>
          <w:szCs w:val="28"/>
        </w:rPr>
        <w:t>изменения маршрутов регул</w:t>
      </w:r>
      <w:r w:rsidR="0082255F">
        <w:rPr>
          <w:rFonts w:ascii="Times New Roman" w:hAnsi="Times New Roman" w:cs="Times New Roman"/>
          <w:color w:val="000000"/>
          <w:sz w:val="28"/>
          <w:szCs w:val="28"/>
        </w:rPr>
        <w:t xml:space="preserve">ярных перевозок могут выступать </w:t>
      </w:r>
      <w:r w:rsidRPr="00157D5E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орган, юридические и физические лица.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D5E">
        <w:rPr>
          <w:rFonts w:ascii="Times New Roman" w:hAnsi="Times New Roman" w:cs="Times New Roman"/>
          <w:color w:val="000000"/>
          <w:sz w:val="28"/>
          <w:szCs w:val="28"/>
        </w:rPr>
        <w:t>5.2.3. Основанием открытия маршрут</w:t>
      </w:r>
      <w:r w:rsidR="0082255F">
        <w:rPr>
          <w:rFonts w:ascii="Times New Roman" w:hAnsi="Times New Roman" w:cs="Times New Roman"/>
          <w:color w:val="000000"/>
          <w:sz w:val="28"/>
          <w:szCs w:val="28"/>
        </w:rPr>
        <w:t xml:space="preserve">а регулярных перевозок является </w:t>
      </w:r>
      <w:r w:rsidRPr="00157D5E">
        <w:rPr>
          <w:rFonts w:ascii="Times New Roman" w:hAnsi="Times New Roman" w:cs="Times New Roman"/>
          <w:color w:val="000000"/>
          <w:sz w:val="28"/>
          <w:szCs w:val="28"/>
        </w:rPr>
        <w:t>наличие устойчивого пассажиропотока и</w:t>
      </w:r>
      <w:r w:rsidR="0082255F">
        <w:rPr>
          <w:rFonts w:ascii="Times New Roman" w:hAnsi="Times New Roman" w:cs="Times New Roman"/>
          <w:color w:val="000000"/>
          <w:sz w:val="28"/>
          <w:szCs w:val="28"/>
        </w:rPr>
        <w:t xml:space="preserve"> (или) социальной потребности в пассажирских перевозках. </w:t>
      </w:r>
      <w:r w:rsidRPr="00157D5E">
        <w:rPr>
          <w:rFonts w:ascii="Times New Roman" w:hAnsi="Times New Roman" w:cs="Times New Roman"/>
          <w:color w:val="000000"/>
          <w:sz w:val="28"/>
          <w:szCs w:val="28"/>
        </w:rPr>
        <w:t>Открытие и изменение маршрута регу</w:t>
      </w:r>
      <w:r w:rsidR="0082255F">
        <w:rPr>
          <w:rFonts w:ascii="Times New Roman" w:hAnsi="Times New Roman" w:cs="Times New Roman"/>
          <w:color w:val="000000"/>
          <w:sz w:val="28"/>
          <w:szCs w:val="28"/>
        </w:rPr>
        <w:t xml:space="preserve">лярных перевозок удостоверяется </w:t>
      </w:r>
      <w:r w:rsidRPr="00157D5E">
        <w:rPr>
          <w:rFonts w:ascii="Times New Roman" w:hAnsi="Times New Roman" w:cs="Times New Roman"/>
          <w:color w:val="000000"/>
          <w:sz w:val="28"/>
          <w:szCs w:val="28"/>
        </w:rPr>
        <w:t>паспортом маршрута.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D5E">
        <w:rPr>
          <w:rFonts w:ascii="Times New Roman" w:hAnsi="Times New Roman" w:cs="Times New Roman"/>
          <w:color w:val="000000"/>
          <w:sz w:val="28"/>
          <w:szCs w:val="28"/>
        </w:rPr>
        <w:t>Маршрут считается открытым с мо</w:t>
      </w:r>
      <w:r w:rsidR="0082255F">
        <w:rPr>
          <w:rFonts w:ascii="Times New Roman" w:hAnsi="Times New Roman" w:cs="Times New Roman"/>
          <w:color w:val="000000"/>
          <w:sz w:val="28"/>
          <w:szCs w:val="28"/>
        </w:rPr>
        <w:t xml:space="preserve">мента его регистрации в реестре </w:t>
      </w:r>
      <w:r w:rsidRPr="00157D5E">
        <w:rPr>
          <w:rFonts w:ascii="Times New Roman" w:hAnsi="Times New Roman" w:cs="Times New Roman"/>
          <w:color w:val="000000"/>
          <w:sz w:val="28"/>
          <w:szCs w:val="28"/>
        </w:rPr>
        <w:t>маршрутов регулярных перевозок.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D5E">
        <w:rPr>
          <w:rFonts w:ascii="Times New Roman" w:hAnsi="Times New Roman" w:cs="Times New Roman"/>
          <w:color w:val="000000"/>
          <w:sz w:val="28"/>
          <w:szCs w:val="28"/>
        </w:rPr>
        <w:t>Паспорт муниципального мар</w:t>
      </w:r>
      <w:r w:rsidR="0082255F">
        <w:rPr>
          <w:rFonts w:ascii="Times New Roman" w:hAnsi="Times New Roman" w:cs="Times New Roman"/>
          <w:color w:val="000000"/>
          <w:sz w:val="28"/>
          <w:szCs w:val="28"/>
        </w:rPr>
        <w:t xml:space="preserve">шрута, порядок его заполнения и </w:t>
      </w:r>
      <w:r w:rsidRPr="00157D5E">
        <w:rPr>
          <w:rFonts w:ascii="Times New Roman" w:hAnsi="Times New Roman" w:cs="Times New Roman"/>
          <w:color w:val="000000"/>
          <w:sz w:val="28"/>
          <w:szCs w:val="28"/>
        </w:rPr>
        <w:t>регистрации в реестре утверждается Уполномоченным органом.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D5E">
        <w:rPr>
          <w:rFonts w:ascii="Times New Roman" w:hAnsi="Times New Roman" w:cs="Times New Roman"/>
          <w:color w:val="000000"/>
          <w:sz w:val="28"/>
          <w:szCs w:val="28"/>
        </w:rPr>
        <w:t xml:space="preserve">5.2.4. Основаниями для изменения муниципального маршрута </w:t>
      </w:r>
      <w:r w:rsidR="0082255F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</w:t>
      </w:r>
      <w:r w:rsidRPr="00157D5E">
        <w:rPr>
          <w:rFonts w:ascii="Times New Roman" w:hAnsi="Times New Roman" w:cs="Times New Roman"/>
          <w:color w:val="000000"/>
          <w:sz w:val="28"/>
          <w:szCs w:val="28"/>
        </w:rPr>
        <w:t>социальная потребность в пассажирских</w:t>
      </w:r>
      <w:r w:rsidR="0082255F">
        <w:rPr>
          <w:rFonts w:ascii="Times New Roman" w:hAnsi="Times New Roman" w:cs="Times New Roman"/>
          <w:color w:val="000000"/>
          <w:sz w:val="28"/>
          <w:szCs w:val="28"/>
        </w:rPr>
        <w:t xml:space="preserve"> перевозках, изменение величины </w:t>
      </w:r>
      <w:r w:rsidRPr="00157D5E">
        <w:rPr>
          <w:rFonts w:ascii="Times New Roman" w:hAnsi="Times New Roman" w:cs="Times New Roman"/>
          <w:color w:val="000000"/>
          <w:sz w:val="28"/>
          <w:szCs w:val="28"/>
        </w:rPr>
        <w:t>пассажиропотока и закрытие (открытие)</w:t>
      </w:r>
      <w:r w:rsidR="0082255F">
        <w:rPr>
          <w:rFonts w:ascii="Times New Roman" w:hAnsi="Times New Roman" w:cs="Times New Roman"/>
          <w:color w:val="000000"/>
          <w:sz w:val="28"/>
          <w:szCs w:val="28"/>
        </w:rPr>
        <w:t xml:space="preserve"> движения на отдельных участках </w:t>
      </w:r>
      <w:r w:rsidRPr="00157D5E">
        <w:rPr>
          <w:rFonts w:ascii="Times New Roman" w:hAnsi="Times New Roman" w:cs="Times New Roman"/>
          <w:color w:val="000000"/>
          <w:sz w:val="28"/>
          <w:szCs w:val="28"/>
        </w:rPr>
        <w:t>улично-дорожной сети.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D5E">
        <w:rPr>
          <w:rFonts w:ascii="Times New Roman" w:hAnsi="Times New Roman" w:cs="Times New Roman"/>
          <w:color w:val="000000"/>
          <w:sz w:val="28"/>
          <w:szCs w:val="28"/>
        </w:rPr>
        <w:t>5.2.5. Основанием для закрытия муниц</w:t>
      </w:r>
      <w:r w:rsidR="0082255F">
        <w:rPr>
          <w:rFonts w:ascii="Times New Roman" w:hAnsi="Times New Roman" w:cs="Times New Roman"/>
          <w:color w:val="000000"/>
          <w:sz w:val="28"/>
          <w:szCs w:val="28"/>
        </w:rPr>
        <w:t xml:space="preserve">ипального маршрута, в том числе </w:t>
      </w:r>
      <w:r w:rsidRPr="00157D5E">
        <w:rPr>
          <w:rFonts w:ascii="Times New Roman" w:hAnsi="Times New Roman" w:cs="Times New Roman"/>
          <w:color w:val="000000"/>
          <w:sz w:val="28"/>
          <w:szCs w:val="28"/>
        </w:rPr>
        <w:t xml:space="preserve">по инициативе перевозчика </w:t>
      </w:r>
      <w:r w:rsidR="0082255F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отсутствие устойчивого </w:t>
      </w:r>
      <w:r w:rsidRPr="00157D5E">
        <w:rPr>
          <w:rFonts w:ascii="Times New Roman" w:hAnsi="Times New Roman" w:cs="Times New Roman"/>
          <w:color w:val="000000"/>
          <w:sz w:val="28"/>
          <w:szCs w:val="28"/>
        </w:rPr>
        <w:t>пассажиропотока и (или) возможности об</w:t>
      </w:r>
      <w:r w:rsidR="0082255F">
        <w:rPr>
          <w:rFonts w:ascii="Times New Roman" w:hAnsi="Times New Roman" w:cs="Times New Roman"/>
          <w:color w:val="000000"/>
          <w:sz w:val="28"/>
          <w:szCs w:val="28"/>
        </w:rPr>
        <w:t xml:space="preserve">еспечить безопасность дорожного </w:t>
      </w:r>
      <w:r w:rsidRPr="00157D5E">
        <w:rPr>
          <w:rFonts w:ascii="Times New Roman" w:hAnsi="Times New Roman" w:cs="Times New Roman"/>
          <w:color w:val="000000"/>
          <w:sz w:val="28"/>
          <w:szCs w:val="28"/>
        </w:rPr>
        <w:t>движения. В случае закрытия маршрута со</w:t>
      </w:r>
      <w:r w:rsidR="0082255F">
        <w:rPr>
          <w:rFonts w:ascii="Times New Roman" w:hAnsi="Times New Roman" w:cs="Times New Roman"/>
          <w:color w:val="000000"/>
          <w:sz w:val="28"/>
          <w:szCs w:val="28"/>
        </w:rPr>
        <w:t xml:space="preserve">ответствующая запись вносится в </w:t>
      </w:r>
      <w:r w:rsidRPr="00157D5E">
        <w:rPr>
          <w:rFonts w:ascii="Times New Roman" w:hAnsi="Times New Roman" w:cs="Times New Roman"/>
          <w:color w:val="000000"/>
          <w:sz w:val="28"/>
          <w:szCs w:val="28"/>
        </w:rPr>
        <w:t>реестр маршрутов регулярны</w:t>
      </w:r>
      <w:r w:rsidR="0082255F">
        <w:rPr>
          <w:rFonts w:ascii="Times New Roman" w:hAnsi="Times New Roman" w:cs="Times New Roman"/>
          <w:color w:val="000000"/>
          <w:sz w:val="28"/>
          <w:szCs w:val="28"/>
        </w:rPr>
        <w:t xml:space="preserve">х перевозок. С момента внесения </w:t>
      </w:r>
      <w:r w:rsidRPr="00157D5E">
        <w:rPr>
          <w:rFonts w:ascii="Times New Roman" w:hAnsi="Times New Roman" w:cs="Times New Roman"/>
          <w:color w:val="000000"/>
          <w:sz w:val="28"/>
          <w:szCs w:val="28"/>
        </w:rPr>
        <w:t>соответствующей записи маршрут является закрытым.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D5E">
        <w:rPr>
          <w:rFonts w:ascii="Times New Roman" w:hAnsi="Times New Roman" w:cs="Times New Roman"/>
          <w:color w:val="000000"/>
          <w:sz w:val="28"/>
          <w:szCs w:val="28"/>
        </w:rPr>
        <w:t>5.2.6. Решение об открытии, измене</w:t>
      </w:r>
      <w:r w:rsidR="0082255F">
        <w:rPr>
          <w:rFonts w:ascii="Times New Roman" w:hAnsi="Times New Roman" w:cs="Times New Roman"/>
          <w:color w:val="000000"/>
          <w:sz w:val="28"/>
          <w:szCs w:val="28"/>
        </w:rPr>
        <w:t xml:space="preserve">нии либо закрытии муниципальных </w:t>
      </w:r>
      <w:r w:rsidRPr="00157D5E">
        <w:rPr>
          <w:rFonts w:ascii="Times New Roman" w:hAnsi="Times New Roman" w:cs="Times New Roman"/>
          <w:color w:val="000000"/>
          <w:sz w:val="28"/>
          <w:szCs w:val="28"/>
        </w:rPr>
        <w:t>маршрутов регулярных перевозок</w:t>
      </w:r>
      <w:r w:rsidR="0082255F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Администрацией. Об </w:t>
      </w:r>
      <w:r w:rsidRPr="00157D5E">
        <w:rPr>
          <w:rFonts w:ascii="Times New Roman" w:hAnsi="Times New Roman" w:cs="Times New Roman"/>
          <w:color w:val="000000"/>
          <w:sz w:val="28"/>
          <w:szCs w:val="28"/>
        </w:rPr>
        <w:t>открытии, изменении либо закрытии маршрутов регулярных перевозок</w:t>
      </w:r>
      <w:r w:rsidR="008225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D5E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</w:t>
      </w:r>
      <w:r w:rsidRPr="00157D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 в течени</w:t>
      </w:r>
      <w:r w:rsidR="00AA01A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7D5E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82255F">
        <w:rPr>
          <w:rFonts w:ascii="Times New Roman" w:hAnsi="Times New Roman" w:cs="Times New Roman"/>
          <w:color w:val="000000"/>
          <w:sz w:val="28"/>
          <w:szCs w:val="28"/>
        </w:rPr>
        <w:t xml:space="preserve"> дней оповещает население через </w:t>
      </w:r>
      <w:r w:rsidRPr="00157D5E">
        <w:rPr>
          <w:rFonts w:ascii="Times New Roman" w:hAnsi="Times New Roman" w:cs="Times New Roman"/>
          <w:color w:val="000000"/>
          <w:sz w:val="28"/>
          <w:szCs w:val="28"/>
        </w:rPr>
        <w:t>средства массовой информации в газете «</w:t>
      </w:r>
      <w:proofErr w:type="spellStart"/>
      <w:r w:rsidR="0082255F">
        <w:rPr>
          <w:rFonts w:ascii="Times New Roman" w:hAnsi="Times New Roman" w:cs="Times New Roman"/>
          <w:color w:val="000000"/>
          <w:sz w:val="28"/>
          <w:szCs w:val="28"/>
        </w:rPr>
        <w:t>Самагалдай</w:t>
      </w:r>
      <w:proofErr w:type="spellEnd"/>
      <w:r w:rsidR="0082255F">
        <w:rPr>
          <w:rFonts w:ascii="Times New Roman" w:hAnsi="Times New Roman" w:cs="Times New Roman"/>
          <w:color w:val="000000"/>
          <w:sz w:val="28"/>
          <w:szCs w:val="28"/>
        </w:rPr>
        <w:t xml:space="preserve">», и </w:t>
      </w:r>
      <w:r w:rsidRPr="00157D5E">
        <w:rPr>
          <w:rFonts w:ascii="Times New Roman" w:hAnsi="Times New Roman" w:cs="Times New Roman"/>
          <w:color w:val="000000"/>
          <w:sz w:val="28"/>
          <w:szCs w:val="28"/>
        </w:rPr>
        <w:t xml:space="preserve">размещает информацию на </w:t>
      </w:r>
      <w:r w:rsidR="0082255F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Администрации </w:t>
      </w:r>
      <w:r w:rsidRPr="00157D5E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сети "Интернет".</w:t>
      </w:r>
    </w:p>
    <w:p w:rsidR="00F90141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D5E">
        <w:rPr>
          <w:rFonts w:ascii="Times New Roman" w:hAnsi="Times New Roman" w:cs="Times New Roman"/>
          <w:color w:val="000000"/>
          <w:sz w:val="28"/>
          <w:szCs w:val="28"/>
        </w:rPr>
        <w:t xml:space="preserve">5.2.7. Формирование маршрутов осуществляется </w:t>
      </w:r>
      <w:r w:rsidR="00F90141">
        <w:rPr>
          <w:rFonts w:ascii="Times New Roman" w:hAnsi="Times New Roman" w:cs="Times New Roman"/>
          <w:color w:val="000000"/>
          <w:sz w:val="28"/>
          <w:szCs w:val="28"/>
        </w:rPr>
        <w:t xml:space="preserve">с учетом сложившейся </w:t>
      </w:r>
      <w:r w:rsidRPr="00157D5E">
        <w:rPr>
          <w:rFonts w:ascii="Times New Roman" w:hAnsi="Times New Roman" w:cs="Times New Roman"/>
          <w:color w:val="000000"/>
          <w:sz w:val="28"/>
          <w:szCs w:val="28"/>
        </w:rPr>
        <w:t>маршрутной сети и анализа сложивши</w:t>
      </w:r>
      <w:r w:rsidR="00F90141">
        <w:rPr>
          <w:rFonts w:ascii="Times New Roman" w:hAnsi="Times New Roman" w:cs="Times New Roman"/>
          <w:color w:val="000000"/>
          <w:sz w:val="28"/>
          <w:szCs w:val="28"/>
        </w:rPr>
        <w:t xml:space="preserve">хся пассажиропотоков в условиях </w:t>
      </w:r>
      <w:r w:rsidRPr="00157D5E">
        <w:rPr>
          <w:rFonts w:ascii="Times New Roman" w:hAnsi="Times New Roman" w:cs="Times New Roman"/>
          <w:color w:val="000000"/>
          <w:sz w:val="28"/>
          <w:szCs w:val="28"/>
        </w:rPr>
        <w:t>максимально удобного и устойчи</w:t>
      </w:r>
      <w:r w:rsidR="00F90141">
        <w:rPr>
          <w:rFonts w:ascii="Times New Roman" w:hAnsi="Times New Roman" w:cs="Times New Roman"/>
          <w:color w:val="000000"/>
          <w:sz w:val="28"/>
          <w:szCs w:val="28"/>
        </w:rPr>
        <w:t xml:space="preserve">вого характера пассажиропотока. </w:t>
      </w:r>
      <w:r w:rsidRPr="00157D5E">
        <w:rPr>
          <w:rFonts w:ascii="Times New Roman" w:hAnsi="Times New Roman" w:cs="Times New Roman"/>
          <w:color w:val="000000"/>
          <w:sz w:val="28"/>
          <w:szCs w:val="28"/>
        </w:rPr>
        <w:t>Маршруты организуются на ав</w:t>
      </w:r>
      <w:r w:rsidR="00F90141">
        <w:rPr>
          <w:rFonts w:ascii="Times New Roman" w:hAnsi="Times New Roman" w:cs="Times New Roman"/>
          <w:color w:val="000000"/>
          <w:sz w:val="28"/>
          <w:szCs w:val="28"/>
        </w:rPr>
        <w:t xml:space="preserve">томобильных дорогах, пропускная </w:t>
      </w:r>
      <w:r w:rsidRPr="00157D5E">
        <w:rPr>
          <w:rFonts w:ascii="Times New Roman" w:hAnsi="Times New Roman" w:cs="Times New Roman"/>
          <w:color w:val="000000"/>
          <w:sz w:val="28"/>
          <w:szCs w:val="28"/>
        </w:rPr>
        <w:t>способность которых обеспечивает регулярное движ</w:t>
      </w:r>
      <w:r w:rsidR="00F90141">
        <w:rPr>
          <w:rFonts w:ascii="Times New Roman" w:hAnsi="Times New Roman" w:cs="Times New Roman"/>
          <w:color w:val="000000"/>
          <w:sz w:val="28"/>
          <w:szCs w:val="28"/>
        </w:rPr>
        <w:t xml:space="preserve">ение автобусов, а </w:t>
      </w:r>
      <w:r w:rsidRPr="00157D5E">
        <w:rPr>
          <w:rFonts w:ascii="Times New Roman" w:hAnsi="Times New Roman" w:cs="Times New Roman"/>
          <w:color w:val="000000"/>
          <w:sz w:val="28"/>
          <w:szCs w:val="28"/>
        </w:rPr>
        <w:t>состояние и обустройство соответ</w:t>
      </w:r>
      <w:r w:rsidR="00F90141">
        <w:rPr>
          <w:rFonts w:ascii="Times New Roman" w:hAnsi="Times New Roman" w:cs="Times New Roman"/>
          <w:color w:val="000000"/>
          <w:sz w:val="28"/>
          <w:szCs w:val="28"/>
        </w:rPr>
        <w:t xml:space="preserve">ствуют требованиям безопасности </w:t>
      </w:r>
      <w:r w:rsidRPr="00157D5E">
        <w:rPr>
          <w:rFonts w:ascii="Times New Roman" w:hAnsi="Times New Roman" w:cs="Times New Roman"/>
          <w:color w:val="000000"/>
          <w:sz w:val="28"/>
          <w:szCs w:val="28"/>
        </w:rPr>
        <w:t>дорожного движения.</w:t>
      </w:r>
    </w:p>
    <w:p w:rsidR="00161C9E" w:rsidRPr="00F90141" w:rsidRDefault="00161C9E" w:rsidP="00FC71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5.3. Создание, размещение и использование объектов транспортной</w:t>
      </w:r>
      <w:r w:rsidR="00F901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D5E">
        <w:rPr>
          <w:rFonts w:ascii="Times New Roman" w:hAnsi="Times New Roman" w:cs="Times New Roman"/>
          <w:sz w:val="28"/>
          <w:szCs w:val="28"/>
        </w:rPr>
        <w:t>инфраструктуры.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5.3.1. Создание, размещение и обустрой</w:t>
      </w:r>
      <w:r w:rsidR="00F90141">
        <w:rPr>
          <w:rFonts w:ascii="Times New Roman" w:hAnsi="Times New Roman" w:cs="Times New Roman"/>
          <w:sz w:val="28"/>
          <w:szCs w:val="28"/>
        </w:rPr>
        <w:t xml:space="preserve">ство автовокзалов, остановочных </w:t>
      </w:r>
      <w:r w:rsidRPr="00157D5E">
        <w:rPr>
          <w:rFonts w:ascii="Times New Roman" w:hAnsi="Times New Roman" w:cs="Times New Roman"/>
          <w:sz w:val="28"/>
          <w:szCs w:val="28"/>
        </w:rPr>
        <w:t>пунктов, стоянок транспортных средств</w:t>
      </w:r>
      <w:r w:rsidR="00F90141">
        <w:rPr>
          <w:rFonts w:ascii="Times New Roman" w:hAnsi="Times New Roman" w:cs="Times New Roman"/>
          <w:sz w:val="28"/>
          <w:szCs w:val="28"/>
        </w:rPr>
        <w:t xml:space="preserve"> и других объектов транспортной </w:t>
      </w:r>
      <w:r w:rsidRPr="00157D5E">
        <w:rPr>
          <w:rFonts w:ascii="Times New Roman" w:hAnsi="Times New Roman" w:cs="Times New Roman"/>
          <w:sz w:val="28"/>
          <w:szCs w:val="28"/>
        </w:rPr>
        <w:t>инфраструктуры осуществляется по согласованию с Администрацией.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5.3.2. При обустройстве мар</w:t>
      </w:r>
      <w:r w:rsidR="00F90141">
        <w:rPr>
          <w:rFonts w:ascii="Times New Roman" w:hAnsi="Times New Roman" w:cs="Times New Roman"/>
          <w:sz w:val="28"/>
          <w:szCs w:val="28"/>
        </w:rPr>
        <w:t xml:space="preserve">шрута в зависимости от величины </w:t>
      </w:r>
      <w:r w:rsidRPr="00157D5E">
        <w:rPr>
          <w:rFonts w:ascii="Times New Roman" w:hAnsi="Times New Roman" w:cs="Times New Roman"/>
          <w:sz w:val="28"/>
          <w:szCs w:val="28"/>
        </w:rPr>
        <w:t>пассажиропотока и дорожных условий должно предусматриваться наличие: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 xml:space="preserve">- площадок для разворота и </w:t>
      </w:r>
      <w:proofErr w:type="spellStart"/>
      <w:r w:rsidRPr="00157D5E">
        <w:rPr>
          <w:rFonts w:ascii="Times New Roman" w:hAnsi="Times New Roman" w:cs="Times New Roman"/>
          <w:sz w:val="28"/>
          <w:szCs w:val="28"/>
        </w:rPr>
        <w:t>межрейсовог</w:t>
      </w:r>
      <w:r w:rsidR="00F9014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90141">
        <w:rPr>
          <w:rFonts w:ascii="Times New Roman" w:hAnsi="Times New Roman" w:cs="Times New Roman"/>
          <w:sz w:val="28"/>
          <w:szCs w:val="28"/>
        </w:rPr>
        <w:t xml:space="preserve"> отстоя транспортных средств в </w:t>
      </w:r>
      <w:r w:rsidRPr="00157D5E">
        <w:rPr>
          <w:rFonts w:ascii="Times New Roman" w:hAnsi="Times New Roman" w:cs="Times New Roman"/>
          <w:sz w:val="28"/>
          <w:szCs w:val="28"/>
        </w:rPr>
        <w:t>начальных и конечных пунктах маршрута, павильонов;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посадочных площадок на н</w:t>
      </w:r>
      <w:r w:rsidR="00F90141">
        <w:rPr>
          <w:rFonts w:ascii="Times New Roman" w:hAnsi="Times New Roman" w:cs="Times New Roman"/>
          <w:sz w:val="28"/>
          <w:szCs w:val="28"/>
        </w:rPr>
        <w:t xml:space="preserve">ачальных и конечных пунктах и в </w:t>
      </w:r>
      <w:r w:rsidRPr="00157D5E">
        <w:rPr>
          <w:rFonts w:ascii="Times New Roman" w:hAnsi="Times New Roman" w:cs="Times New Roman"/>
          <w:sz w:val="28"/>
          <w:szCs w:val="28"/>
        </w:rPr>
        <w:t>зависимости от размера пассажирооборо</w:t>
      </w:r>
      <w:r w:rsidR="00F90141">
        <w:rPr>
          <w:rFonts w:ascii="Times New Roman" w:hAnsi="Times New Roman" w:cs="Times New Roman"/>
          <w:sz w:val="28"/>
          <w:szCs w:val="28"/>
        </w:rPr>
        <w:t xml:space="preserve">та, павильонов, автовокзалов на </w:t>
      </w:r>
      <w:r w:rsidRPr="00157D5E">
        <w:rPr>
          <w:rFonts w:ascii="Times New Roman" w:hAnsi="Times New Roman" w:cs="Times New Roman"/>
          <w:sz w:val="28"/>
          <w:szCs w:val="28"/>
        </w:rPr>
        <w:t>промежуточных остановочных пунктах маршрута;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специальных площадок («карм</w:t>
      </w:r>
      <w:r w:rsidR="00F90141">
        <w:rPr>
          <w:rFonts w:ascii="Times New Roman" w:hAnsi="Times New Roman" w:cs="Times New Roman"/>
          <w:sz w:val="28"/>
          <w:szCs w:val="28"/>
        </w:rPr>
        <w:t xml:space="preserve">анов») для заездов автобусов на </w:t>
      </w:r>
      <w:r w:rsidRPr="00157D5E">
        <w:rPr>
          <w:rFonts w:ascii="Times New Roman" w:hAnsi="Times New Roman" w:cs="Times New Roman"/>
          <w:sz w:val="28"/>
          <w:szCs w:val="28"/>
        </w:rPr>
        <w:t>начальных, конечных и промежуточных о</w:t>
      </w:r>
      <w:r w:rsidR="00F90141">
        <w:rPr>
          <w:rFonts w:ascii="Times New Roman" w:hAnsi="Times New Roman" w:cs="Times New Roman"/>
          <w:sz w:val="28"/>
          <w:szCs w:val="28"/>
        </w:rPr>
        <w:t xml:space="preserve">становочных пунктах автобусного </w:t>
      </w:r>
      <w:r w:rsidRPr="00157D5E">
        <w:rPr>
          <w:rFonts w:ascii="Times New Roman" w:hAnsi="Times New Roman" w:cs="Times New Roman"/>
          <w:sz w:val="28"/>
          <w:szCs w:val="28"/>
        </w:rPr>
        <w:t>регулярного маршрута общего пользования.</w:t>
      </w:r>
    </w:p>
    <w:p w:rsidR="00161C9E" w:rsidRPr="00157D5E" w:rsidRDefault="00161C9E" w:rsidP="00FC71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5.4. Осуществление регулярных перевозок.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5.4.1. Регулярные перевоз</w:t>
      </w:r>
      <w:r w:rsidR="00F373B4">
        <w:rPr>
          <w:rFonts w:ascii="Times New Roman" w:hAnsi="Times New Roman" w:cs="Times New Roman"/>
          <w:sz w:val="28"/>
          <w:szCs w:val="28"/>
        </w:rPr>
        <w:t xml:space="preserve">ки по нерегулируемым тарифам по </w:t>
      </w:r>
      <w:r w:rsidRPr="00157D5E">
        <w:rPr>
          <w:rFonts w:ascii="Times New Roman" w:hAnsi="Times New Roman" w:cs="Times New Roman"/>
          <w:sz w:val="28"/>
          <w:szCs w:val="28"/>
        </w:rPr>
        <w:t>муниципальным маршрутам ре</w:t>
      </w:r>
      <w:r w:rsidR="00F373B4">
        <w:rPr>
          <w:rFonts w:ascii="Times New Roman" w:hAnsi="Times New Roman" w:cs="Times New Roman"/>
          <w:sz w:val="28"/>
          <w:szCs w:val="28"/>
        </w:rPr>
        <w:t xml:space="preserve">гулярных перевозок организуются </w:t>
      </w:r>
      <w:r w:rsidRPr="00157D5E">
        <w:rPr>
          <w:rFonts w:ascii="Times New Roman" w:hAnsi="Times New Roman" w:cs="Times New Roman"/>
          <w:sz w:val="28"/>
          <w:szCs w:val="28"/>
        </w:rPr>
        <w:t>посредством допуска перевозчик</w:t>
      </w:r>
      <w:r w:rsidR="00F373B4">
        <w:rPr>
          <w:rFonts w:ascii="Times New Roman" w:hAnsi="Times New Roman" w:cs="Times New Roman"/>
          <w:sz w:val="28"/>
          <w:szCs w:val="28"/>
        </w:rPr>
        <w:t xml:space="preserve">ов к транспортному обслуживанию </w:t>
      </w:r>
      <w:r w:rsidRPr="00157D5E">
        <w:rPr>
          <w:rFonts w:ascii="Times New Roman" w:hAnsi="Times New Roman" w:cs="Times New Roman"/>
          <w:sz w:val="28"/>
          <w:szCs w:val="28"/>
        </w:rPr>
        <w:t>населения на конкурсной основе с выдачей</w:t>
      </w:r>
      <w:r w:rsidR="00F373B4">
        <w:rPr>
          <w:rFonts w:ascii="Times New Roman" w:hAnsi="Times New Roman" w:cs="Times New Roman"/>
          <w:sz w:val="28"/>
          <w:szCs w:val="28"/>
        </w:rPr>
        <w:t xml:space="preserve"> свидетельства об осуществлении </w:t>
      </w:r>
      <w:r w:rsidRPr="00157D5E">
        <w:rPr>
          <w:rFonts w:ascii="Times New Roman" w:hAnsi="Times New Roman" w:cs="Times New Roman"/>
          <w:sz w:val="28"/>
          <w:szCs w:val="28"/>
        </w:rPr>
        <w:t xml:space="preserve">перевозок и карты маршрута </w:t>
      </w:r>
      <w:r w:rsidR="00F373B4">
        <w:rPr>
          <w:rFonts w:ascii="Times New Roman" w:hAnsi="Times New Roman" w:cs="Times New Roman"/>
          <w:sz w:val="28"/>
          <w:szCs w:val="28"/>
        </w:rPr>
        <w:t xml:space="preserve">регулярных перевозок в порядке, </w:t>
      </w:r>
      <w:r w:rsidRPr="00157D5E">
        <w:rPr>
          <w:rFonts w:ascii="Times New Roman" w:hAnsi="Times New Roman" w:cs="Times New Roman"/>
          <w:sz w:val="28"/>
          <w:szCs w:val="28"/>
        </w:rPr>
        <w:t>установленном действующим законодательством.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5.4.2. Свидетельство об осуществле</w:t>
      </w:r>
      <w:r w:rsidR="00F373B4">
        <w:rPr>
          <w:rFonts w:ascii="Times New Roman" w:hAnsi="Times New Roman" w:cs="Times New Roman"/>
          <w:sz w:val="28"/>
          <w:szCs w:val="28"/>
        </w:rPr>
        <w:t xml:space="preserve">нии перевозок по муниципальному </w:t>
      </w:r>
      <w:r w:rsidRPr="00157D5E">
        <w:rPr>
          <w:rFonts w:ascii="Times New Roman" w:hAnsi="Times New Roman" w:cs="Times New Roman"/>
          <w:sz w:val="28"/>
          <w:szCs w:val="28"/>
        </w:rPr>
        <w:t xml:space="preserve">маршруту регулярных перевозок и </w:t>
      </w:r>
      <w:r w:rsidR="00F373B4">
        <w:rPr>
          <w:rFonts w:ascii="Times New Roman" w:hAnsi="Times New Roman" w:cs="Times New Roman"/>
          <w:sz w:val="28"/>
          <w:szCs w:val="28"/>
        </w:rPr>
        <w:t xml:space="preserve">карты соответствующего маршрута </w:t>
      </w:r>
      <w:r w:rsidRPr="00157D5E">
        <w:rPr>
          <w:rFonts w:ascii="Times New Roman" w:hAnsi="Times New Roman" w:cs="Times New Roman"/>
          <w:sz w:val="28"/>
          <w:szCs w:val="28"/>
        </w:rPr>
        <w:t>выдаются Уполномоченным органом по ре</w:t>
      </w:r>
      <w:r w:rsidR="00F373B4">
        <w:rPr>
          <w:rFonts w:ascii="Times New Roman" w:hAnsi="Times New Roman" w:cs="Times New Roman"/>
          <w:sz w:val="28"/>
          <w:szCs w:val="28"/>
        </w:rPr>
        <w:t xml:space="preserve">зультатам открытого конкурса на </w:t>
      </w:r>
      <w:r w:rsidRPr="00157D5E">
        <w:rPr>
          <w:rFonts w:ascii="Times New Roman" w:hAnsi="Times New Roman" w:cs="Times New Roman"/>
          <w:sz w:val="28"/>
          <w:szCs w:val="28"/>
        </w:rPr>
        <w:t>право осуществления перевозок по маршрут</w:t>
      </w:r>
      <w:r w:rsidR="00F373B4">
        <w:rPr>
          <w:rFonts w:ascii="Times New Roman" w:hAnsi="Times New Roman" w:cs="Times New Roman"/>
          <w:sz w:val="28"/>
          <w:szCs w:val="28"/>
        </w:rPr>
        <w:t xml:space="preserve">у регулярных перевозок (далее - </w:t>
      </w:r>
      <w:r w:rsidRPr="00157D5E">
        <w:rPr>
          <w:rFonts w:ascii="Times New Roman" w:hAnsi="Times New Roman" w:cs="Times New Roman"/>
          <w:sz w:val="28"/>
          <w:szCs w:val="28"/>
        </w:rPr>
        <w:t>открытый конкурс) при нали</w:t>
      </w:r>
      <w:r w:rsidR="00F373B4">
        <w:rPr>
          <w:rFonts w:ascii="Times New Roman" w:hAnsi="Times New Roman" w:cs="Times New Roman"/>
          <w:sz w:val="28"/>
          <w:szCs w:val="28"/>
        </w:rPr>
        <w:t xml:space="preserve">чии хотя бы одного из следующих </w:t>
      </w:r>
      <w:r w:rsidRPr="00157D5E">
        <w:rPr>
          <w:rFonts w:ascii="Times New Roman" w:hAnsi="Times New Roman" w:cs="Times New Roman"/>
          <w:sz w:val="28"/>
          <w:szCs w:val="28"/>
        </w:rPr>
        <w:t>обстоятельств: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данное свидетельство предназначе</w:t>
      </w:r>
      <w:r w:rsidR="00F373B4">
        <w:rPr>
          <w:rFonts w:ascii="Times New Roman" w:hAnsi="Times New Roman" w:cs="Times New Roman"/>
          <w:sz w:val="28"/>
          <w:szCs w:val="28"/>
        </w:rPr>
        <w:t xml:space="preserve">но для осуществления регулярных </w:t>
      </w:r>
      <w:r w:rsidRPr="00157D5E">
        <w:rPr>
          <w:rFonts w:ascii="Times New Roman" w:hAnsi="Times New Roman" w:cs="Times New Roman"/>
          <w:sz w:val="28"/>
          <w:szCs w:val="28"/>
        </w:rPr>
        <w:t>перевозок по новому маршруту, за исключе</w:t>
      </w:r>
      <w:r w:rsidR="00F373B4">
        <w:rPr>
          <w:rFonts w:ascii="Times New Roman" w:hAnsi="Times New Roman" w:cs="Times New Roman"/>
          <w:sz w:val="28"/>
          <w:szCs w:val="28"/>
        </w:rPr>
        <w:t xml:space="preserve">нием маршрута, установленного в </w:t>
      </w:r>
      <w:r w:rsidRPr="00157D5E">
        <w:rPr>
          <w:rFonts w:ascii="Times New Roman" w:hAnsi="Times New Roman" w:cs="Times New Roman"/>
          <w:sz w:val="28"/>
          <w:szCs w:val="28"/>
        </w:rPr>
        <w:t>целях обеспечения транспортного об</w:t>
      </w:r>
      <w:r w:rsidR="00F373B4">
        <w:rPr>
          <w:rFonts w:ascii="Times New Roman" w:hAnsi="Times New Roman" w:cs="Times New Roman"/>
          <w:sz w:val="28"/>
          <w:szCs w:val="28"/>
        </w:rPr>
        <w:t xml:space="preserve">служивания населения в условиях </w:t>
      </w:r>
      <w:r w:rsidRPr="00157D5E">
        <w:rPr>
          <w:rFonts w:ascii="Times New Roman" w:hAnsi="Times New Roman" w:cs="Times New Roman"/>
          <w:sz w:val="28"/>
          <w:szCs w:val="28"/>
        </w:rPr>
        <w:t>чрезвычайной ситуации;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lastRenderedPageBreak/>
        <w:t>- данное свидетельство предназначе</w:t>
      </w:r>
      <w:r w:rsidR="00F373B4">
        <w:rPr>
          <w:rFonts w:ascii="Times New Roman" w:hAnsi="Times New Roman" w:cs="Times New Roman"/>
          <w:sz w:val="28"/>
          <w:szCs w:val="28"/>
        </w:rPr>
        <w:t xml:space="preserve">но для осуществления регулярных </w:t>
      </w:r>
      <w:r w:rsidRPr="00157D5E">
        <w:rPr>
          <w:rFonts w:ascii="Times New Roman" w:hAnsi="Times New Roman" w:cs="Times New Roman"/>
          <w:sz w:val="28"/>
          <w:szCs w:val="28"/>
        </w:rPr>
        <w:t>перевозок после прекращения действия свидетельства об осуществлении</w:t>
      </w:r>
      <w:r w:rsidR="00F373B4">
        <w:rPr>
          <w:rFonts w:ascii="Times New Roman" w:hAnsi="Times New Roman" w:cs="Times New Roman"/>
          <w:sz w:val="28"/>
          <w:szCs w:val="28"/>
        </w:rPr>
        <w:t xml:space="preserve"> </w:t>
      </w:r>
      <w:r w:rsidRPr="00157D5E">
        <w:rPr>
          <w:rFonts w:ascii="Times New Roman" w:hAnsi="Times New Roman" w:cs="Times New Roman"/>
          <w:sz w:val="28"/>
          <w:szCs w:val="28"/>
        </w:rPr>
        <w:t>перевозок по маршруту регулярных перевозок;</w:t>
      </w:r>
    </w:p>
    <w:p w:rsidR="00F373B4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 xml:space="preserve">5.4.3. </w:t>
      </w:r>
      <w:proofErr w:type="gramStart"/>
      <w:r w:rsidRPr="00157D5E">
        <w:rPr>
          <w:rFonts w:ascii="Times New Roman" w:hAnsi="Times New Roman" w:cs="Times New Roman"/>
          <w:sz w:val="28"/>
          <w:szCs w:val="28"/>
        </w:rPr>
        <w:t>По результатам откр</w:t>
      </w:r>
      <w:r w:rsidR="00F373B4">
        <w:rPr>
          <w:rFonts w:ascii="Times New Roman" w:hAnsi="Times New Roman" w:cs="Times New Roman"/>
          <w:sz w:val="28"/>
          <w:szCs w:val="28"/>
        </w:rPr>
        <w:t xml:space="preserve">ытого конкурса свидетельство об </w:t>
      </w:r>
      <w:r w:rsidRPr="00157D5E">
        <w:rPr>
          <w:rFonts w:ascii="Times New Roman" w:hAnsi="Times New Roman" w:cs="Times New Roman"/>
          <w:sz w:val="28"/>
          <w:szCs w:val="28"/>
        </w:rPr>
        <w:t>осуществлении перевозок по маршру</w:t>
      </w:r>
      <w:r w:rsidR="00F373B4">
        <w:rPr>
          <w:rFonts w:ascii="Times New Roman" w:hAnsi="Times New Roman" w:cs="Times New Roman"/>
          <w:sz w:val="28"/>
          <w:szCs w:val="28"/>
        </w:rPr>
        <w:t xml:space="preserve">ту регулярных перевозок и карты </w:t>
      </w:r>
      <w:r w:rsidRPr="00157D5E">
        <w:rPr>
          <w:rFonts w:ascii="Times New Roman" w:hAnsi="Times New Roman" w:cs="Times New Roman"/>
          <w:sz w:val="28"/>
          <w:szCs w:val="28"/>
        </w:rPr>
        <w:t>маршрута регулярных перевозок выдаются победителю этого конк</w:t>
      </w:r>
      <w:r w:rsidR="00F373B4">
        <w:rPr>
          <w:rFonts w:ascii="Times New Roman" w:hAnsi="Times New Roman" w:cs="Times New Roman"/>
          <w:sz w:val="28"/>
          <w:szCs w:val="28"/>
        </w:rPr>
        <w:t xml:space="preserve">урса, а в </w:t>
      </w:r>
      <w:r w:rsidRPr="00157D5E">
        <w:rPr>
          <w:rFonts w:ascii="Times New Roman" w:hAnsi="Times New Roman" w:cs="Times New Roman"/>
          <w:sz w:val="28"/>
          <w:szCs w:val="28"/>
        </w:rPr>
        <w:t xml:space="preserve">случае, если этот конкурс был признан не </w:t>
      </w:r>
      <w:r w:rsidR="00F373B4">
        <w:rPr>
          <w:rFonts w:ascii="Times New Roman" w:hAnsi="Times New Roman" w:cs="Times New Roman"/>
          <w:sz w:val="28"/>
          <w:szCs w:val="28"/>
        </w:rPr>
        <w:t xml:space="preserve">состоявшимся в связи с тем, что </w:t>
      </w:r>
      <w:r w:rsidRPr="00157D5E">
        <w:rPr>
          <w:rFonts w:ascii="Times New Roman" w:hAnsi="Times New Roman" w:cs="Times New Roman"/>
          <w:sz w:val="28"/>
          <w:szCs w:val="28"/>
        </w:rPr>
        <w:t>только одна заявка на участи</w:t>
      </w:r>
      <w:r w:rsidR="00F373B4">
        <w:rPr>
          <w:rFonts w:ascii="Times New Roman" w:hAnsi="Times New Roman" w:cs="Times New Roman"/>
          <w:sz w:val="28"/>
          <w:szCs w:val="28"/>
        </w:rPr>
        <w:t xml:space="preserve">е в этом конкурсе была признана </w:t>
      </w:r>
      <w:r w:rsidRPr="00157D5E">
        <w:rPr>
          <w:rFonts w:ascii="Times New Roman" w:hAnsi="Times New Roman" w:cs="Times New Roman"/>
          <w:sz w:val="28"/>
          <w:szCs w:val="28"/>
        </w:rPr>
        <w:t>соответствующей требованиям конкурсн</w:t>
      </w:r>
      <w:r w:rsidR="00F373B4">
        <w:rPr>
          <w:rFonts w:ascii="Times New Roman" w:hAnsi="Times New Roman" w:cs="Times New Roman"/>
          <w:sz w:val="28"/>
          <w:szCs w:val="28"/>
        </w:rPr>
        <w:t xml:space="preserve">ой документации, - юридическому </w:t>
      </w:r>
      <w:r w:rsidRPr="00157D5E">
        <w:rPr>
          <w:rFonts w:ascii="Times New Roman" w:hAnsi="Times New Roman" w:cs="Times New Roman"/>
          <w:sz w:val="28"/>
          <w:szCs w:val="28"/>
        </w:rPr>
        <w:t>лицу, индивидуальному предпринимателю или упо</w:t>
      </w:r>
      <w:r w:rsidR="00F373B4">
        <w:rPr>
          <w:rFonts w:ascii="Times New Roman" w:hAnsi="Times New Roman" w:cs="Times New Roman"/>
          <w:sz w:val="28"/>
          <w:szCs w:val="28"/>
        </w:rPr>
        <w:t xml:space="preserve">лномоченному участнику </w:t>
      </w:r>
      <w:r w:rsidRPr="00157D5E">
        <w:rPr>
          <w:rFonts w:ascii="Times New Roman" w:hAnsi="Times New Roman" w:cs="Times New Roman"/>
          <w:sz w:val="28"/>
          <w:szCs w:val="28"/>
        </w:rPr>
        <w:t>договора простого товарищества</w:t>
      </w:r>
      <w:proofErr w:type="gramEnd"/>
      <w:r w:rsidRPr="00157D5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57D5E">
        <w:rPr>
          <w:rFonts w:ascii="Times New Roman" w:hAnsi="Times New Roman" w:cs="Times New Roman"/>
          <w:sz w:val="28"/>
          <w:szCs w:val="28"/>
        </w:rPr>
        <w:t>под</w:t>
      </w:r>
      <w:r w:rsidR="00F373B4">
        <w:rPr>
          <w:rFonts w:ascii="Times New Roman" w:hAnsi="Times New Roman" w:cs="Times New Roman"/>
          <w:sz w:val="28"/>
          <w:szCs w:val="28"/>
        </w:rPr>
        <w:t>авшим</w:t>
      </w:r>
      <w:proofErr w:type="gramEnd"/>
      <w:r w:rsidR="00F373B4">
        <w:rPr>
          <w:rFonts w:ascii="Times New Roman" w:hAnsi="Times New Roman" w:cs="Times New Roman"/>
          <w:sz w:val="28"/>
          <w:szCs w:val="28"/>
        </w:rPr>
        <w:t xml:space="preserve"> такую заявку на участие в </w:t>
      </w:r>
      <w:r w:rsidRPr="00157D5E">
        <w:rPr>
          <w:rFonts w:ascii="Times New Roman" w:hAnsi="Times New Roman" w:cs="Times New Roman"/>
          <w:sz w:val="28"/>
          <w:szCs w:val="28"/>
        </w:rPr>
        <w:t xml:space="preserve">открытом конкурсе. 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5.4.4. По результатам откр</w:t>
      </w:r>
      <w:r w:rsidR="00F373B4">
        <w:rPr>
          <w:rFonts w:ascii="Times New Roman" w:hAnsi="Times New Roman" w:cs="Times New Roman"/>
          <w:sz w:val="28"/>
          <w:szCs w:val="28"/>
        </w:rPr>
        <w:t xml:space="preserve">ытого конкурса свидетельство об </w:t>
      </w:r>
      <w:r w:rsidRPr="00157D5E">
        <w:rPr>
          <w:rFonts w:ascii="Times New Roman" w:hAnsi="Times New Roman" w:cs="Times New Roman"/>
          <w:sz w:val="28"/>
          <w:szCs w:val="28"/>
        </w:rPr>
        <w:t>осуществлении перевозок по маршру</w:t>
      </w:r>
      <w:r w:rsidR="00F373B4">
        <w:rPr>
          <w:rFonts w:ascii="Times New Roman" w:hAnsi="Times New Roman" w:cs="Times New Roman"/>
          <w:sz w:val="28"/>
          <w:szCs w:val="28"/>
        </w:rPr>
        <w:t xml:space="preserve">ту регулярных перевозок и карты </w:t>
      </w:r>
      <w:r w:rsidRPr="00157D5E">
        <w:rPr>
          <w:rFonts w:ascii="Times New Roman" w:hAnsi="Times New Roman" w:cs="Times New Roman"/>
          <w:sz w:val="28"/>
          <w:szCs w:val="28"/>
        </w:rPr>
        <w:t>маршрута регулярных перевозок выдают</w:t>
      </w:r>
      <w:r w:rsidR="00F373B4">
        <w:rPr>
          <w:rFonts w:ascii="Times New Roman" w:hAnsi="Times New Roman" w:cs="Times New Roman"/>
          <w:sz w:val="28"/>
          <w:szCs w:val="28"/>
        </w:rPr>
        <w:t xml:space="preserve">ся в течение десяти дней со дня </w:t>
      </w:r>
      <w:r w:rsidRPr="00157D5E">
        <w:rPr>
          <w:rFonts w:ascii="Times New Roman" w:hAnsi="Times New Roman" w:cs="Times New Roman"/>
          <w:sz w:val="28"/>
          <w:szCs w:val="28"/>
        </w:rPr>
        <w:t>проведения открытого конкурса на срок не менее чем пять лет.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5.4.5. Открытый конкурс проводит</w:t>
      </w:r>
      <w:r w:rsidR="00F373B4">
        <w:rPr>
          <w:rFonts w:ascii="Times New Roman" w:hAnsi="Times New Roman" w:cs="Times New Roman"/>
          <w:sz w:val="28"/>
          <w:szCs w:val="28"/>
        </w:rPr>
        <w:t xml:space="preserve">ся в целях отбора перевозчиков, </w:t>
      </w:r>
      <w:r w:rsidRPr="00157D5E">
        <w:rPr>
          <w:rFonts w:ascii="Times New Roman" w:hAnsi="Times New Roman" w:cs="Times New Roman"/>
          <w:sz w:val="28"/>
          <w:szCs w:val="28"/>
        </w:rPr>
        <w:t>обеспечивающих лучшие условия перевозк</w:t>
      </w:r>
      <w:r w:rsidR="00F373B4">
        <w:rPr>
          <w:rFonts w:ascii="Times New Roman" w:hAnsi="Times New Roman" w:cs="Times New Roman"/>
          <w:sz w:val="28"/>
          <w:szCs w:val="28"/>
        </w:rPr>
        <w:t xml:space="preserve">и пассажиров и багажа, является </w:t>
      </w:r>
      <w:r w:rsidRPr="00157D5E">
        <w:rPr>
          <w:rFonts w:ascii="Times New Roman" w:hAnsi="Times New Roman" w:cs="Times New Roman"/>
          <w:sz w:val="28"/>
          <w:szCs w:val="28"/>
        </w:rPr>
        <w:t xml:space="preserve">способом регулирования транспортного </w:t>
      </w:r>
      <w:r w:rsidR="00F373B4">
        <w:rPr>
          <w:rFonts w:ascii="Times New Roman" w:hAnsi="Times New Roman" w:cs="Times New Roman"/>
          <w:sz w:val="28"/>
          <w:szCs w:val="28"/>
        </w:rPr>
        <w:t xml:space="preserve">обслуживания для удовлетворения </w:t>
      </w:r>
      <w:r w:rsidRPr="00157D5E">
        <w:rPr>
          <w:rFonts w:ascii="Times New Roman" w:hAnsi="Times New Roman" w:cs="Times New Roman"/>
          <w:sz w:val="28"/>
          <w:szCs w:val="28"/>
        </w:rPr>
        <w:t>потребностей населения в безопас</w:t>
      </w:r>
      <w:r w:rsidR="00F373B4">
        <w:rPr>
          <w:rFonts w:ascii="Times New Roman" w:hAnsi="Times New Roman" w:cs="Times New Roman"/>
          <w:sz w:val="28"/>
          <w:szCs w:val="28"/>
        </w:rPr>
        <w:t xml:space="preserve">ных и своевременных перевозках. </w:t>
      </w:r>
      <w:r w:rsidRPr="00157D5E">
        <w:rPr>
          <w:rFonts w:ascii="Times New Roman" w:hAnsi="Times New Roman" w:cs="Times New Roman"/>
          <w:sz w:val="28"/>
          <w:szCs w:val="28"/>
        </w:rPr>
        <w:t>Открытый конкурс проводи</w:t>
      </w:r>
      <w:r w:rsidR="00F373B4">
        <w:rPr>
          <w:rFonts w:ascii="Times New Roman" w:hAnsi="Times New Roman" w:cs="Times New Roman"/>
          <w:sz w:val="28"/>
          <w:szCs w:val="28"/>
        </w:rPr>
        <w:t xml:space="preserve">тся Администрацией установившей </w:t>
      </w:r>
      <w:r w:rsidRPr="00157D5E">
        <w:rPr>
          <w:rFonts w:ascii="Times New Roman" w:hAnsi="Times New Roman" w:cs="Times New Roman"/>
          <w:sz w:val="28"/>
          <w:szCs w:val="28"/>
        </w:rPr>
        <w:t>муниципальный маршрут регулярных</w:t>
      </w:r>
      <w:r w:rsidR="00F373B4">
        <w:rPr>
          <w:rFonts w:ascii="Times New Roman" w:hAnsi="Times New Roman" w:cs="Times New Roman"/>
          <w:sz w:val="28"/>
          <w:szCs w:val="28"/>
        </w:rPr>
        <w:t xml:space="preserve"> перевозок (далее – организатор </w:t>
      </w:r>
      <w:r w:rsidRPr="00157D5E">
        <w:rPr>
          <w:rFonts w:ascii="Times New Roman" w:hAnsi="Times New Roman" w:cs="Times New Roman"/>
          <w:sz w:val="28"/>
          <w:szCs w:val="28"/>
        </w:rPr>
        <w:t>открытого конкурса) в соответствии с Пол</w:t>
      </w:r>
      <w:r w:rsidR="00F373B4">
        <w:rPr>
          <w:rFonts w:ascii="Times New Roman" w:hAnsi="Times New Roman" w:cs="Times New Roman"/>
          <w:sz w:val="28"/>
          <w:szCs w:val="28"/>
        </w:rPr>
        <w:t xml:space="preserve">ожением о порядке организации и проведении конкурса. </w:t>
      </w:r>
      <w:r w:rsidRPr="00157D5E">
        <w:rPr>
          <w:rFonts w:ascii="Times New Roman" w:hAnsi="Times New Roman" w:cs="Times New Roman"/>
          <w:sz w:val="28"/>
          <w:szCs w:val="28"/>
        </w:rPr>
        <w:t>Организатор открытого конкур</w:t>
      </w:r>
      <w:r w:rsidR="00F373B4">
        <w:rPr>
          <w:rFonts w:ascii="Times New Roman" w:hAnsi="Times New Roman" w:cs="Times New Roman"/>
          <w:sz w:val="28"/>
          <w:szCs w:val="28"/>
        </w:rPr>
        <w:t xml:space="preserve">са создает конкурсную комиссию, </w:t>
      </w:r>
      <w:r w:rsidRPr="00157D5E">
        <w:rPr>
          <w:rFonts w:ascii="Times New Roman" w:hAnsi="Times New Roman" w:cs="Times New Roman"/>
          <w:sz w:val="28"/>
          <w:szCs w:val="28"/>
        </w:rPr>
        <w:t>утверждает ее состав, председателя и порядок деятельности.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 xml:space="preserve">5.4.6. Юридическое лицо, </w:t>
      </w:r>
      <w:r w:rsidR="00F373B4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</w:t>
      </w:r>
      <w:r w:rsidRPr="00157D5E">
        <w:rPr>
          <w:rFonts w:ascii="Times New Roman" w:hAnsi="Times New Roman" w:cs="Times New Roman"/>
          <w:sz w:val="28"/>
          <w:szCs w:val="28"/>
        </w:rPr>
        <w:t>уполномоченный участник договора пр</w:t>
      </w:r>
      <w:r w:rsidR="00F373B4">
        <w:rPr>
          <w:rFonts w:ascii="Times New Roman" w:hAnsi="Times New Roman" w:cs="Times New Roman"/>
          <w:sz w:val="28"/>
          <w:szCs w:val="28"/>
        </w:rPr>
        <w:t xml:space="preserve">остого товарищества, получившие </w:t>
      </w:r>
      <w:r w:rsidRPr="00157D5E">
        <w:rPr>
          <w:rFonts w:ascii="Times New Roman" w:hAnsi="Times New Roman" w:cs="Times New Roman"/>
          <w:sz w:val="28"/>
          <w:szCs w:val="28"/>
        </w:rPr>
        <w:t>право на получение свидетельства об осущ</w:t>
      </w:r>
      <w:r w:rsidR="00F373B4">
        <w:rPr>
          <w:rFonts w:ascii="Times New Roman" w:hAnsi="Times New Roman" w:cs="Times New Roman"/>
          <w:sz w:val="28"/>
          <w:szCs w:val="28"/>
        </w:rPr>
        <w:t xml:space="preserve">ествлении перевозок по маршруту </w:t>
      </w:r>
      <w:r w:rsidRPr="00157D5E">
        <w:rPr>
          <w:rFonts w:ascii="Times New Roman" w:hAnsi="Times New Roman" w:cs="Times New Roman"/>
          <w:sz w:val="28"/>
          <w:szCs w:val="28"/>
        </w:rPr>
        <w:t>регулярных перевозок по результа</w:t>
      </w:r>
      <w:r w:rsidR="00F373B4">
        <w:rPr>
          <w:rFonts w:ascii="Times New Roman" w:hAnsi="Times New Roman" w:cs="Times New Roman"/>
          <w:sz w:val="28"/>
          <w:szCs w:val="28"/>
        </w:rPr>
        <w:t xml:space="preserve">там открытого конкурса, обязаны </w:t>
      </w:r>
      <w:r w:rsidRPr="00157D5E">
        <w:rPr>
          <w:rFonts w:ascii="Times New Roman" w:hAnsi="Times New Roman" w:cs="Times New Roman"/>
          <w:sz w:val="28"/>
          <w:szCs w:val="28"/>
        </w:rPr>
        <w:t>приступить к осуществлению предусмотренных данным свидетель</w:t>
      </w:r>
      <w:r w:rsidR="00F373B4">
        <w:rPr>
          <w:rFonts w:ascii="Times New Roman" w:hAnsi="Times New Roman" w:cs="Times New Roman"/>
          <w:sz w:val="28"/>
          <w:szCs w:val="28"/>
        </w:rPr>
        <w:t xml:space="preserve">ством </w:t>
      </w:r>
      <w:r w:rsidRPr="00157D5E">
        <w:rPr>
          <w:rFonts w:ascii="Times New Roman" w:hAnsi="Times New Roman" w:cs="Times New Roman"/>
          <w:sz w:val="28"/>
          <w:szCs w:val="28"/>
        </w:rPr>
        <w:t>регулярных перевозок не позднее ч</w:t>
      </w:r>
      <w:r w:rsidR="00F373B4">
        <w:rPr>
          <w:rFonts w:ascii="Times New Roman" w:hAnsi="Times New Roman" w:cs="Times New Roman"/>
          <w:sz w:val="28"/>
          <w:szCs w:val="28"/>
        </w:rPr>
        <w:t xml:space="preserve">ем через шестьдесят дней со дня </w:t>
      </w:r>
      <w:r w:rsidRPr="00157D5E">
        <w:rPr>
          <w:rFonts w:ascii="Times New Roman" w:hAnsi="Times New Roman" w:cs="Times New Roman"/>
          <w:sz w:val="28"/>
          <w:szCs w:val="28"/>
        </w:rPr>
        <w:t>проведения открытого конкурса.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5.4.7. Без проведения откр</w:t>
      </w:r>
      <w:r w:rsidR="00905EEA">
        <w:rPr>
          <w:rFonts w:ascii="Times New Roman" w:hAnsi="Times New Roman" w:cs="Times New Roman"/>
          <w:sz w:val="28"/>
          <w:szCs w:val="28"/>
        </w:rPr>
        <w:t xml:space="preserve">ытого конкурса свидетельство об </w:t>
      </w:r>
      <w:r w:rsidRPr="00157D5E">
        <w:rPr>
          <w:rFonts w:ascii="Times New Roman" w:hAnsi="Times New Roman" w:cs="Times New Roman"/>
          <w:sz w:val="28"/>
          <w:szCs w:val="28"/>
        </w:rPr>
        <w:t>осуществлении перевозок по маршру</w:t>
      </w:r>
      <w:r w:rsidR="00905EEA">
        <w:rPr>
          <w:rFonts w:ascii="Times New Roman" w:hAnsi="Times New Roman" w:cs="Times New Roman"/>
          <w:sz w:val="28"/>
          <w:szCs w:val="28"/>
        </w:rPr>
        <w:t xml:space="preserve">ту регулярных перевозок и карты </w:t>
      </w:r>
      <w:r w:rsidRPr="00157D5E">
        <w:rPr>
          <w:rFonts w:ascii="Times New Roman" w:hAnsi="Times New Roman" w:cs="Times New Roman"/>
          <w:sz w:val="28"/>
          <w:szCs w:val="28"/>
        </w:rPr>
        <w:t>маршрута регулярных перевозок выдают</w:t>
      </w:r>
      <w:r w:rsidR="00905EEA">
        <w:rPr>
          <w:rFonts w:ascii="Times New Roman" w:hAnsi="Times New Roman" w:cs="Times New Roman"/>
          <w:sz w:val="28"/>
          <w:szCs w:val="28"/>
        </w:rPr>
        <w:t xml:space="preserve">ся один раз на срок, который не </w:t>
      </w:r>
      <w:r w:rsidRPr="00157D5E">
        <w:rPr>
          <w:rFonts w:ascii="Times New Roman" w:hAnsi="Times New Roman" w:cs="Times New Roman"/>
          <w:sz w:val="28"/>
          <w:szCs w:val="28"/>
        </w:rPr>
        <w:t xml:space="preserve">может превышать сто восемьдесят дней, в </w:t>
      </w:r>
      <w:r w:rsidR="00905EEA">
        <w:rPr>
          <w:rFonts w:ascii="Times New Roman" w:hAnsi="Times New Roman" w:cs="Times New Roman"/>
          <w:sz w:val="28"/>
          <w:szCs w:val="28"/>
        </w:rPr>
        <w:t xml:space="preserve">день наступления обстоятельств, которые явились </w:t>
      </w:r>
      <w:r w:rsidRPr="00157D5E">
        <w:rPr>
          <w:rFonts w:ascii="Times New Roman" w:hAnsi="Times New Roman" w:cs="Times New Roman"/>
          <w:sz w:val="28"/>
          <w:szCs w:val="28"/>
        </w:rPr>
        <w:t>основанием для их выдачи, а именно: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 xml:space="preserve">- вступление в законную силу решения </w:t>
      </w:r>
      <w:r w:rsidR="00905EEA">
        <w:rPr>
          <w:rFonts w:ascii="Times New Roman" w:hAnsi="Times New Roman" w:cs="Times New Roman"/>
          <w:sz w:val="28"/>
          <w:szCs w:val="28"/>
        </w:rPr>
        <w:t xml:space="preserve">суда об аннулировании лицензии, </w:t>
      </w:r>
      <w:r w:rsidRPr="00157D5E">
        <w:rPr>
          <w:rFonts w:ascii="Times New Roman" w:hAnsi="Times New Roman" w:cs="Times New Roman"/>
          <w:sz w:val="28"/>
          <w:szCs w:val="28"/>
        </w:rPr>
        <w:t>имеющейся у юридического лица, инди</w:t>
      </w:r>
      <w:r w:rsidR="00905EEA">
        <w:rPr>
          <w:rFonts w:ascii="Times New Roman" w:hAnsi="Times New Roman" w:cs="Times New Roman"/>
          <w:sz w:val="28"/>
          <w:szCs w:val="28"/>
        </w:rPr>
        <w:t xml:space="preserve">видуального предпринимателя или </w:t>
      </w:r>
      <w:r w:rsidRPr="00157D5E">
        <w:rPr>
          <w:rFonts w:ascii="Times New Roman" w:hAnsi="Times New Roman" w:cs="Times New Roman"/>
          <w:sz w:val="28"/>
          <w:szCs w:val="28"/>
        </w:rPr>
        <w:t>хотя бы одного из участников договора</w:t>
      </w:r>
      <w:r w:rsidR="00905EEA">
        <w:rPr>
          <w:rFonts w:ascii="Times New Roman" w:hAnsi="Times New Roman" w:cs="Times New Roman"/>
          <w:sz w:val="28"/>
          <w:szCs w:val="28"/>
        </w:rPr>
        <w:t xml:space="preserve"> простого товарищества, которым </w:t>
      </w:r>
      <w:r w:rsidRPr="00157D5E">
        <w:rPr>
          <w:rFonts w:ascii="Times New Roman" w:hAnsi="Times New Roman" w:cs="Times New Roman"/>
          <w:sz w:val="28"/>
          <w:szCs w:val="28"/>
        </w:rPr>
        <w:t>выдано данное свидетельство;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вступление в законную силу реше</w:t>
      </w:r>
      <w:r w:rsidR="00905EEA">
        <w:rPr>
          <w:rFonts w:ascii="Times New Roman" w:hAnsi="Times New Roman" w:cs="Times New Roman"/>
          <w:sz w:val="28"/>
          <w:szCs w:val="28"/>
        </w:rPr>
        <w:t xml:space="preserve">ния суда о прекращении действия </w:t>
      </w:r>
      <w:r w:rsidRPr="00157D5E">
        <w:rPr>
          <w:rFonts w:ascii="Times New Roman" w:hAnsi="Times New Roman" w:cs="Times New Roman"/>
          <w:sz w:val="28"/>
          <w:szCs w:val="28"/>
        </w:rPr>
        <w:t>данного свидетельства;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lastRenderedPageBreak/>
        <w:t>- по маршруту регулярных перевозок, установленному в целях</w:t>
      </w:r>
      <w:r w:rsidR="00905EEA">
        <w:rPr>
          <w:rFonts w:ascii="Times New Roman" w:hAnsi="Times New Roman" w:cs="Times New Roman"/>
          <w:sz w:val="28"/>
          <w:szCs w:val="28"/>
        </w:rPr>
        <w:t xml:space="preserve"> </w:t>
      </w:r>
      <w:r w:rsidRPr="00157D5E">
        <w:rPr>
          <w:rFonts w:ascii="Times New Roman" w:hAnsi="Times New Roman" w:cs="Times New Roman"/>
          <w:sz w:val="28"/>
          <w:szCs w:val="28"/>
        </w:rPr>
        <w:t>обеспечения транспортного об</w:t>
      </w:r>
      <w:r w:rsidR="00905EEA">
        <w:rPr>
          <w:rFonts w:ascii="Times New Roman" w:hAnsi="Times New Roman" w:cs="Times New Roman"/>
          <w:sz w:val="28"/>
          <w:szCs w:val="28"/>
        </w:rPr>
        <w:t xml:space="preserve">служивания населения в условиях </w:t>
      </w:r>
      <w:r w:rsidRPr="00157D5E">
        <w:rPr>
          <w:rFonts w:ascii="Times New Roman" w:hAnsi="Times New Roman" w:cs="Times New Roman"/>
          <w:sz w:val="28"/>
          <w:szCs w:val="28"/>
        </w:rPr>
        <w:t>чрезвычайной ситуации.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5.4.8. Администрация прекращают дей</w:t>
      </w:r>
      <w:r w:rsidR="00905EEA">
        <w:rPr>
          <w:rFonts w:ascii="Times New Roman" w:hAnsi="Times New Roman" w:cs="Times New Roman"/>
          <w:sz w:val="28"/>
          <w:szCs w:val="28"/>
        </w:rPr>
        <w:t xml:space="preserve">ствие свидетельства при наличии </w:t>
      </w:r>
      <w:r w:rsidRPr="00157D5E">
        <w:rPr>
          <w:rFonts w:ascii="Times New Roman" w:hAnsi="Times New Roman" w:cs="Times New Roman"/>
          <w:sz w:val="28"/>
          <w:szCs w:val="28"/>
        </w:rPr>
        <w:t>хотя бы одного из следующих обстоятельств: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 xml:space="preserve">- вступление в законную силу решения </w:t>
      </w:r>
      <w:r w:rsidR="00905EEA">
        <w:rPr>
          <w:rFonts w:ascii="Times New Roman" w:hAnsi="Times New Roman" w:cs="Times New Roman"/>
          <w:sz w:val="28"/>
          <w:szCs w:val="28"/>
        </w:rPr>
        <w:t xml:space="preserve">суда об аннулировании лицензии, </w:t>
      </w:r>
      <w:r w:rsidRPr="00157D5E">
        <w:rPr>
          <w:rFonts w:ascii="Times New Roman" w:hAnsi="Times New Roman" w:cs="Times New Roman"/>
          <w:sz w:val="28"/>
          <w:szCs w:val="28"/>
        </w:rPr>
        <w:t>имеющейся у юридического лица, инди</w:t>
      </w:r>
      <w:r w:rsidR="00905EEA">
        <w:rPr>
          <w:rFonts w:ascii="Times New Roman" w:hAnsi="Times New Roman" w:cs="Times New Roman"/>
          <w:sz w:val="28"/>
          <w:szCs w:val="28"/>
        </w:rPr>
        <w:t xml:space="preserve">видуального предпринимателя или </w:t>
      </w:r>
      <w:r w:rsidRPr="00157D5E">
        <w:rPr>
          <w:rFonts w:ascii="Times New Roman" w:hAnsi="Times New Roman" w:cs="Times New Roman"/>
          <w:sz w:val="28"/>
          <w:szCs w:val="28"/>
        </w:rPr>
        <w:t>хотя бы одного из участников договора</w:t>
      </w:r>
      <w:r w:rsidR="00905EEA">
        <w:rPr>
          <w:rFonts w:ascii="Times New Roman" w:hAnsi="Times New Roman" w:cs="Times New Roman"/>
          <w:sz w:val="28"/>
          <w:szCs w:val="28"/>
        </w:rPr>
        <w:t xml:space="preserve"> простого товарищества, которым </w:t>
      </w:r>
      <w:r w:rsidRPr="00157D5E">
        <w:rPr>
          <w:rFonts w:ascii="Times New Roman" w:hAnsi="Times New Roman" w:cs="Times New Roman"/>
          <w:sz w:val="28"/>
          <w:szCs w:val="28"/>
        </w:rPr>
        <w:t>выдано данное свидетельство;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вступление в законную силу решения суда о прекращении</w:t>
      </w:r>
      <w:r w:rsidR="00905EEA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Pr="00157D5E">
        <w:rPr>
          <w:rFonts w:ascii="Times New Roman" w:hAnsi="Times New Roman" w:cs="Times New Roman"/>
          <w:sz w:val="28"/>
          <w:szCs w:val="28"/>
        </w:rPr>
        <w:t>данного свидетельства;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обращение юридического лица, инди</w:t>
      </w:r>
      <w:r w:rsidR="00905EEA">
        <w:rPr>
          <w:rFonts w:ascii="Times New Roman" w:hAnsi="Times New Roman" w:cs="Times New Roman"/>
          <w:sz w:val="28"/>
          <w:szCs w:val="28"/>
        </w:rPr>
        <w:t xml:space="preserve">видуального предпринимателя или </w:t>
      </w:r>
      <w:r w:rsidRPr="00157D5E">
        <w:rPr>
          <w:rFonts w:ascii="Times New Roman" w:hAnsi="Times New Roman" w:cs="Times New Roman"/>
          <w:sz w:val="28"/>
          <w:szCs w:val="28"/>
        </w:rPr>
        <w:t>уполномоченного участника договора простого товарищества, которым</w:t>
      </w:r>
      <w:r w:rsidR="00905EEA">
        <w:rPr>
          <w:rFonts w:ascii="Times New Roman" w:hAnsi="Times New Roman" w:cs="Times New Roman"/>
          <w:sz w:val="28"/>
          <w:szCs w:val="28"/>
        </w:rPr>
        <w:t xml:space="preserve"> </w:t>
      </w:r>
      <w:r w:rsidRPr="00157D5E">
        <w:rPr>
          <w:rFonts w:ascii="Times New Roman" w:hAnsi="Times New Roman" w:cs="Times New Roman"/>
          <w:sz w:val="28"/>
          <w:szCs w:val="28"/>
        </w:rPr>
        <w:t>выдано данное свидетельство, с за</w:t>
      </w:r>
      <w:r w:rsidR="00905EEA">
        <w:rPr>
          <w:rFonts w:ascii="Times New Roman" w:hAnsi="Times New Roman" w:cs="Times New Roman"/>
          <w:sz w:val="28"/>
          <w:szCs w:val="28"/>
        </w:rPr>
        <w:t xml:space="preserve">явлением о прекращении действия </w:t>
      </w:r>
      <w:r w:rsidRPr="00157D5E">
        <w:rPr>
          <w:rFonts w:ascii="Times New Roman" w:hAnsi="Times New Roman" w:cs="Times New Roman"/>
          <w:sz w:val="28"/>
          <w:szCs w:val="28"/>
        </w:rPr>
        <w:t>свидетельства;</w:t>
      </w:r>
    </w:p>
    <w:p w:rsidR="00905EEA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окончание срока действия данного с</w:t>
      </w:r>
      <w:r w:rsidR="00905EEA">
        <w:rPr>
          <w:rFonts w:ascii="Times New Roman" w:hAnsi="Times New Roman" w:cs="Times New Roman"/>
          <w:sz w:val="28"/>
          <w:szCs w:val="28"/>
        </w:rPr>
        <w:t xml:space="preserve">видетельства в случае, если оно </w:t>
      </w:r>
      <w:r w:rsidRPr="00157D5E">
        <w:rPr>
          <w:rFonts w:ascii="Times New Roman" w:hAnsi="Times New Roman" w:cs="Times New Roman"/>
          <w:sz w:val="28"/>
          <w:szCs w:val="28"/>
        </w:rPr>
        <w:t>выдано на срок, предусмотренный пункт</w:t>
      </w:r>
      <w:r w:rsidR="00905EEA">
        <w:rPr>
          <w:rFonts w:ascii="Times New Roman" w:hAnsi="Times New Roman" w:cs="Times New Roman"/>
          <w:sz w:val="28"/>
          <w:szCs w:val="28"/>
        </w:rPr>
        <w:t xml:space="preserve">ом 5.4.10 настоящего Положения; 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вступление в силу решения об отмене маршрута регулярных перевозок;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вступление в силу решения о прекращении регулярных перевозо</w:t>
      </w:r>
      <w:r w:rsidR="00905EEA">
        <w:rPr>
          <w:rFonts w:ascii="Times New Roman" w:hAnsi="Times New Roman" w:cs="Times New Roman"/>
          <w:sz w:val="28"/>
          <w:szCs w:val="28"/>
        </w:rPr>
        <w:t xml:space="preserve">к по </w:t>
      </w:r>
      <w:r w:rsidRPr="00157D5E">
        <w:rPr>
          <w:rFonts w:ascii="Times New Roman" w:hAnsi="Times New Roman" w:cs="Times New Roman"/>
          <w:sz w:val="28"/>
          <w:szCs w:val="28"/>
        </w:rPr>
        <w:t>нерегулируемым тарифам и начале осущес</w:t>
      </w:r>
      <w:r w:rsidR="00905EEA">
        <w:rPr>
          <w:rFonts w:ascii="Times New Roman" w:hAnsi="Times New Roman" w:cs="Times New Roman"/>
          <w:sz w:val="28"/>
          <w:szCs w:val="28"/>
        </w:rPr>
        <w:t xml:space="preserve">твления регулярных перевозок по </w:t>
      </w:r>
      <w:r w:rsidRPr="00157D5E">
        <w:rPr>
          <w:rFonts w:ascii="Times New Roman" w:hAnsi="Times New Roman" w:cs="Times New Roman"/>
          <w:sz w:val="28"/>
          <w:szCs w:val="28"/>
        </w:rPr>
        <w:t>регулируемым тарифам.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5.4.9. Юридическое лицо, инд</w:t>
      </w:r>
      <w:r w:rsidR="00905EEA">
        <w:rPr>
          <w:rFonts w:ascii="Times New Roman" w:hAnsi="Times New Roman" w:cs="Times New Roman"/>
          <w:sz w:val="28"/>
          <w:szCs w:val="28"/>
        </w:rPr>
        <w:t xml:space="preserve">ивидуальный предприниматель или </w:t>
      </w:r>
      <w:r w:rsidRPr="00157D5E">
        <w:rPr>
          <w:rFonts w:ascii="Times New Roman" w:hAnsi="Times New Roman" w:cs="Times New Roman"/>
          <w:sz w:val="28"/>
          <w:szCs w:val="28"/>
        </w:rPr>
        <w:t>уполномоченный участник договора</w:t>
      </w:r>
      <w:r w:rsidR="00905EEA">
        <w:rPr>
          <w:rFonts w:ascii="Times New Roman" w:hAnsi="Times New Roman" w:cs="Times New Roman"/>
          <w:sz w:val="28"/>
          <w:szCs w:val="28"/>
        </w:rPr>
        <w:t xml:space="preserve"> простого товарищества, которым </w:t>
      </w:r>
      <w:r w:rsidRPr="00157D5E">
        <w:rPr>
          <w:rFonts w:ascii="Times New Roman" w:hAnsi="Times New Roman" w:cs="Times New Roman"/>
          <w:sz w:val="28"/>
          <w:szCs w:val="28"/>
        </w:rPr>
        <w:t>выдано свидетельство об осуществлении п</w:t>
      </w:r>
      <w:r w:rsidR="00905EEA">
        <w:rPr>
          <w:rFonts w:ascii="Times New Roman" w:hAnsi="Times New Roman" w:cs="Times New Roman"/>
          <w:sz w:val="28"/>
          <w:szCs w:val="28"/>
        </w:rPr>
        <w:t xml:space="preserve">еревозок по маршруту регулярных </w:t>
      </w:r>
      <w:r w:rsidRPr="00157D5E">
        <w:rPr>
          <w:rFonts w:ascii="Times New Roman" w:hAnsi="Times New Roman" w:cs="Times New Roman"/>
          <w:sz w:val="28"/>
          <w:szCs w:val="28"/>
        </w:rPr>
        <w:t>перевозок, вправе обратиться в Упол</w:t>
      </w:r>
      <w:r w:rsidR="00905EEA">
        <w:rPr>
          <w:rFonts w:ascii="Times New Roman" w:hAnsi="Times New Roman" w:cs="Times New Roman"/>
          <w:sz w:val="28"/>
          <w:szCs w:val="28"/>
        </w:rPr>
        <w:t xml:space="preserve">номоченный орган с заявлением в </w:t>
      </w:r>
      <w:r w:rsidRPr="00157D5E">
        <w:rPr>
          <w:rFonts w:ascii="Times New Roman" w:hAnsi="Times New Roman" w:cs="Times New Roman"/>
          <w:sz w:val="28"/>
          <w:szCs w:val="28"/>
        </w:rPr>
        <w:t>письменной форме о прекращении его дейст</w:t>
      </w:r>
      <w:r w:rsidR="00905EEA">
        <w:rPr>
          <w:rFonts w:ascii="Times New Roman" w:hAnsi="Times New Roman" w:cs="Times New Roman"/>
          <w:sz w:val="28"/>
          <w:szCs w:val="28"/>
        </w:rPr>
        <w:t xml:space="preserve">вия не ранее чем через тридцать </w:t>
      </w:r>
      <w:r w:rsidRPr="00157D5E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157D5E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157D5E">
        <w:rPr>
          <w:rFonts w:ascii="Times New Roman" w:hAnsi="Times New Roman" w:cs="Times New Roman"/>
          <w:sz w:val="28"/>
          <w:szCs w:val="28"/>
        </w:rPr>
        <w:t xml:space="preserve"> осуществления р</w:t>
      </w:r>
      <w:r w:rsidR="00905EEA">
        <w:rPr>
          <w:rFonts w:ascii="Times New Roman" w:hAnsi="Times New Roman" w:cs="Times New Roman"/>
          <w:sz w:val="28"/>
          <w:szCs w:val="28"/>
        </w:rPr>
        <w:t xml:space="preserve">егулярных перевозок по маршруту </w:t>
      </w:r>
      <w:r w:rsidRPr="00157D5E">
        <w:rPr>
          <w:rFonts w:ascii="Times New Roman" w:hAnsi="Times New Roman" w:cs="Times New Roman"/>
          <w:sz w:val="28"/>
          <w:szCs w:val="28"/>
        </w:rPr>
        <w:t xml:space="preserve">регулярных перевозок. Администрация </w:t>
      </w:r>
      <w:r w:rsidR="00905EEA">
        <w:rPr>
          <w:rFonts w:ascii="Times New Roman" w:hAnsi="Times New Roman" w:cs="Times New Roman"/>
          <w:sz w:val="28"/>
          <w:szCs w:val="28"/>
        </w:rPr>
        <w:t xml:space="preserve">на своем официальном сайте сети </w:t>
      </w:r>
      <w:r w:rsidRPr="00157D5E">
        <w:rPr>
          <w:rFonts w:ascii="Times New Roman" w:hAnsi="Times New Roman" w:cs="Times New Roman"/>
          <w:sz w:val="28"/>
          <w:szCs w:val="28"/>
        </w:rPr>
        <w:t>"Интернет" размещает информацию о пос</w:t>
      </w:r>
      <w:r w:rsidR="00905EEA">
        <w:rPr>
          <w:rFonts w:ascii="Times New Roman" w:hAnsi="Times New Roman" w:cs="Times New Roman"/>
          <w:sz w:val="28"/>
          <w:szCs w:val="28"/>
        </w:rPr>
        <w:t xml:space="preserve">туплении указанного заявления в </w:t>
      </w:r>
      <w:r w:rsidRPr="00157D5E">
        <w:rPr>
          <w:rFonts w:ascii="Times New Roman" w:hAnsi="Times New Roman" w:cs="Times New Roman"/>
          <w:sz w:val="28"/>
          <w:szCs w:val="28"/>
        </w:rPr>
        <w:t>течение десяти дней со дня его поступления.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5.4.10. Администрация, выдавшая с</w:t>
      </w:r>
      <w:r w:rsidR="00905EEA">
        <w:rPr>
          <w:rFonts w:ascii="Times New Roman" w:hAnsi="Times New Roman" w:cs="Times New Roman"/>
          <w:sz w:val="28"/>
          <w:szCs w:val="28"/>
        </w:rPr>
        <w:t xml:space="preserve">видетельство обращается в суд с </w:t>
      </w:r>
      <w:r w:rsidRPr="00157D5E">
        <w:rPr>
          <w:rFonts w:ascii="Times New Roman" w:hAnsi="Times New Roman" w:cs="Times New Roman"/>
          <w:sz w:val="28"/>
          <w:szCs w:val="28"/>
        </w:rPr>
        <w:t>заявлением о прекращении действия</w:t>
      </w:r>
      <w:r w:rsidR="00905EEA">
        <w:rPr>
          <w:rFonts w:ascii="Times New Roman" w:hAnsi="Times New Roman" w:cs="Times New Roman"/>
          <w:sz w:val="28"/>
          <w:szCs w:val="28"/>
        </w:rPr>
        <w:t xml:space="preserve"> свидетельства об осуществлении </w:t>
      </w:r>
      <w:r w:rsidRPr="00157D5E">
        <w:rPr>
          <w:rFonts w:ascii="Times New Roman" w:hAnsi="Times New Roman" w:cs="Times New Roman"/>
          <w:sz w:val="28"/>
          <w:szCs w:val="28"/>
        </w:rPr>
        <w:t>перевозок по маршруту регулярных пе</w:t>
      </w:r>
      <w:r w:rsidR="00905EEA">
        <w:rPr>
          <w:rFonts w:ascii="Times New Roman" w:hAnsi="Times New Roman" w:cs="Times New Roman"/>
          <w:sz w:val="28"/>
          <w:szCs w:val="28"/>
        </w:rPr>
        <w:t xml:space="preserve">ревозок при наступлении хотя бы </w:t>
      </w:r>
      <w:r w:rsidRPr="00157D5E">
        <w:rPr>
          <w:rFonts w:ascii="Times New Roman" w:hAnsi="Times New Roman" w:cs="Times New Roman"/>
          <w:sz w:val="28"/>
          <w:szCs w:val="28"/>
        </w:rPr>
        <w:t>одного из следующих обстоятельств: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неосуществление в о</w:t>
      </w:r>
      <w:r w:rsidR="00905EEA">
        <w:rPr>
          <w:rFonts w:ascii="Times New Roman" w:hAnsi="Times New Roman" w:cs="Times New Roman"/>
          <w:sz w:val="28"/>
          <w:szCs w:val="28"/>
        </w:rPr>
        <w:t xml:space="preserve">тсутствие чрезвычайной ситуации </w:t>
      </w:r>
      <w:r w:rsidRPr="00157D5E">
        <w:rPr>
          <w:rFonts w:ascii="Times New Roman" w:hAnsi="Times New Roman" w:cs="Times New Roman"/>
          <w:sz w:val="28"/>
          <w:szCs w:val="28"/>
        </w:rPr>
        <w:t>предусмотренных данным свиде</w:t>
      </w:r>
      <w:r w:rsidR="00905EEA">
        <w:rPr>
          <w:rFonts w:ascii="Times New Roman" w:hAnsi="Times New Roman" w:cs="Times New Roman"/>
          <w:sz w:val="28"/>
          <w:szCs w:val="28"/>
        </w:rPr>
        <w:t xml:space="preserve">тельством перевозок по маршруту </w:t>
      </w:r>
      <w:r w:rsidRPr="00157D5E">
        <w:rPr>
          <w:rFonts w:ascii="Times New Roman" w:hAnsi="Times New Roman" w:cs="Times New Roman"/>
          <w:sz w:val="28"/>
          <w:szCs w:val="28"/>
        </w:rPr>
        <w:t>регулярных перевозок в течение более чем трех дней подряд;</w:t>
      </w:r>
    </w:p>
    <w:p w:rsidR="00905EEA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неоднократное в течение одного года</w:t>
      </w:r>
      <w:r w:rsidR="00905EEA">
        <w:rPr>
          <w:rFonts w:ascii="Times New Roman" w:hAnsi="Times New Roman" w:cs="Times New Roman"/>
          <w:sz w:val="28"/>
          <w:szCs w:val="28"/>
        </w:rPr>
        <w:t xml:space="preserve"> привлечение юридического лица, </w:t>
      </w:r>
      <w:r w:rsidRPr="00157D5E">
        <w:rPr>
          <w:rFonts w:ascii="Times New Roman" w:hAnsi="Times New Roman" w:cs="Times New Roman"/>
          <w:sz w:val="28"/>
          <w:szCs w:val="28"/>
        </w:rPr>
        <w:t>индивидуального предпринимателя, хотя б</w:t>
      </w:r>
      <w:r w:rsidR="00905EEA">
        <w:rPr>
          <w:rFonts w:ascii="Times New Roman" w:hAnsi="Times New Roman" w:cs="Times New Roman"/>
          <w:sz w:val="28"/>
          <w:szCs w:val="28"/>
        </w:rPr>
        <w:t xml:space="preserve">ы одного из участников договора </w:t>
      </w:r>
      <w:r w:rsidRPr="00157D5E">
        <w:rPr>
          <w:rFonts w:ascii="Times New Roman" w:hAnsi="Times New Roman" w:cs="Times New Roman"/>
          <w:sz w:val="28"/>
          <w:szCs w:val="28"/>
        </w:rPr>
        <w:t>простого товарищества, которым выдано данное свидетельство</w:t>
      </w:r>
      <w:r w:rsidR="00905EEA">
        <w:rPr>
          <w:rFonts w:ascii="Times New Roman" w:hAnsi="Times New Roman" w:cs="Times New Roman"/>
          <w:sz w:val="28"/>
          <w:szCs w:val="28"/>
        </w:rPr>
        <w:t xml:space="preserve">, к </w:t>
      </w:r>
      <w:r w:rsidRPr="00157D5E">
        <w:rPr>
          <w:rFonts w:ascii="Times New Roman" w:hAnsi="Times New Roman" w:cs="Times New Roman"/>
          <w:sz w:val="28"/>
          <w:szCs w:val="28"/>
        </w:rPr>
        <w:t xml:space="preserve">административной ответственности </w:t>
      </w:r>
      <w:r w:rsidR="00905EEA">
        <w:rPr>
          <w:rFonts w:ascii="Times New Roman" w:hAnsi="Times New Roman" w:cs="Times New Roman"/>
          <w:sz w:val="28"/>
          <w:szCs w:val="28"/>
        </w:rPr>
        <w:t xml:space="preserve">за совершение при осуществлении </w:t>
      </w:r>
      <w:r w:rsidRPr="00157D5E">
        <w:rPr>
          <w:rFonts w:ascii="Times New Roman" w:hAnsi="Times New Roman" w:cs="Times New Roman"/>
          <w:sz w:val="28"/>
          <w:szCs w:val="28"/>
        </w:rPr>
        <w:t>предусмотренных этим свидетельс</w:t>
      </w:r>
      <w:r w:rsidR="00905EEA">
        <w:rPr>
          <w:rFonts w:ascii="Times New Roman" w:hAnsi="Times New Roman" w:cs="Times New Roman"/>
          <w:sz w:val="28"/>
          <w:szCs w:val="28"/>
        </w:rPr>
        <w:t>твом перевозок административных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 xml:space="preserve">правонарушений, указанных в частях 3 - 5 </w:t>
      </w:r>
      <w:r w:rsidR="00905EEA">
        <w:rPr>
          <w:rFonts w:ascii="Times New Roman" w:hAnsi="Times New Roman" w:cs="Times New Roman"/>
          <w:sz w:val="28"/>
          <w:szCs w:val="28"/>
        </w:rPr>
        <w:t xml:space="preserve">статьи 11.33 Кодекса Российской </w:t>
      </w:r>
      <w:r w:rsidRPr="00157D5E"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lastRenderedPageBreak/>
        <w:t>- расторжение договора простого това</w:t>
      </w:r>
      <w:r w:rsidR="00905EEA">
        <w:rPr>
          <w:rFonts w:ascii="Times New Roman" w:hAnsi="Times New Roman" w:cs="Times New Roman"/>
          <w:sz w:val="28"/>
          <w:szCs w:val="28"/>
        </w:rPr>
        <w:t xml:space="preserve">рищества (в случае, если данное </w:t>
      </w:r>
      <w:r w:rsidRPr="00157D5E">
        <w:rPr>
          <w:rFonts w:ascii="Times New Roman" w:hAnsi="Times New Roman" w:cs="Times New Roman"/>
          <w:sz w:val="28"/>
          <w:szCs w:val="28"/>
        </w:rPr>
        <w:t>свидетельство выдано участникам договора простого товарищества);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непредставление юр</w:t>
      </w:r>
      <w:r w:rsidR="00905EEA">
        <w:rPr>
          <w:rFonts w:ascii="Times New Roman" w:hAnsi="Times New Roman" w:cs="Times New Roman"/>
          <w:sz w:val="28"/>
          <w:szCs w:val="28"/>
        </w:rPr>
        <w:t xml:space="preserve">идическим лицом, индивидуальным </w:t>
      </w:r>
      <w:r w:rsidRPr="00157D5E">
        <w:rPr>
          <w:rFonts w:ascii="Times New Roman" w:hAnsi="Times New Roman" w:cs="Times New Roman"/>
          <w:sz w:val="28"/>
          <w:szCs w:val="28"/>
        </w:rPr>
        <w:t>предпринимателем, уполномоченн</w:t>
      </w:r>
      <w:r w:rsidR="00905EEA">
        <w:rPr>
          <w:rFonts w:ascii="Times New Roman" w:hAnsi="Times New Roman" w:cs="Times New Roman"/>
          <w:sz w:val="28"/>
          <w:szCs w:val="28"/>
        </w:rPr>
        <w:t xml:space="preserve">ым участником договора простого </w:t>
      </w:r>
      <w:r w:rsidRPr="00157D5E">
        <w:rPr>
          <w:rFonts w:ascii="Times New Roman" w:hAnsi="Times New Roman" w:cs="Times New Roman"/>
          <w:sz w:val="28"/>
          <w:szCs w:val="28"/>
        </w:rPr>
        <w:t>товарищества заявления об изменении маршрута регулярных перевозок;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- иные обстоятельства, предусмотре</w:t>
      </w:r>
      <w:r w:rsidR="00905EEA">
        <w:rPr>
          <w:rFonts w:ascii="Times New Roman" w:hAnsi="Times New Roman" w:cs="Times New Roman"/>
          <w:sz w:val="28"/>
          <w:szCs w:val="28"/>
        </w:rPr>
        <w:t xml:space="preserve">нные соглашением об организации </w:t>
      </w:r>
      <w:r w:rsidRPr="00157D5E">
        <w:rPr>
          <w:rFonts w:ascii="Times New Roman" w:hAnsi="Times New Roman" w:cs="Times New Roman"/>
          <w:sz w:val="28"/>
          <w:szCs w:val="28"/>
        </w:rPr>
        <w:t>регулярных перевозок.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5.4.11. Действие карт маршрута регул</w:t>
      </w:r>
      <w:r w:rsidR="00905EEA">
        <w:rPr>
          <w:rFonts w:ascii="Times New Roman" w:hAnsi="Times New Roman" w:cs="Times New Roman"/>
          <w:sz w:val="28"/>
          <w:szCs w:val="28"/>
        </w:rPr>
        <w:t xml:space="preserve">ярных перевозок прекращается со </w:t>
      </w:r>
      <w:r w:rsidRPr="00157D5E">
        <w:rPr>
          <w:rFonts w:ascii="Times New Roman" w:hAnsi="Times New Roman" w:cs="Times New Roman"/>
          <w:sz w:val="28"/>
          <w:szCs w:val="28"/>
        </w:rPr>
        <w:t>дня прекращения действия свидетельства об осущ</w:t>
      </w:r>
      <w:r w:rsidR="00905EEA">
        <w:rPr>
          <w:rFonts w:ascii="Times New Roman" w:hAnsi="Times New Roman" w:cs="Times New Roman"/>
          <w:sz w:val="28"/>
          <w:szCs w:val="28"/>
        </w:rPr>
        <w:t xml:space="preserve">ествлении перевозок по </w:t>
      </w:r>
      <w:r w:rsidRPr="00157D5E">
        <w:rPr>
          <w:rFonts w:ascii="Times New Roman" w:hAnsi="Times New Roman" w:cs="Times New Roman"/>
          <w:sz w:val="28"/>
          <w:szCs w:val="28"/>
        </w:rPr>
        <w:t>данному маршруту.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5.4.15. Действие свидетельства об осущ</w:t>
      </w:r>
      <w:r w:rsidR="00905EEA">
        <w:rPr>
          <w:rFonts w:ascii="Times New Roman" w:hAnsi="Times New Roman" w:cs="Times New Roman"/>
          <w:sz w:val="28"/>
          <w:szCs w:val="28"/>
        </w:rPr>
        <w:t xml:space="preserve">ествлении перевозок по маршруту </w:t>
      </w:r>
      <w:r w:rsidRPr="00157D5E">
        <w:rPr>
          <w:rFonts w:ascii="Times New Roman" w:hAnsi="Times New Roman" w:cs="Times New Roman"/>
          <w:sz w:val="28"/>
          <w:szCs w:val="28"/>
        </w:rPr>
        <w:t>регулярных перевозок, действие карт</w:t>
      </w:r>
      <w:r w:rsidR="00905EEA">
        <w:rPr>
          <w:rFonts w:ascii="Times New Roman" w:hAnsi="Times New Roman" w:cs="Times New Roman"/>
          <w:sz w:val="28"/>
          <w:szCs w:val="28"/>
        </w:rPr>
        <w:t xml:space="preserve"> маршрута регулярных перевозок, </w:t>
      </w:r>
      <w:r w:rsidRPr="00157D5E">
        <w:rPr>
          <w:rFonts w:ascii="Times New Roman" w:hAnsi="Times New Roman" w:cs="Times New Roman"/>
          <w:sz w:val="28"/>
          <w:szCs w:val="28"/>
        </w:rPr>
        <w:t xml:space="preserve">выданных для осуществления регулярных перевозок по </w:t>
      </w:r>
      <w:r w:rsidR="00905EEA">
        <w:rPr>
          <w:rFonts w:ascii="Times New Roman" w:hAnsi="Times New Roman" w:cs="Times New Roman"/>
          <w:sz w:val="28"/>
          <w:szCs w:val="28"/>
        </w:rPr>
        <w:t xml:space="preserve"> </w:t>
      </w:r>
      <w:r w:rsidRPr="00157D5E">
        <w:rPr>
          <w:rFonts w:ascii="Times New Roman" w:hAnsi="Times New Roman" w:cs="Times New Roman"/>
          <w:sz w:val="28"/>
          <w:szCs w:val="28"/>
        </w:rPr>
        <w:t>нерегулируемым</w:t>
      </w:r>
      <w:r w:rsidR="00905EEA">
        <w:rPr>
          <w:rFonts w:ascii="Times New Roman" w:hAnsi="Times New Roman" w:cs="Times New Roman"/>
          <w:sz w:val="28"/>
          <w:szCs w:val="28"/>
        </w:rPr>
        <w:t xml:space="preserve"> </w:t>
      </w:r>
      <w:r w:rsidRPr="00157D5E">
        <w:rPr>
          <w:rFonts w:ascii="Times New Roman" w:hAnsi="Times New Roman" w:cs="Times New Roman"/>
          <w:sz w:val="28"/>
          <w:szCs w:val="28"/>
        </w:rPr>
        <w:t>тарифам, приостанавливаются в случае пр</w:t>
      </w:r>
      <w:r w:rsidR="00905EEA">
        <w:rPr>
          <w:rFonts w:ascii="Times New Roman" w:hAnsi="Times New Roman" w:cs="Times New Roman"/>
          <w:sz w:val="28"/>
          <w:szCs w:val="28"/>
        </w:rPr>
        <w:t xml:space="preserve">иостановления действия лицензии </w:t>
      </w:r>
      <w:r w:rsidRPr="00157D5E">
        <w:rPr>
          <w:rFonts w:ascii="Times New Roman" w:hAnsi="Times New Roman" w:cs="Times New Roman"/>
          <w:sz w:val="28"/>
          <w:szCs w:val="28"/>
        </w:rPr>
        <w:t>на осуществление деятельности по пер</w:t>
      </w:r>
      <w:r w:rsidR="00905EEA">
        <w:rPr>
          <w:rFonts w:ascii="Times New Roman" w:hAnsi="Times New Roman" w:cs="Times New Roman"/>
          <w:sz w:val="28"/>
          <w:szCs w:val="28"/>
        </w:rPr>
        <w:t xml:space="preserve">евозке пассажиров автомобильным </w:t>
      </w:r>
      <w:r w:rsidRPr="00157D5E">
        <w:rPr>
          <w:rFonts w:ascii="Times New Roman" w:hAnsi="Times New Roman" w:cs="Times New Roman"/>
          <w:sz w:val="28"/>
          <w:szCs w:val="28"/>
        </w:rPr>
        <w:t>транспортом.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5.5.16. За нарушение требо</w:t>
      </w:r>
      <w:r w:rsidR="00905EEA">
        <w:rPr>
          <w:rFonts w:ascii="Times New Roman" w:hAnsi="Times New Roman" w:cs="Times New Roman"/>
          <w:sz w:val="28"/>
          <w:szCs w:val="28"/>
        </w:rPr>
        <w:t xml:space="preserve">ваний предусмотренных настоящим </w:t>
      </w:r>
      <w:r w:rsidRPr="00157D5E">
        <w:rPr>
          <w:rFonts w:ascii="Times New Roman" w:hAnsi="Times New Roman" w:cs="Times New Roman"/>
          <w:sz w:val="28"/>
          <w:szCs w:val="28"/>
        </w:rPr>
        <w:t>Положением, юридические лица, индивидуальные предпринимател</w:t>
      </w:r>
      <w:r w:rsidR="00905EEA">
        <w:rPr>
          <w:rFonts w:ascii="Times New Roman" w:hAnsi="Times New Roman" w:cs="Times New Roman"/>
          <w:sz w:val="28"/>
          <w:szCs w:val="28"/>
        </w:rPr>
        <w:t xml:space="preserve">и, </w:t>
      </w:r>
      <w:r w:rsidRPr="00157D5E">
        <w:rPr>
          <w:rFonts w:ascii="Times New Roman" w:hAnsi="Times New Roman" w:cs="Times New Roman"/>
          <w:sz w:val="28"/>
          <w:szCs w:val="28"/>
        </w:rPr>
        <w:t xml:space="preserve">уполномоченные участником </w:t>
      </w:r>
      <w:r w:rsidR="00905EEA">
        <w:rPr>
          <w:rFonts w:ascii="Times New Roman" w:hAnsi="Times New Roman" w:cs="Times New Roman"/>
          <w:sz w:val="28"/>
          <w:szCs w:val="28"/>
        </w:rPr>
        <w:t xml:space="preserve">договора простого товарищества, </w:t>
      </w:r>
      <w:r w:rsidRPr="00157D5E">
        <w:rPr>
          <w:rFonts w:ascii="Times New Roman" w:hAnsi="Times New Roman" w:cs="Times New Roman"/>
          <w:sz w:val="28"/>
          <w:szCs w:val="28"/>
        </w:rPr>
        <w:t>осуществляющие перевозку пас</w:t>
      </w:r>
      <w:r w:rsidR="00905EEA">
        <w:rPr>
          <w:rFonts w:ascii="Times New Roman" w:hAnsi="Times New Roman" w:cs="Times New Roman"/>
          <w:sz w:val="28"/>
          <w:szCs w:val="28"/>
        </w:rPr>
        <w:t xml:space="preserve">сажиров по маршрутам регулярных </w:t>
      </w:r>
      <w:r w:rsidRPr="00157D5E">
        <w:rPr>
          <w:rFonts w:ascii="Times New Roman" w:hAnsi="Times New Roman" w:cs="Times New Roman"/>
          <w:sz w:val="28"/>
          <w:szCs w:val="28"/>
        </w:rPr>
        <w:t>перевозок, несут ответственнос</w:t>
      </w:r>
      <w:r w:rsidR="00905EEA">
        <w:rPr>
          <w:rFonts w:ascii="Times New Roman" w:hAnsi="Times New Roman" w:cs="Times New Roman"/>
          <w:sz w:val="28"/>
          <w:szCs w:val="28"/>
        </w:rPr>
        <w:t xml:space="preserve">ть в соответствии с действующим </w:t>
      </w:r>
      <w:r w:rsidRPr="00157D5E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Республики </w:t>
      </w:r>
      <w:r w:rsidR="00905EEA">
        <w:rPr>
          <w:rFonts w:ascii="Times New Roman" w:hAnsi="Times New Roman" w:cs="Times New Roman"/>
          <w:sz w:val="28"/>
          <w:szCs w:val="28"/>
        </w:rPr>
        <w:t xml:space="preserve">Тыва об </w:t>
      </w:r>
      <w:r w:rsidRPr="00157D5E">
        <w:rPr>
          <w:rFonts w:ascii="Times New Roman" w:hAnsi="Times New Roman" w:cs="Times New Roman"/>
          <w:sz w:val="28"/>
          <w:szCs w:val="28"/>
        </w:rPr>
        <w:t>административных правонарушениях.</w:t>
      </w:r>
    </w:p>
    <w:p w:rsidR="00FC71AC" w:rsidRDefault="00161C9E" w:rsidP="00A004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040F">
        <w:rPr>
          <w:rFonts w:ascii="Times New Roman" w:hAnsi="Times New Roman" w:cs="Times New Roman"/>
          <w:bCs/>
          <w:sz w:val="28"/>
          <w:szCs w:val="28"/>
        </w:rPr>
        <w:t xml:space="preserve">6. Контроль в сфере </w:t>
      </w:r>
      <w:proofErr w:type="gramStart"/>
      <w:r w:rsidRPr="00A0040F">
        <w:rPr>
          <w:rFonts w:ascii="Times New Roman" w:hAnsi="Times New Roman" w:cs="Times New Roman"/>
          <w:bCs/>
          <w:sz w:val="28"/>
          <w:szCs w:val="28"/>
        </w:rPr>
        <w:t>автомобильного</w:t>
      </w:r>
      <w:proofErr w:type="gramEnd"/>
      <w:r w:rsidRPr="00A0040F">
        <w:rPr>
          <w:rFonts w:ascii="Times New Roman" w:hAnsi="Times New Roman" w:cs="Times New Roman"/>
          <w:bCs/>
          <w:sz w:val="28"/>
          <w:szCs w:val="28"/>
        </w:rPr>
        <w:t xml:space="preserve"> транспортного </w:t>
      </w:r>
    </w:p>
    <w:p w:rsidR="00161C9E" w:rsidRPr="00A0040F" w:rsidRDefault="00161C9E" w:rsidP="00A004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040F">
        <w:rPr>
          <w:rFonts w:ascii="Times New Roman" w:hAnsi="Times New Roman" w:cs="Times New Roman"/>
          <w:bCs/>
          <w:sz w:val="28"/>
          <w:szCs w:val="28"/>
        </w:rPr>
        <w:t>обслуживания</w:t>
      </w:r>
      <w:r w:rsidR="00A004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40F">
        <w:rPr>
          <w:rFonts w:ascii="Times New Roman" w:hAnsi="Times New Roman" w:cs="Times New Roman"/>
          <w:bCs/>
          <w:sz w:val="28"/>
          <w:szCs w:val="28"/>
        </w:rPr>
        <w:t>населения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157D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7D5E">
        <w:rPr>
          <w:rFonts w:ascii="Times New Roman" w:hAnsi="Times New Roman" w:cs="Times New Roman"/>
          <w:sz w:val="28"/>
          <w:szCs w:val="28"/>
        </w:rPr>
        <w:t xml:space="preserve"> транспортной</w:t>
      </w:r>
      <w:r w:rsidR="00A0040F">
        <w:rPr>
          <w:rFonts w:ascii="Times New Roman" w:hAnsi="Times New Roman" w:cs="Times New Roman"/>
          <w:sz w:val="28"/>
          <w:szCs w:val="28"/>
        </w:rPr>
        <w:t xml:space="preserve"> деятельностью осуществляется в </w:t>
      </w:r>
      <w:r w:rsidRPr="00157D5E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6.2. Перевозчики несут ответственность за невыпо</w:t>
      </w:r>
      <w:r w:rsidR="00A0040F">
        <w:rPr>
          <w:rFonts w:ascii="Times New Roman" w:hAnsi="Times New Roman" w:cs="Times New Roman"/>
          <w:sz w:val="28"/>
          <w:szCs w:val="28"/>
        </w:rPr>
        <w:t xml:space="preserve">лнение требований </w:t>
      </w:r>
      <w:r w:rsidRPr="00157D5E">
        <w:rPr>
          <w:rFonts w:ascii="Times New Roman" w:hAnsi="Times New Roman" w:cs="Times New Roman"/>
          <w:sz w:val="28"/>
          <w:szCs w:val="28"/>
        </w:rPr>
        <w:t>настоящего Положения и норматив</w:t>
      </w:r>
      <w:r w:rsidR="00A0040F">
        <w:rPr>
          <w:rFonts w:ascii="Times New Roman" w:hAnsi="Times New Roman" w:cs="Times New Roman"/>
          <w:sz w:val="28"/>
          <w:szCs w:val="28"/>
        </w:rPr>
        <w:t xml:space="preserve">но-правовых актов, регулирующих </w:t>
      </w:r>
      <w:r w:rsidRPr="00157D5E">
        <w:rPr>
          <w:rFonts w:ascii="Times New Roman" w:hAnsi="Times New Roman" w:cs="Times New Roman"/>
          <w:sz w:val="28"/>
          <w:szCs w:val="28"/>
        </w:rPr>
        <w:t>деятельность автомобильного транспор</w:t>
      </w:r>
      <w:r w:rsidR="00A0040F">
        <w:rPr>
          <w:rFonts w:ascii="Times New Roman" w:hAnsi="Times New Roman" w:cs="Times New Roman"/>
          <w:sz w:val="28"/>
          <w:szCs w:val="28"/>
        </w:rPr>
        <w:t xml:space="preserve">та в соответствии с действующим </w:t>
      </w:r>
      <w:r w:rsidRPr="00157D5E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>6.3. Организация контроля в с</w:t>
      </w:r>
      <w:r w:rsidR="00A0040F">
        <w:rPr>
          <w:rFonts w:ascii="Times New Roman" w:hAnsi="Times New Roman" w:cs="Times New Roman"/>
          <w:sz w:val="28"/>
          <w:szCs w:val="28"/>
        </w:rPr>
        <w:t xml:space="preserve">фере транспортного обслуживания </w:t>
      </w:r>
      <w:r w:rsidRPr="00157D5E">
        <w:rPr>
          <w:rFonts w:ascii="Times New Roman" w:hAnsi="Times New Roman" w:cs="Times New Roman"/>
          <w:sz w:val="28"/>
          <w:szCs w:val="28"/>
        </w:rPr>
        <w:t>населения пассажирским автомобил</w:t>
      </w:r>
      <w:r w:rsidR="00A0040F">
        <w:rPr>
          <w:rFonts w:ascii="Times New Roman" w:hAnsi="Times New Roman" w:cs="Times New Roman"/>
          <w:sz w:val="28"/>
          <w:szCs w:val="28"/>
        </w:rPr>
        <w:t xml:space="preserve">ьным транспортом осуществляется </w:t>
      </w:r>
      <w:r w:rsidRPr="00157D5E">
        <w:rPr>
          <w:rFonts w:ascii="Times New Roman" w:hAnsi="Times New Roman" w:cs="Times New Roman"/>
          <w:sz w:val="28"/>
          <w:szCs w:val="28"/>
        </w:rPr>
        <w:t>Администрацией в предел</w:t>
      </w:r>
      <w:r w:rsidR="00A0040F">
        <w:rPr>
          <w:rFonts w:ascii="Times New Roman" w:hAnsi="Times New Roman" w:cs="Times New Roman"/>
          <w:sz w:val="28"/>
          <w:szCs w:val="28"/>
        </w:rPr>
        <w:t xml:space="preserve">ах своих полномочий совместно с </w:t>
      </w:r>
      <w:r w:rsidRPr="00157D5E">
        <w:rPr>
          <w:rFonts w:ascii="Times New Roman" w:hAnsi="Times New Roman" w:cs="Times New Roman"/>
          <w:sz w:val="28"/>
          <w:szCs w:val="28"/>
        </w:rPr>
        <w:t>уполномоченными на это органами.</w:t>
      </w:r>
    </w:p>
    <w:p w:rsidR="00161C9E" w:rsidRPr="00157D5E" w:rsidRDefault="00161C9E" w:rsidP="0015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5E">
        <w:rPr>
          <w:rFonts w:ascii="Times New Roman" w:hAnsi="Times New Roman" w:cs="Times New Roman"/>
          <w:sz w:val="28"/>
          <w:szCs w:val="28"/>
        </w:rPr>
        <w:t xml:space="preserve">6.4. Контроль может осуществляться </w:t>
      </w:r>
      <w:r w:rsidR="00A0040F">
        <w:rPr>
          <w:rFonts w:ascii="Times New Roman" w:hAnsi="Times New Roman" w:cs="Times New Roman"/>
          <w:sz w:val="28"/>
          <w:szCs w:val="28"/>
        </w:rPr>
        <w:t xml:space="preserve">всеми участниками перевозочного </w:t>
      </w:r>
      <w:r w:rsidRPr="00157D5E">
        <w:rPr>
          <w:rFonts w:ascii="Times New Roman" w:hAnsi="Times New Roman" w:cs="Times New Roman"/>
          <w:sz w:val="28"/>
          <w:szCs w:val="28"/>
        </w:rPr>
        <w:t>процесса, гражданами и обществ</w:t>
      </w:r>
      <w:r w:rsidR="00A0040F">
        <w:rPr>
          <w:rFonts w:ascii="Times New Roman" w:hAnsi="Times New Roman" w:cs="Times New Roman"/>
          <w:sz w:val="28"/>
          <w:szCs w:val="28"/>
        </w:rPr>
        <w:t xml:space="preserve">енными объединениями в пределах </w:t>
      </w:r>
      <w:r w:rsidRPr="00157D5E">
        <w:rPr>
          <w:rFonts w:ascii="Times New Roman" w:hAnsi="Times New Roman" w:cs="Times New Roman"/>
          <w:sz w:val="28"/>
          <w:szCs w:val="28"/>
        </w:rPr>
        <w:t>полномочий, предусмотренных законодательством Российской Федерации и</w:t>
      </w:r>
      <w:r w:rsidR="00A0040F">
        <w:rPr>
          <w:rFonts w:ascii="Times New Roman" w:hAnsi="Times New Roman" w:cs="Times New Roman"/>
          <w:sz w:val="28"/>
          <w:szCs w:val="28"/>
        </w:rPr>
        <w:t xml:space="preserve"> Республики Тыва.</w:t>
      </w:r>
    </w:p>
    <w:p w:rsidR="00161C9E" w:rsidRDefault="00161C9E" w:rsidP="00157D5E">
      <w:pPr>
        <w:pStyle w:val="a5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71AC" w:rsidRDefault="00FC71AC" w:rsidP="00157D5E">
      <w:pPr>
        <w:pStyle w:val="a5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71AC" w:rsidRDefault="00FC71AC" w:rsidP="00157D5E">
      <w:pPr>
        <w:pStyle w:val="a5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71AC" w:rsidRDefault="00FC71AC" w:rsidP="00157D5E">
      <w:pPr>
        <w:pStyle w:val="a5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71AC" w:rsidRDefault="00FC71AC" w:rsidP="00157D5E">
      <w:pPr>
        <w:pStyle w:val="a5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71AC" w:rsidRDefault="00FC71AC" w:rsidP="00FC71AC">
      <w:pPr>
        <w:pStyle w:val="a5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C71AC" w:rsidRDefault="00FC71AC" w:rsidP="00FC71AC">
      <w:pPr>
        <w:pStyle w:val="a5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C71AC" w:rsidRDefault="00FC71AC" w:rsidP="00FC71AC">
      <w:pPr>
        <w:pStyle w:val="a5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Тес-Хемского кожууна </w:t>
      </w:r>
    </w:p>
    <w:p w:rsidR="00FC71AC" w:rsidRDefault="00FC71AC" w:rsidP="00FC71AC">
      <w:pPr>
        <w:pStyle w:val="a5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FC71AC" w:rsidRDefault="00FC71AC" w:rsidP="00FC71AC">
      <w:pPr>
        <w:pStyle w:val="a5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«__»____________2016г. № ____</w:t>
      </w:r>
    </w:p>
    <w:p w:rsidR="00FC71AC" w:rsidRDefault="00FC71AC" w:rsidP="00157D5E">
      <w:pPr>
        <w:pStyle w:val="a5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040F" w:rsidRDefault="00A0040F" w:rsidP="00157D5E">
      <w:pPr>
        <w:pStyle w:val="a5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о порядке проведения открытого конкурса на право осуществления перевозок по маршруту регулярных перевозок автомобильным транспортом общего пользования на территории муниципального района «Тес-Хемский кожуун Республики Тыва»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color w:val="000000"/>
          <w:sz w:val="28"/>
          <w:szCs w:val="28"/>
        </w:rPr>
        <w:t xml:space="preserve">1.1. Положение о проведении </w:t>
      </w:r>
      <w:r w:rsidR="00AA01A7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на право осуществления </w:t>
      </w:r>
      <w:r w:rsidRPr="00AA01A7">
        <w:rPr>
          <w:rFonts w:ascii="Times New Roman" w:hAnsi="Times New Roman" w:cs="Times New Roman"/>
          <w:color w:val="000000"/>
          <w:sz w:val="28"/>
          <w:szCs w:val="28"/>
        </w:rPr>
        <w:t>перевозок по маршруту регулярных пере</w:t>
      </w:r>
      <w:r w:rsidR="00AA01A7">
        <w:rPr>
          <w:rFonts w:ascii="Times New Roman" w:hAnsi="Times New Roman" w:cs="Times New Roman"/>
          <w:color w:val="000000"/>
          <w:sz w:val="28"/>
          <w:szCs w:val="28"/>
        </w:rPr>
        <w:t xml:space="preserve">возок автомобильным транспортом </w:t>
      </w:r>
      <w:r w:rsidRPr="00AA01A7">
        <w:rPr>
          <w:rFonts w:ascii="Times New Roman" w:hAnsi="Times New Roman" w:cs="Times New Roman"/>
          <w:color w:val="000000"/>
          <w:sz w:val="28"/>
          <w:szCs w:val="28"/>
        </w:rPr>
        <w:t>общего пользования на территории мун</w:t>
      </w:r>
      <w:r w:rsidR="00AA01A7">
        <w:rPr>
          <w:rFonts w:ascii="Times New Roman" w:hAnsi="Times New Roman" w:cs="Times New Roman"/>
          <w:color w:val="000000"/>
          <w:sz w:val="28"/>
          <w:szCs w:val="28"/>
        </w:rPr>
        <w:t xml:space="preserve">иципального района </w:t>
      </w:r>
      <w:r w:rsidR="00AA01A7"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«Тес-Хемский кожуун Республики Тыва»</w:t>
      </w:r>
      <w:r w:rsidR="00AA01A7" w:rsidRPr="00AA0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01A7">
        <w:rPr>
          <w:rFonts w:ascii="Times New Roman" w:hAnsi="Times New Roman" w:cs="Times New Roman"/>
          <w:color w:val="000000"/>
          <w:sz w:val="28"/>
          <w:szCs w:val="28"/>
        </w:rPr>
        <w:t>(далее - По</w:t>
      </w:r>
      <w:r w:rsidR="00AA01A7">
        <w:rPr>
          <w:rFonts w:ascii="Times New Roman" w:hAnsi="Times New Roman" w:cs="Times New Roman"/>
          <w:color w:val="000000"/>
          <w:sz w:val="28"/>
          <w:szCs w:val="28"/>
        </w:rPr>
        <w:t xml:space="preserve">ложение) устанавливает порядок, </w:t>
      </w:r>
      <w:r w:rsidRPr="00AA01A7">
        <w:rPr>
          <w:rFonts w:ascii="Times New Roman" w:hAnsi="Times New Roman" w:cs="Times New Roman"/>
          <w:color w:val="000000"/>
          <w:sz w:val="28"/>
          <w:szCs w:val="28"/>
        </w:rPr>
        <w:t>условия организации и проведе</w:t>
      </w:r>
      <w:r w:rsidR="00AA01A7">
        <w:rPr>
          <w:rFonts w:ascii="Times New Roman" w:hAnsi="Times New Roman" w:cs="Times New Roman"/>
          <w:color w:val="000000"/>
          <w:sz w:val="28"/>
          <w:szCs w:val="28"/>
        </w:rPr>
        <w:t xml:space="preserve">ния открытого конкурса на право </w:t>
      </w:r>
      <w:r w:rsidRPr="00AA01A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регулярных пассажирских </w:t>
      </w:r>
      <w:r w:rsidR="00AA01A7">
        <w:rPr>
          <w:rFonts w:ascii="Times New Roman" w:hAnsi="Times New Roman" w:cs="Times New Roman"/>
          <w:color w:val="000000"/>
          <w:sz w:val="28"/>
          <w:szCs w:val="28"/>
        </w:rPr>
        <w:t xml:space="preserve">перевозок и разработано в целях </w:t>
      </w:r>
      <w:r w:rsidRPr="00AA01A7">
        <w:rPr>
          <w:rFonts w:ascii="Times New Roman" w:hAnsi="Times New Roman" w:cs="Times New Roman"/>
          <w:color w:val="000000"/>
          <w:sz w:val="28"/>
          <w:szCs w:val="28"/>
        </w:rPr>
        <w:t>создания равных условий и возможно</w:t>
      </w:r>
      <w:r w:rsidR="00AA01A7">
        <w:rPr>
          <w:rFonts w:ascii="Times New Roman" w:hAnsi="Times New Roman" w:cs="Times New Roman"/>
          <w:color w:val="000000"/>
          <w:sz w:val="28"/>
          <w:szCs w:val="28"/>
        </w:rPr>
        <w:t xml:space="preserve">стей осуществления пассажирских </w:t>
      </w:r>
      <w:r w:rsidRPr="00AA01A7">
        <w:rPr>
          <w:rFonts w:ascii="Times New Roman" w:hAnsi="Times New Roman" w:cs="Times New Roman"/>
          <w:color w:val="000000"/>
          <w:sz w:val="28"/>
          <w:szCs w:val="28"/>
        </w:rPr>
        <w:t>перевозок на маршрутах перевозчикам</w:t>
      </w:r>
      <w:r w:rsidR="00AA01A7">
        <w:rPr>
          <w:rFonts w:ascii="Times New Roman" w:hAnsi="Times New Roman" w:cs="Times New Roman"/>
          <w:color w:val="000000"/>
          <w:sz w:val="28"/>
          <w:szCs w:val="28"/>
        </w:rPr>
        <w:t>и независимо от организационн</w:t>
      </w:r>
      <w:proofErr w:type="gramStart"/>
      <w:r w:rsidR="00AA01A7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AA0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01A7">
        <w:rPr>
          <w:rFonts w:ascii="Times New Roman" w:hAnsi="Times New Roman" w:cs="Times New Roman"/>
          <w:color w:val="000000"/>
          <w:sz w:val="28"/>
          <w:szCs w:val="28"/>
        </w:rPr>
        <w:t xml:space="preserve">правовой формы, предложивших наиболее </w:t>
      </w:r>
      <w:r w:rsidR="00AA01A7">
        <w:rPr>
          <w:rFonts w:ascii="Times New Roman" w:hAnsi="Times New Roman" w:cs="Times New Roman"/>
          <w:color w:val="000000"/>
          <w:sz w:val="28"/>
          <w:szCs w:val="28"/>
        </w:rPr>
        <w:t xml:space="preserve">безопасные и комфортные условия </w:t>
      </w:r>
      <w:r w:rsidRPr="00AA01A7">
        <w:rPr>
          <w:rFonts w:ascii="Times New Roman" w:hAnsi="Times New Roman" w:cs="Times New Roman"/>
          <w:color w:val="000000"/>
          <w:sz w:val="28"/>
          <w:szCs w:val="28"/>
        </w:rPr>
        <w:t>перевозки пассажиров.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AA01A7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разработано в соответст</w:t>
      </w:r>
      <w:r w:rsidR="00AA01A7">
        <w:rPr>
          <w:rFonts w:ascii="Times New Roman" w:hAnsi="Times New Roman" w:cs="Times New Roman"/>
          <w:color w:val="000000"/>
          <w:sz w:val="28"/>
          <w:szCs w:val="28"/>
        </w:rPr>
        <w:t xml:space="preserve">вии со ст. 447 </w:t>
      </w:r>
      <w:r w:rsidRPr="00AA01A7">
        <w:rPr>
          <w:rFonts w:ascii="Times New Roman" w:hAnsi="Times New Roman" w:cs="Times New Roman"/>
          <w:color w:val="000000"/>
          <w:sz w:val="28"/>
          <w:szCs w:val="28"/>
        </w:rPr>
        <w:t>Гражданского кодекса Российской Фе</w:t>
      </w:r>
      <w:r w:rsidR="00AA01A7">
        <w:rPr>
          <w:rFonts w:ascii="Times New Roman" w:hAnsi="Times New Roman" w:cs="Times New Roman"/>
          <w:color w:val="000000"/>
          <w:sz w:val="28"/>
          <w:szCs w:val="28"/>
        </w:rPr>
        <w:t xml:space="preserve">дерации, Федеральным законом от </w:t>
      </w:r>
      <w:r w:rsidRPr="00AA01A7">
        <w:rPr>
          <w:rFonts w:ascii="Times New Roman" w:hAnsi="Times New Roman" w:cs="Times New Roman"/>
          <w:color w:val="000000"/>
          <w:sz w:val="28"/>
          <w:szCs w:val="28"/>
        </w:rPr>
        <w:t>06.10.2003 года № 131-ФЗ «Об общих</w:t>
      </w:r>
      <w:r w:rsidR="00AA01A7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принципах организации местного </w:t>
      </w:r>
      <w:r w:rsidRPr="00AA01A7">
        <w:rPr>
          <w:rFonts w:ascii="Times New Roman" w:hAnsi="Times New Roman" w:cs="Times New Roman"/>
          <w:color w:val="000000"/>
          <w:sz w:val="28"/>
          <w:szCs w:val="28"/>
        </w:rPr>
        <w:t>самоуправления в Российской Фед</w:t>
      </w:r>
      <w:r w:rsidR="00AA01A7">
        <w:rPr>
          <w:rFonts w:ascii="Times New Roman" w:hAnsi="Times New Roman" w:cs="Times New Roman"/>
          <w:color w:val="000000"/>
          <w:sz w:val="28"/>
          <w:szCs w:val="28"/>
        </w:rPr>
        <w:t xml:space="preserve">ерации», Федеральным законом от </w:t>
      </w:r>
      <w:r w:rsidRPr="00AA01A7">
        <w:rPr>
          <w:rFonts w:ascii="Times New Roman" w:hAnsi="Times New Roman" w:cs="Times New Roman"/>
          <w:color w:val="000000"/>
          <w:sz w:val="28"/>
          <w:szCs w:val="28"/>
        </w:rPr>
        <w:t>10.12.1995 года № 196-ФЗ «О безопасности дорож</w:t>
      </w:r>
      <w:r w:rsidR="00AA01A7">
        <w:rPr>
          <w:rFonts w:ascii="Times New Roman" w:hAnsi="Times New Roman" w:cs="Times New Roman"/>
          <w:color w:val="000000"/>
          <w:sz w:val="28"/>
          <w:szCs w:val="28"/>
        </w:rPr>
        <w:t xml:space="preserve">ного движения», </w:t>
      </w:r>
      <w:r w:rsidRPr="00AA01A7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13.07.20</w:t>
      </w:r>
      <w:r w:rsidR="00AA01A7">
        <w:rPr>
          <w:rFonts w:ascii="Times New Roman" w:hAnsi="Times New Roman" w:cs="Times New Roman"/>
          <w:color w:val="000000"/>
          <w:sz w:val="28"/>
          <w:szCs w:val="28"/>
        </w:rPr>
        <w:t xml:space="preserve">15 года №220-ФЗ «Об организации </w:t>
      </w:r>
      <w:r w:rsidRPr="00AA01A7">
        <w:rPr>
          <w:rFonts w:ascii="Times New Roman" w:hAnsi="Times New Roman" w:cs="Times New Roman"/>
          <w:color w:val="000000"/>
          <w:sz w:val="28"/>
          <w:szCs w:val="28"/>
        </w:rPr>
        <w:t>регулярных перевозок пассажиров и баг</w:t>
      </w:r>
      <w:r w:rsidR="00AA01A7">
        <w:rPr>
          <w:rFonts w:ascii="Times New Roman" w:hAnsi="Times New Roman" w:cs="Times New Roman"/>
          <w:color w:val="000000"/>
          <w:sz w:val="28"/>
          <w:szCs w:val="28"/>
        </w:rPr>
        <w:t xml:space="preserve">ажа автомобильным транспортом и </w:t>
      </w:r>
      <w:r w:rsidRPr="00AA01A7">
        <w:rPr>
          <w:rFonts w:ascii="Times New Roman" w:hAnsi="Times New Roman" w:cs="Times New Roman"/>
          <w:color w:val="000000"/>
          <w:sz w:val="28"/>
          <w:szCs w:val="28"/>
        </w:rPr>
        <w:t>городским наземным электрическим транспо</w:t>
      </w:r>
      <w:r w:rsidR="00AA01A7">
        <w:rPr>
          <w:rFonts w:ascii="Times New Roman" w:hAnsi="Times New Roman" w:cs="Times New Roman"/>
          <w:color w:val="000000"/>
          <w:sz w:val="28"/>
          <w:szCs w:val="28"/>
        </w:rPr>
        <w:t>ртом в Российской Федерации</w:t>
      </w:r>
      <w:proofErr w:type="gramEnd"/>
      <w:r w:rsidR="00AA01A7">
        <w:rPr>
          <w:rFonts w:ascii="Times New Roman" w:hAnsi="Times New Roman" w:cs="Times New Roman"/>
          <w:color w:val="000000"/>
          <w:sz w:val="28"/>
          <w:szCs w:val="28"/>
        </w:rPr>
        <w:t xml:space="preserve"> и о </w:t>
      </w:r>
      <w:r w:rsidRPr="00AA01A7">
        <w:rPr>
          <w:rFonts w:ascii="Times New Roman" w:hAnsi="Times New Roman" w:cs="Times New Roman"/>
          <w:color w:val="000000"/>
          <w:sz w:val="28"/>
          <w:szCs w:val="28"/>
        </w:rPr>
        <w:t>внесении изменений в отдельные закон</w:t>
      </w:r>
      <w:r w:rsidR="00AA01A7">
        <w:rPr>
          <w:rFonts w:ascii="Times New Roman" w:hAnsi="Times New Roman" w:cs="Times New Roman"/>
          <w:color w:val="000000"/>
          <w:sz w:val="28"/>
          <w:szCs w:val="28"/>
        </w:rPr>
        <w:t xml:space="preserve">одательные акты Российской </w:t>
      </w:r>
      <w:r w:rsidRPr="00AA01A7">
        <w:rPr>
          <w:rFonts w:ascii="Times New Roman" w:hAnsi="Times New Roman" w:cs="Times New Roman"/>
          <w:color w:val="000000"/>
          <w:sz w:val="28"/>
          <w:szCs w:val="28"/>
        </w:rPr>
        <w:t>Федерации», Федеральным законо</w:t>
      </w:r>
      <w:r w:rsidR="00AA01A7">
        <w:rPr>
          <w:rFonts w:ascii="Times New Roman" w:hAnsi="Times New Roman" w:cs="Times New Roman"/>
          <w:color w:val="000000"/>
          <w:sz w:val="28"/>
          <w:szCs w:val="28"/>
        </w:rPr>
        <w:t xml:space="preserve">м от 14.02.2009 года № 22-ФЗ «О </w:t>
      </w:r>
      <w:r w:rsidRPr="00AA01A7">
        <w:rPr>
          <w:rFonts w:ascii="Times New Roman" w:hAnsi="Times New Roman" w:cs="Times New Roman"/>
          <w:color w:val="000000"/>
          <w:sz w:val="28"/>
          <w:szCs w:val="28"/>
        </w:rPr>
        <w:t>навигационной деятельности»</w:t>
      </w:r>
      <w:r w:rsidR="00AA01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color w:val="000000"/>
          <w:sz w:val="28"/>
          <w:szCs w:val="28"/>
        </w:rPr>
        <w:t>1.3. В настоящем Положении для целе</w:t>
      </w:r>
      <w:r w:rsidR="00AA01A7">
        <w:rPr>
          <w:rFonts w:ascii="Times New Roman" w:hAnsi="Times New Roman" w:cs="Times New Roman"/>
          <w:color w:val="000000"/>
          <w:sz w:val="28"/>
          <w:szCs w:val="28"/>
        </w:rPr>
        <w:t xml:space="preserve">й проведения открытого конкурса </w:t>
      </w:r>
      <w:r w:rsidRPr="00AA01A7">
        <w:rPr>
          <w:rFonts w:ascii="Times New Roman" w:hAnsi="Times New Roman" w:cs="Times New Roman"/>
          <w:color w:val="000000"/>
          <w:sz w:val="28"/>
          <w:szCs w:val="28"/>
        </w:rPr>
        <w:t>используются следующие термины и определения: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заказчик </w:t>
      </w:r>
      <w:r w:rsidRPr="00AA01A7">
        <w:rPr>
          <w:rFonts w:ascii="Times New Roman" w:hAnsi="Times New Roman" w:cs="Times New Roman"/>
          <w:color w:val="000000"/>
          <w:sz w:val="28"/>
          <w:szCs w:val="28"/>
        </w:rPr>
        <w:t xml:space="preserve">– Администрация муниципального района </w:t>
      </w:r>
      <w:r w:rsidR="00AA01A7"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«Тес-Хемский кожуун Республики Тыва»</w:t>
      </w:r>
      <w:r w:rsidR="00AA01A7" w:rsidRPr="00AA0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01A7">
        <w:rPr>
          <w:rFonts w:ascii="Times New Roman" w:hAnsi="Times New Roman" w:cs="Times New Roman"/>
          <w:color w:val="000000"/>
          <w:sz w:val="28"/>
          <w:szCs w:val="28"/>
        </w:rPr>
        <w:t>(далее Администрация);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Уполномоченный орган по организ</w:t>
      </w:r>
      <w:r w:rsid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ации транспортного обслуживания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реализацию полномочий в пределах своей компетенции обеспечивает отдел</w:t>
      </w:r>
      <w:r w:rsid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жизнеобеспечению, строительства и архитектуры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(далее Упол</w:t>
      </w:r>
      <w:r w:rsid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номоченный орган) и действует в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настоящим Положением.</w:t>
      </w:r>
    </w:p>
    <w:p w:rsid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организатор конкурса – Упол</w:t>
      </w:r>
      <w:r w:rsid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номоченный органом организующий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конкурс на право осуществления пе</w:t>
      </w:r>
      <w:r w:rsid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ревозок по маршрутам регулярных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перевозок транспортом общего пользования;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перевозчик - юридическое лицо, инд</w:t>
      </w:r>
      <w:r w:rsid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ивидуальный предприниматель или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уполномоченный участник договора п</w:t>
      </w:r>
      <w:r w:rsid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ростого товарищества – владелец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транспортного средства, использующий его</w:t>
      </w:r>
      <w:r w:rsid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осуществления перевозок по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муниципальным маршрутам регулярных перевозок;</w:t>
      </w:r>
    </w:p>
    <w:p w:rsid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квалификационные требования к перевозчикам </w:t>
      </w:r>
      <w:r w:rsid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технические,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кадровые и иные требования, предъявляем</w:t>
      </w:r>
      <w:r w:rsid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ые в соответствии с действующим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законодательством к перевозчикам в</w:t>
      </w:r>
      <w:r w:rsid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целях обеспечения безопасности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дорожного движения, обеспечения мер защ</w:t>
      </w:r>
      <w:r w:rsid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иты жизни, здоровья и имущества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граждан, их за</w:t>
      </w:r>
      <w:r w:rsidR="00AA01A7">
        <w:rPr>
          <w:rFonts w:ascii="Times New Roman" w:hAnsi="Times New Roman" w:cs="Times New Roman"/>
          <w:bCs/>
          <w:color w:val="000000"/>
          <w:sz w:val="28"/>
          <w:szCs w:val="28"/>
        </w:rPr>
        <w:t>конных интересов;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технические требования к подвижному составу </w:t>
      </w:r>
      <w:r w:rsid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требования к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конструкции, параметрам и оснащению подвижного состава;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лот - маршрут или группа маршрутов, выставляемых на конкурс;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конкурсная комиссия - комиссия по проведению конкурсов на прав</w:t>
      </w:r>
      <w:r w:rsid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осуществления перевозок по мун</w:t>
      </w:r>
      <w:r w:rsid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иципальным маршрутам регулярных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перевозок транспортом общего пользования (далее – Комиссия);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заявка - пакет документов, заполненный</w:t>
      </w:r>
      <w:r w:rsid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предоставленный претендентом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организатору в соответствии с конкурсной документацией;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претендент – заинтересованное лицо, пре</w:t>
      </w:r>
      <w:r w:rsid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доставившее заявку на участие в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конкурсе;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участник - претендент, допущенный к участию в конкурсе;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победитель – участник, признанный по</w:t>
      </w:r>
      <w:r w:rsid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бедителем по каждому отдельному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лоту, по результатам конкурса;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конкурсная документация -</w:t>
      </w:r>
      <w:r w:rsid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документация, содержащая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квалификационные требования к пере</w:t>
      </w:r>
      <w:r w:rsid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возчикам, желающим осуществлять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перевозки по муниципальным маршрутам ре</w:t>
      </w:r>
      <w:r w:rsid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гулярных перевозок, технические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 к подвижному составу, требова</w:t>
      </w:r>
      <w:r w:rsid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ния по обеспечению безопасности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дорожного движения, содержанию и форм</w:t>
      </w:r>
      <w:r w:rsid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заявки, информацию о порядке,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месте, датах начала и окончания срока подачи</w:t>
      </w:r>
      <w:r w:rsid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заявок, порядке и сроке отзыва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заявок или внесения изменений в заявки, </w:t>
      </w:r>
      <w:r w:rsid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формах и порядке предоставления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претендентам разъяснений положений конкурсной</w:t>
      </w:r>
      <w:proofErr w:type="gramEnd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документации, </w:t>
      </w:r>
      <w:r w:rsid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месте,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порядке, датах и времени вскрытия конвертов </w:t>
      </w:r>
      <w:r w:rsid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заявками, а также критериях и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порядке оценки заявок;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свидетельство об осуществлении п</w:t>
      </w:r>
      <w:r w:rsid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еревозок по маршруту регулярных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перевозок - документ, подтверждающий</w:t>
      </w:r>
      <w:r w:rsid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право осуществления регулярных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перевозок по нерегулируемым тарифам по маршруту регулярных перевозок;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карта маршрута регулярных п</w:t>
      </w:r>
      <w:r w:rsid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еревозок - документ, содержащий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сведения о маршруте регулярных перевозок и</w:t>
      </w:r>
      <w:r w:rsid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транспортном средстве, которое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допускается использовать для перевозок по данному маршруту.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1.4. Иные понятия и термины, использ</w:t>
      </w:r>
      <w:r w:rsidR="004511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уемые в настоящем Положении, по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смыслу и значению соответствуют поня</w:t>
      </w:r>
      <w:r w:rsidR="004511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тиям и терминам, используемым в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Положении об организации транс</w:t>
      </w:r>
      <w:r w:rsidR="004511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портного обслуживания населения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пассажирским автомобильным транспортом на территории муниципального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района </w:t>
      </w:r>
      <w:r w:rsidR="004511EE"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«Тес-Хемский кожуун Республики Тыва»</w:t>
      </w:r>
      <w:r w:rsidRPr="00AA01A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F30D09" w:rsidRPr="00AA01A7" w:rsidRDefault="00F30D09" w:rsidP="002F31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2. Общие сведения об открытом конкурсе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2.1. Целью организации и проведения от</w:t>
      </w:r>
      <w:r w:rsidR="004511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крытого конкурса является отбор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перевозчиков, обеспечивающих лучшие</w:t>
      </w:r>
      <w:r w:rsidR="004511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условия перевозки пассажиров и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багажа по муниципальным маршрутам регулярных перевозок.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2.2. Предметом открытого конку</w:t>
      </w:r>
      <w:r w:rsidR="004511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рса является право на получение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свидетельства об осуществлении пер</w:t>
      </w:r>
      <w:r w:rsidR="004511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евозок по одному или нескольким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муниципальным маршрутам регулярных перевозок.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2.3. Открытый конкурс проводится Уполномоченным органом,</w:t>
      </w:r>
      <w:r w:rsidR="004511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установившим муниципальный маршру</w:t>
      </w:r>
      <w:r w:rsidR="004511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 регулярных перевозок (далее -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Организатор конкурса).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2.4. Открытый конкурс объявляет</w:t>
      </w:r>
      <w:r w:rsidR="004511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ся его Организатором конкурса в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следующие сроки: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не позднее чем через дев</w:t>
      </w:r>
      <w:r w:rsidR="004511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яносто дней со дня установления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маршрута регулярных перевозок;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не позднее чем через тридцать дн</w:t>
      </w:r>
      <w:r w:rsidR="004511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ей со дня наступления следующих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обстоятельств: вступление в законную сил</w:t>
      </w:r>
      <w:r w:rsidR="004511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решения суда об аннулировании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лицензии, имеющейся у юри</w:t>
      </w:r>
      <w:r w:rsidR="004511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дического лица, индивидуального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предпринимателя или хотя бы одного из участн</w:t>
      </w:r>
      <w:r w:rsidR="004511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иков договора простого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товарищества, которым выдано данное свиде</w:t>
      </w:r>
      <w:r w:rsidR="004511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тельство, вступление в законную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силу решения суда о прекращении действия д</w:t>
      </w:r>
      <w:r w:rsidR="004511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анного свидетельства, обращение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юридического лица, индивидуального пред</w:t>
      </w:r>
      <w:r w:rsidR="004511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принимателя или уполномоченного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участника договора простого</w:t>
      </w:r>
      <w:proofErr w:type="gramEnd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това</w:t>
      </w:r>
      <w:r w:rsidR="004511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рищества, которым выдано данное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свидетельство, с заявлением о прекращении действия свидетельства.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2.5. Юридическое лицо, </w:t>
      </w:r>
      <w:r w:rsidR="004511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индивидуальный предприниматель,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уполномоченный участник договора простого</w:t>
      </w:r>
      <w:r w:rsidR="004511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товарищества, получившие право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на получение свидетельства об осущ</w:t>
      </w:r>
      <w:r w:rsidR="004511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ествлении перевозок по маршруту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регулярных перевозок по результатам открыто</w:t>
      </w:r>
      <w:r w:rsidR="004511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 конкурса, обязаны приступить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к осуществлению предусмотренных д</w:t>
      </w:r>
      <w:r w:rsidR="004511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анным свидетельством регулярных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перевозок не позднее чем через шестьдесят дней со дня проведени</w:t>
      </w:r>
      <w:r w:rsidR="004511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 открытого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конкурса.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2.6. Извещение о проведении от</w:t>
      </w:r>
      <w:r w:rsidR="00746D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крытого конкурса размещается на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официальном сайте Администрации сети «Интернет».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2.7. В извещении о проведении</w:t>
      </w:r>
      <w:r w:rsidR="00746D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открытого конкурса указываются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следующие сведения: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1) наименование, место нахождения, почтовы</w:t>
      </w:r>
      <w:r w:rsidR="00746D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й адрес и адрес электронной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почты, номер контактного телефона организатора открытого конкурса;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2) предмет открытого конкурса;</w:t>
      </w:r>
    </w:p>
    <w:p w:rsidR="00F30D09" w:rsidRPr="00AA01A7" w:rsidRDefault="005B314B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</w:t>
      </w:r>
      <w:r w:rsidR="00F30D09"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срок, место и порядок предоста</w:t>
      </w:r>
      <w:r w:rsidR="00746D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вления конкурсной документации, </w:t>
      </w:r>
      <w:r w:rsidR="00F30D09"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официальный сайт, на котором размещена конкурсная документация;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4) место, дата и время вскрытия ко</w:t>
      </w:r>
      <w:r w:rsidR="00746D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нвертов с заявками на участие в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открытом конкурсе, а также место и д</w:t>
      </w:r>
      <w:r w:rsidR="00746D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ата рассмотрения таких заявок и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подведения итогов открытого конкурса.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2.8. Решение о внесении изменений в извещение о проведении открытого</w:t>
      </w:r>
      <w:r w:rsidR="00746D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конкурса принимается его организатором не </w:t>
      </w:r>
      <w:proofErr w:type="gramStart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позднее</w:t>
      </w:r>
      <w:proofErr w:type="gramEnd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чем за пять дней до даты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окончания подачи заявок на участие в открытом конкурсе. Изменение предмета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открытого конкурса не допускается. </w:t>
      </w:r>
      <w:proofErr w:type="gramStart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Изм</w:t>
      </w:r>
      <w:r w:rsidR="00746D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енения, внесенные в извещение о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открытого конкурса, размещаются на официа</w:t>
      </w:r>
      <w:r w:rsidR="00746D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льном сайте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в сети "Интернет." При этом </w:t>
      </w:r>
      <w:r w:rsidR="00746D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срок подачи заявок на участие в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открытом конкурсе должен быть прод</w:t>
      </w:r>
      <w:r w:rsidR="00746D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лен таким образом, чтобы со дня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опубликования и (или) размещения изм</w:t>
      </w:r>
      <w:r w:rsidR="00746D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енений, внесенных в извещение о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открытого конкурса, до даты окончания подачи заявок на участие в</w:t>
      </w:r>
      <w:proofErr w:type="gramEnd"/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открытом </w:t>
      </w:r>
      <w:proofErr w:type="gramStart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конкурсе</w:t>
      </w:r>
      <w:proofErr w:type="gramEnd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этот срок составлял не менее чем двадцать дней.</w:t>
      </w:r>
    </w:p>
    <w:p w:rsidR="00F30D09" w:rsidRPr="00AA01A7" w:rsidRDefault="00F30D09" w:rsidP="002F31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3. Участники конкурса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3.1. К участию в открытом конкурс</w:t>
      </w:r>
      <w:r w:rsidR="00746D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допускаются юридические лица,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индивидуальные предпринимате</w:t>
      </w:r>
      <w:r w:rsidR="00746D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ли, участники договора простого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товарищества, соответствующие следующим требованиям: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1) наличие лицензии на осуществл</w:t>
      </w:r>
      <w:r w:rsidR="005B3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ение деятельности по перевозкам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пассажиров в случае, если наличие у</w:t>
      </w:r>
      <w:r w:rsidR="005B3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казанной лицензии предусмотрено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законодательством Российской Федерации;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2) наличие на праве собственности и</w:t>
      </w:r>
      <w:r w:rsidR="005B3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 на ином законном основании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транспортных средств, соответствующих т</w:t>
      </w:r>
      <w:r w:rsidR="005B3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ребованиям, указанным в реестре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маршрута регулярных перевозок</w:t>
      </w:r>
      <w:r w:rsidR="005B3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 отношении которого выдается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свидетельство об осуществлении п</w:t>
      </w:r>
      <w:r w:rsidR="005B3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еревозок по маршруту регулярных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перевозок, либо принятие на себя обяз</w:t>
      </w:r>
      <w:r w:rsidR="005B3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ательства по приобретению таких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транспортных сре</w:t>
      </w:r>
      <w:proofErr w:type="gramStart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дств в ср</w:t>
      </w:r>
      <w:proofErr w:type="gramEnd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оки, определенные конкурсной документацией;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не находящиеся в процессе </w:t>
      </w:r>
      <w:r w:rsidR="005B3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ликвидации (реорганизации) и не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признанные в установленном законод</w:t>
      </w:r>
      <w:r w:rsidR="005B3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ательством Российской Федерации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порядке банкротами и в отношении </w:t>
      </w:r>
      <w:r w:rsidR="005B3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которых не проводится процедура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банкротства;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4) отсутствие у участника конкурс</w:t>
      </w:r>
      <w:r w:rsidR="005B3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задолженности по обязательным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платежам в бюджеты бюджетной системы Ро</w:t>
      </w:r>
      <w:r w:rsidR="005B3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ссийской Федерации за последний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завершенный отчетный период;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5) наличие договора простого товар</w:t>
      </w:r>
      <w:r w:rsidR="005B3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ищества в письменной форме (для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участников договора простого товарищества).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3.2. Требования, предусмотренные п</w:t>
      </w:r>
      <w:r w:rsidR="005B3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одпунктами 1, 3 и 4 пункта 3.1.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настоящей статьи, применяются в отнош</w:t>
      </w:r>
      <w:r w:rsidR="005B3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ении каждого участника договора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простого товарищества.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3.3. Квалификационные требования к перевозчикам: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3.3.1. Наличие водителей транспортны</w:t>
      </w:r>
      <w:r w:rsidR="005B3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 средств, заключивших трудовой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договор или договор об оказании услуг, и</w:t>
      </w:r>
      <w:r w:rsidR="005B3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меющих необходимые квалификацию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и стаж работы, а также прошедших ме</w:t>
      </w:r>
      <w:r w:rsidR="005B3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дицинское освидетельствование в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установленном порядке;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3.3.2. Наличие специалист</w:t>
      </w:r>
      <w:r w:rsidR="005B3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а, осуществляющего </w:t>
      </w:r>
      <w:proofErr w:type="spellStart"/>
      <w:r w:rsidR="005B314B">
        <w:rPr>
          <w:rFonts w:ascii="Times New Roman" w:hAnsi="Times New Roman" w:cs="Times New Roman"/>
          <w:bCs/>
          <w:color w:val="000000"/>
          <w:sz w:val="28"/>
          <w:szCs w:val="28"/>
        </w:rPr>
        <w:t>предрейсовый</w:t>
      </w:r>
      <w:proofErr w:type="spellEnd"/>
      <w:r w:rsidR="005B3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медицинский осмотр водителей транспортн</w:t>
      </w:r>
      <w:r w:rsidR="005B3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ых средств, имеющего высшее или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среднее профессиональное медицинское образование и прошедшего обучение</w:t>
      </w:r>
      <w:r w:rsidR="005B3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дополнительной образовательной программе «Проведение </w:t>
      </w:r>
      <w:proofErr w:type="spellStart"/>
      <w:r w:rsidR="005B314B">
        <w:rPr>
          <w:rFonts w:ascii="Times New Roman" w:hAnsi="Times New Roman" w:cs="Times New Roman"/>
          <w:bCs/>
          <w:color w:val="000000"/>
          <w:sz w:val="28"/>
          <w:szCs w:val="28"/>
        </w:rPr>
        <w:t>предрейсового</w:t>
      </w:r>
      <w:proofErr w:type="spellEnd"/>
      <w:r w:rsidR="005B3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осмотра водителей транспортных с</w:t>
      </w:r>
      <w:r w:rsidR="005B3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редств», или наличие договора с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медицинской организацией или и</w:t>
      </w:r>
      <w:r w:rsidR="005B3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ндивидуальным предпринимателем, </w:t>
      </w:r>
      <w:proofErr w:type="gramStart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имеющими</w:t>
      </w:r>
      <w:proofErr w:type="gramEnd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соответствующую лицензию;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3.3.3. Наличие специалиста, отвечающ</w:t>
      </w:r>
      <w:r w:rsidR="005B3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его за обеспечение безопасности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движения, прошедшего обучение и аттест</w:t>
      </w:r>
      <w:r w:rsidR="005B3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ацию на соответствие занимаемой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должности в соответствии с Приказо</w:t>
      </w:r>
      <w:r w:rsidR="005B3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 Минтранса РФ и Минтруда РФ от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11.03.1994 № 13/11 «Об утверждении Поло</w:t>
      </w:r>
      <w:r w:rsidR="005B3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жения о порядке аттестации лиц,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занимающих должности исполнительных руководителей и специалист</w:t>
      </w:r>
      <w:r w:rsidR="00A17E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предприятий транспорта».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3.3.4. Наличие аттестованного госуда</w:t>
      </w:r>
      <w:r w:rsidR="00A17E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рственным автодорожным надзором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специалиста в штате или по договору об ок</w:t>
      </w:r>
      <w:r w:rsidR="00A17E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азании услуг, ответственного за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 ежедневного контроля техн</w:t>
      </w:r>
      <w:r w:rsidR="00A17E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ического состояния транспортных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средств.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3.4. Требования к материально-технической базе: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3.4.1. Наличие помещений и оборудо</w:t>
      </w:r>
      <w:r w:rsidR="00A17E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вания, позволяющих осуществлять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стоянку, техническое обслуживание и р</w:t>
      </w:r>
      <w:r w:rsidR="00A17E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емонт транспортных средств, или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договора со специализированными орган</w:t>
      </w:r>
      <w:r w:rsidR="00A17E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изациями о стоянке, техническом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обслуживании и ремонте транспортных с</w:t>
      </w:r>
      <w:r w:rsidR="00A17E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редств (подтверждается наличием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соответствующих договоров и </w:t>
      </w:r>
      <w:r w:rsidR="00A17E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иными документами, позволяющими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доподлинно установить наличие таких прав).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3.4.2. Наличие в собственности или на</w:t>
      </w:r>
      <w:r w:rsidR="00A17E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ином законном праве специально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оборудованного помещения для провед</w:t>
      </w:r>
      <w:r w:rsidR="00A17E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ения </w:t>
      </w:r>
      <w:proofErr w:type="spellStart"/>
      <w:r w:rsidR="00A17E13">
        <w:rPr>
          <w:rFonts w:ascii="Times New Roman" w:hAnsi="Times New Roman" w:cs="Times New Roman"/>
          <w:bCs/>
          <w:color w:val="000000"/>
          <w:sz w:val="28"/>
          <w:szCs w:val="28"/>
        </w:rPr>
        <w:t>предрейсового</w:t>
      </w:r>
      <w:proofErr w:type="spellEnd"/>
      <w:r w:rsidR="00A17E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медицинского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осмотра водителей либо наличие договора</w:t>
      </w:r>
      <w:r w:rsidR="00A17E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организацией, осуществляющей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оказание услуг по проведению </w:t>
      </w:r>
      <w:proofErr w:type="spellStart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предрейсового</w:t>
      </w:r>
      <w:proofErr w:type="spellEnd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медицинского осмотра водителей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proofErr w:type="gramStart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имеющей</w:t>
      </w:r>
      <w:proofErr w:type="gramEnd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наличие специально оборудование для этого помещение.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3.5. Технические требования к подвижному составу: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3.5.1. Для осуществления рег</w:t>
      </w:r>
      <w:r w:rsidR="00A17E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улярных пассажирских маршрутных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перевозок автомобильным транспортом мо</w:t>
      </w:r>
      <w:r w:rsidR="00A17E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гут использоваться транспортные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средства отечественного и зарубежного </w:t>
      </w:r>
      <w:r w:rsidR="00A17E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производства, имеющие следующие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параметры: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зарегистрированные в органах Управления ГИБДД МВД по Р</w:t>
      </w:r>
      <w:r w:rsidR="00A17E13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gramStart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прошедшие</w:t>
      </w:r>
      <w:proofErr w:type="gramEnd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установленном порядке технический осмотр;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gramStart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оснащенные</w:t>
      </w:r>
      <w:proofErr w:type="gramEnd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установленном порядке техническими средствами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контроля за</w:t>
      </w:r>
      <w:proofErr w:type="gramEnd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соблюдением водителем режимов движения, труда и отдыха;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укомплектованные согласно требованиям Правил дорожного движения;</w:t>
      </w:r>
      <w:proofErr w:type="gramEnd"/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имеющие левостороннее рас</w:t>
      </w:r>
      <w:r w:rsidR="00A17E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 рулевого управления и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правосторонние двери;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оборудованные согласно Правила</w:t>
      </w:r>
      <w:r w:rsidR="00A17E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 перевозок пассажиров и багажа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автомобильным транспортом и г</w:t>
      </w:r>
      <w:r w:rsidR="00A17E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ородским наземным электрическим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транспортом, утвержденных постановлением Правительства </w:t>
      </w:r>
      <w:proofErr w:type="gramStart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proofErr w:type="gramEnd"/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Федерации от 14.02.2009 №112.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3.6. Участник конкурса имеет право: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получать от организатора конкурса и</w:t>
      </w:r>
      <w:r w:rsidR="00AB1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нформацию об условиях и порядке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конкурса;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знакомиться с конкурсной документацией;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отозвать поданную заявку на участие в </w:t>
      </w:r>
      <w:r w:rsidR="00AB1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конкурсе (конкурсная заявка) до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окончания срока приема заявок, в пи</w:t>
      </w:r>
      <w:r w:rsidR="00AB1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сьменной форме уведомив об этом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организатора конкурса;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присутствовать на заседании к</w:t>
      </w:r>
      <w:r w:rsidR="00AB1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онкурсной комиссии при вскрытии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конвертов.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3.7. Участники конкурса обязаны: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своевременно представлять в конкурсн</w:t>
      </w:r>
      <w:r w:rsidR="00AB1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ую комиссию заявки на участие в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конкурсе;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отражать в конкурсном п</w:t>
      </w:r>
      <w:r w:rsidR="00AB1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редложении достоверную и полную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информацию в соответствии с треб</w:t>
      </w:r>
      <w:r w:rsidR="00AB1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ованиями и условиями настоящего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Положения;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соблюдать правила и процедуры, предусмо</w:t>
      </w:r>
      <w:r w:rsidR="00AB1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тренные настоящим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Положением и действующими нормативно-правовыми актами.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3.8. Участники конкурса отстраняются</w:t>
      </w:r>
      <w:r w:rsidR="00AB1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участия в конкурсе на любом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этапе его проведения за предоставление</w:t>
      </w:r>
      <w:r w:rsidR="00AB1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неполной и (или) недостоверной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информации, указанной в конкурсной заявке и и</w:t>
      </w:r>
      <w:r w:rsidR="00AB1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ных документах,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представляемых конкурсной комиссии.</w:t>
      </w:r>
    </w:p>
    <w:p w:rsidR="00F30D09" w:rsidRPr="00AA01A7" w:rsidRDefault="00F30D09" w:rsidP="002F31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4. Организатор конкурса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4.1. Организатором конкурса выступает Уполномоченный орган.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4.2. Организатор конкурса осуществляет следующие функции: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готовит конкурсную документацию;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публикует объявление о проведении конкурса;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проводит прием, регистрацию и хр</w:t>
      </w:r>
      <w:r w:rsidR="00AB1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анение представленных заявок на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участие в конкурсе и прилагаемых документов;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обеспечивает условия для работы к</w:t>
      </w:r>
      <w:r w:rsidR="00AB1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онкурсной комиссии и привлекает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специалистов и экспертов к участию в конкурсной комиссии;</w:t>
      </w:r>
    </w:p>
    <w:p w:rsidR="00F30D09" w:rsidRPr="00AB1B23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по результатам конкурса выдаёт</w:t>
      </w:r>
      <w:r w:rsidR="00AB1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свидетельство об осуществлении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перевозок по маршруту регулярных перево</w:t>
      </w:r>
      <w:r w:rsidR="00AB1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зок и карту маршрута регулярных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перевозок по муниципальному маршруту</w:t>
      </w:r>
      <w:r w:rsidRPr="00AA01A7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4.3. Организатор открытого конкурса имеет право: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объявить повторный конкурс, если в 3</w:t>
      </w:r>
      <w:r w:rsidR="00AB1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0-дневный срок после объявления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итогов конкурса победитель уклонилс</w:t>
      </w:r>
      <w:r w:rsidR="00AB1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 от исполнения обязанностей по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осуществлению перевозок по маршруту </w:t>
      </w:r>
      <w:r w:rsidR="00AB1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регулярных перевозок, а также в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случае, если конкурс признан несостоявшимся;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аннулировать результаты конкурса, если </w:t>
      </w:r>
      <w:r w:rsidR="00AB1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претендентом были поданы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недостоверные сведения, повлекшие </w:t>
      </w:r>
      <w:r w:rsidR="00AB1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нарушение требований настоящего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Положения.</w:t>
      </w:r>
    </w:p>
    <w:p w:rsidR="00F30D09" w:rsidRPr="00AA01A7" w:rsidRDefault="00F30D09" w:rsidP="002F31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5. Конкурсная комиссия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5.1. Решение о проведении Кон</w:t>
      </w:r>
      <w:r w:rsidR="00AB1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курса принимается организатором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конкурса. Для выполнения функций по ор</w:t>
      </w:r>
      <w:r w:rsidR="00AB1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ганизации и проведению конкурса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организатор формирует конкурсную комиссию (далее - Комиссия).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5.2. В конкурсную комиссию пом</w:t>
      </w:r>
      <w:r w:rsidR="00AB1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имо представителей организатора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конкурса вправе входить по согласованию </w:t>
      </w:r>
      <w:r w:rsidR="00AB1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представители иных организаций,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5.3. Конкурсная комиссия осуществляет следующие функции: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вскрывает конверты с заявками на уча</w:t>
      </w:r>
      <w:r w:rsidR="00AB1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стие в конкурсе непосредственно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после окончания срока подачи заявок в пр</w:t>
      </w:r>
      <w:r w:rsidR="00AB1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исутствии претендентов, которые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пожелают принять в этом участие;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проверяет достоверность представленной претендентами информации;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проводит отбор участников конку</w:t>
      </w:r>
      <w:r w:rsidR="00AB1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рса, рассматривает, оценивает и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сопоставляет заявки на участие в конкурсе;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определяет победителя конкурса;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ведет протокол вскрытия конвертов с заявками на участие в конкурсе;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ведет протокол рассмотрения заявок на участие в конкурсе;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ведет протокол оценки и сопоставления заявок на участие в конкурсе;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ведет протокол об отказе от заключения договора;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осуществляет прием и хранение конкурсной документации;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дает разъяснения по пр</w:t>
      </w:r>
      <w:r w:rsidR="00AB1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оводимому Конкурсу и конкурсной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документации;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рассматривает конкурсную документацию;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принимает решения о допуске или об</w:t>
      </w:r>
      <w:r w:rsidR="00AB1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отказе к участию в конкурсе, о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распределении маршрутов между</w:t>
      </w:r>
      <w:r w:rsidR="00AB1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участниками конкурса в порядке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очередности, исходя из занятых ими мест, о</w:t>
      </w:r>
      <w:r w:rsidR="00AB1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 отмене конкурса или признании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его несостоявшимся с направлением уве</w:t>
      </w:r>
      <w:r w:rsidR="00AB1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домлением претендентам обо всех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принятых решениях;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осуществляет иные действия и </w:t>
      </w:r>
      <w:r w:rsidR="00AB1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функции, а также принимает иные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решения, вытекающие из процедуры проведения конкурса.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5.4. Комиссия имеет право: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утверждать порядок своей работы</w:t>
      </w:r>
      <w:r w:rsidR="00AB1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части, не урегулированной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настоящим Положением, и вносить в него изменения;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привлекать экспертов и специалистов, а</w:t>
      </w:r>
      <w:r w:rsidR="00AB1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также создавать рабочие группы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для обеспечения своей деятельности.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Комиссия обязана обеспечивать</w:t>
      </w:r>
      <w:r w:rsidR="00AB1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конфиденциальность информации,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содержащейся в заявках и иных документах</w:t>
      </w:r>
      <w:r w:rsidR="00AB1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претендентов, в соответствии с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действующим законодательством.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5.5. Конкурсная комиссия обязана: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создать равные условия для участников конкурса;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выдвигать единые требования к участникам конкурса;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обеспечить гласность проведения конкурса;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не допускать разглашения конфиденц</w:t>
      </w:r>
      <w:r w:rsidR="00AB1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иальных сведений, полученных от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участников конкурса.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выносить решения и уведомлять всех участников конкурса.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5.6. Руководство конкурсной комис</w:t>
      </w:r>
      <w:r w:rsidR="00AB1B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сией осуществляет председатель.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Председатель конкурсной комиссии: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возглавляет конкурсную комиссию;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осуществляет руководство конкурсной комиссией;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определяет порядок, повестку и время заседаний конкурсной комиссии;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извещает членов конкурсной </w:t>
      </w:r>
      <w:r w:rsidR="00D401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комиссии о проведении заседаний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конкурсной комиссии;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проводит заседания конкурсной комиссии;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осуществляет иные функции, </w:t>
      </w:r>
      <w:r w:rsidR="00D401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связанные с председательством в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конкурсной комиссии.</w:t>
      </w:r>
    </w:p>
    <w:p w:rsidR="00F30D09" w:rsidRPr="00AA01A7" w:rsidRDefault="00D4019F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F30D09"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время отсутствия председателя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конкурсной комиссии его функции </w:t>
      </w:r>
      <w:r w:rsidR="00F30D09"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исполняет заместитель председателя конкурсной комиссии.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5.7. График заседаний конкурсной комис</w:t>
      </w:r>
      <w:r w:rsidR="00D401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сии согласуется с ее членами до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начала проведения Конкурса.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5.8. Член Комиссии имеет право: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знакомиться со всеми представл</w:t>
      </w:r>
      <w:r w:rsidR="00D401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енными на рассмотрение Комиссии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документами;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выступать в соответствии с порядком ведения заседания Комиссии;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проверять правильность прот</w:t>
      </w:r>
      <w:r w:rsidR="00D401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окола, в том числе правильность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отражения в протоколе содержания выступлений.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5.9. Заседания Комиссии правомочны, ес</w:t>
      </w:r>
      <w:r w:rsidR="00D401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 на них присутствует не менее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двух третей установленного числа ее членов</w:t>
      </w:r>
      <w:r w:rsidR="00D401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Заседание конкурсной комиссии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не является правомочным, если на нем отсу</w:t>
      </w:r>
      <w:r w:rsidR="00D401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тствуют председатель конкурсной комиссии и его заместитель.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В случае невозможности присутст</w:t>
      </w:r>
      <w:r w:rsidR="00D401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вия на заседании члена Комиссии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передача его полномоч</w:t>
      </w:r>
      <w:r w:rsidR="00D401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ий другому лицу не допускается.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Решения Комиссии принимаются простым большинство</w:t>
      </w:r>
      <w:r w:rsidR="00D401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 голосов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присутствующи</w:t>
      </w:r>
      <w:r w:rsidR="00D401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 на заседании членов Комиссии.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При равенстве голосов, голос п</w:t>
      </w:r>
      <w:r w:rsidR="00D401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редседателя конкурсной комиссии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является решающим.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5.10. Конкурсная комиссия нес</w:t>
      </w:r>
      <w:r w:rsidR="00D401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ет ответственность за нарушение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 сохранности конкурсных предложений и конфиденциа</w:t>
      </w:r>
      <w:r w:rsidR="00D401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льности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информации, представляемых претендентами.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5.11. Заседание конкурсной комиссии </w:t>
      </w:r>
      <w:r w:rsidR="00D401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оформляется протоколом, который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подписывается составом комис</w:t>
      </w:r>
      <w:r w:rsidR="00D401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сии, принимавшим в нем участие.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На время отсутствия секретаря конкурс</w:t>
      </w:r>
      <w:r w:rsidR="00D401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ной комиссии протокол заседания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конкурсной комиссии ведется предсе</w:t>
      </w:r>
      <w:r w:rsidR="00D401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дателем конкурсной комиссии или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заместителем председателя конкурсной комиссии.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5.12. Протоколы заседания Комиссии </w:t>
      </w:r>
      <w:r w:rsidR="00D401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оформляются в пятидневный срок,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подписываются председательствующим на</w:t>
      </w:r>
      <w:r w:rsidR="00D401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заседании Комиссии, секретарем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Комиссии и всеми присутствовавшими на заседании членами Комиссии.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5.13. Конкурсная комиссия п</w:t>
      </w:r>
      <w:r w:rsidR="00D401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роизводит оценку представленных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по бальной системе в соответс</w:t>
      </w:r>
      <w:r w:rsidR="00D401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твии с приложением №1 к данному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Положению.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5.14. Уведомление о результатах конкурса направляется заявителю </w:t>
      </w:r>
      <w:r w:rsidR="00D401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письменной форме </w:t>
      </w:r>
      <w:proofErr w:type="gramStart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согласно приложения</w:t>
      </w:r>
      <w:proofErr w:type="gramEnd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</w:t>
      </w:r>
      <w:r w:rsidR="00D401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 к данному Положению в течение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10 дней.</w:t>
      </w:r>
    </w:p>
    <w:p w:rsidR="00D4019F" w:rsidRDefault="00D4019F" w:rsidP="00D401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019F" w:rsidRDefault="00D4019F" w:rsidP="00D401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0D09" w:rsidRPr="00AA01A7" w:rsidRDefault="00F30D09" w:rsidP="00D401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6. Конкурсная документация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6.1. Состав и содержание кон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курсной документации определяет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организатор конкурса.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6.2. Конкурс проводится по лота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м, соответствующим утвержденным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маршрутам.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6.3. Претендент вправе подать конкурсны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заявки на один, несколько или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на все лоты, при этом оферта на каждый конкретный лот подается отдельно.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6.4. Обязательными разделами конкурсной документации являются: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описание предмета договора; наименовани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лотов, включающих в себя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один регулярный маршрут;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требования к участникам конкурс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и перечень представляемых ими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критерии оценки для определения победителей конкурса;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форма конкурсной заявки и ины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 документов, предоставляемых в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определенной форме;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-существенные условия договора на п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раво осуществления пассажирских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перевозок автомобильным транспортом на регулярных маршрутах.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6.5. Конкурсная документация может быть получена:</w:t>
      </w:r>
    </w:p>
    <w:p w:rsidR="00F30D09" w:rsidRPr="00AA01A7" w:rsidRDefault="00F30D09" w:rsidP="004C20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 сети Интернет, путем 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скачивания с официального сайта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муниципального района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на основании заявления любого заин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тересованного лица, поданного в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письменной форме на имя Организат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ора конкурса на предоставленный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претендентом н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оситель электронной информации.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На сайте Администрации публикую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тся все разъяснения, касающиеся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положений настоящей документации, а так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же все изменения или дополнения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документации, 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возникновения таковых.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Лица, скачавшие комплект докум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ентов на сайте </w:t>
      </w:r>
      <w:proofErr w:type="gramStart"/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proofErr w:type="gramEnd"/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направившие заявления на получение доку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ментации, должны самостоятельно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отслеживать появление разъяснений, изменений или дополнений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документации. Организатор кон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курса не несёт обязательств или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ответственности в случае </w:t>
      </w:r>
      <w:proofErr w:type="gramStart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не получе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>ния</w:t>
      </w:r>
      <w:proofErr w:type="gramEnd"/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данными лицами разъяснений,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изменений или допо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лнений к документации.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Претендент обязан изучить докуме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нтацию, включая все инструкции,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формы, условия и спецификации. Неп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редставление полной информации,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требуемой по документации, представление 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неверных сведений, содержащихся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в документации, является риском Прете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ндента, подавшего такую заявку,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который может привести к отклонению его заявки.</w:t>
      </w:r>
    </w:p>
    <w:p w:rsidR="004C202F" w:rsidRDefault="004C202F" w:rsidP="004C20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0D09" w:rsidRPr="00AA01A7" w:rsidRDefault="00F30D09" w:rsidP="004C20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7. Подача конкурсных заявок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7.1. </w:t>
      </w:r>
      <w:proofErr w:type="gramStart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Для участия в конкурсе Претен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дент подает заявку на участие в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конкурсе в срок и по форме, которые установлены конкурсной документацией.</w:t>
      </w:r>
      <w:proofErr w:type="gramEnd"/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7.2. Претендент подает заявку на участие 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конкурсе в письменной форме в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запечатанном конверте. На таком конверте указывается наименование конкурса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на участие, в котором подается данная зая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вка, наименование и номер лота,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следующим образом: </w:t>
      </w:r>
      <w:proofErr w:type="gramStart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Заявка на участие в Конкурсе _________ (наименование</w:t>
      </w:r>
      <w:proofErr w:type="gramEnd"/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конкурса). Лот № __ ________(наименова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ние лота). Претендент вправе не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указывать на конверте свое фирменное наи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менование, почтовый адрес, (для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юридического лица) или фамилию, имя, отчество, сведения о месте жительства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(для физического лица). Если конвер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 не запечатан или маркирован с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нарушением требований установленн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ых в данном пункте, Организатор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конкурса, Заказчик не несут ответственности в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случае его потери или вскрытия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раньше срока. В случае отправления заявки на участ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ие в конкурсе посредством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почтовой связи Претендент самостоятельно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несет риск </w:t>
      </w:r>
      <w:proofErr w:type="spellStart"/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>непоступления</w:t>
      </w:r>
      <w:proofErr w:type="spellEnd"/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такой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заявки Организатору конкурса с соблюдением необходимых сроков.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Предусматривается подача заявок в фор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 электронного документа через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портал государственных услуг Российской Федерации: </w:t>
      </w:r>
      <w:hyperlink r:id="rId8" w:history="1">
        <w:r w:rsidR="004C202F" w:rsidRPr="00630215">
          <w:rPr>
            <w:rStyle w:val="a6"/>
            <w:rFonts w:ascii="Times New Roman" w:hAnsi="Times New Roman" w:cs="Times New Roman"/>
            <w:bCs/>
            <w:sz w:val="28"/>
            <w:szCs w:val="28"/>
          </w:rPr>
          <w:t>www.gosuslugi.ru</w:t>
        </w:r>
      </w:hyperlink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Заявка, поступившая в электро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нной форме, распечатывается и в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дальнейшем работа с ним ведется в п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орядке, установленном настоящим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Положением.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7.3. Каждый конверт с заявкой на уч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астие в конкурсе, поступивший в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срок, указанный в конкурсной документаци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и, регистрируется Организатором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конкурса и маркируется путем нанесения на 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конверт регистрационного номера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заявки. При этом отказ в приеме и регистрации 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конверта с заявкой на участие в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конкурсе, на котором не указана информ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ация о подавшем его лице, и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требование о предоставлении соответству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ющей информации не допускаются.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Поступившие конверты с заявками регис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трируются </w:t>
      </w:r>
      <w:proofErr w:type="gramStart"/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журнале регистрации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заявок на участие в конкурсе в порядке пост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>упления конвертов с заявками</w:t>
      </w:r>
      <w:proofErr w:type="gramEnd"/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участие в конкурсе. Запись регис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трации конверта должна включать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регистрационный номер заявки, дату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время поступления, подпись и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расшифровку подписи лица, вручи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вшего конверт должностному лицу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Организатору конкурса. По требованию П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ретендента, подавшего конверт с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заявкой на участие в конкурсе, Организатор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ом конкурса выдается расписка в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получении конверта с заявкой на участи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в конкурсе с указанием даты и времени его (ее) получения.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Организатор конкурса обеспечивает сохр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анность конвертов с заявками на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участие в конкурсе, и обеспечивают ра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ссмотрение содержания заявок на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участие в конкурсе только после вскрытия ко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нвертов с заявками на участие в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конкурсе. Лица, осуществляющие хранение ко</w:t>
      </w:r>
      <w:r w:rsidR="004C2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нвертов с заявками на участие в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конкурсе, не вправе допускать повреждение этих конвертов, </w:t>
      </w:r>
      <w:r w:rsidR="00C00B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осуществлять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открытие доступа к таким заявкам до момент</w:t>
      </w:r>
      <w:r w:rsidR="00C00B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вскрытия конвертов с заявками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на участие в конкурсе.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7.4. Заявки на участие в конкурсе предст</w:t>
      </w:r>
      <w:r w:rsidR="00C00B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авляются в месте и до истечения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срока, которые указаны в извещении о проведении конкурса.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7.5. Конкурсные заявки претенд</w:t>
      </w:r>
      <w:r w:rsidR="00C00B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ентов должны включать следующую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квалификационную информацию и документы: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наименование, фирменное на</w:t>
      </w:r>
      <w:r w:rsidR="00C00B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именование (при наличии), место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нахождения, почтовый адрес (для юридич</w:t>
      </w:r>
      <w:r w:rsidR="00C00B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еского лица), идентификационный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номер налогоплательщика, фамилия, имя, отч</w:t>
      </w:r>
      <w:r w:rsidR="00C00B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ество, паспортные данные, место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жительства (для физического лица), номер контактного телефона;</w:t>
      </w:r>
      <w:proofErr w:type="gramEnd"/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заявка на участие в конкурсе (форма з</w:t>
      </w:r>
      <w:r w:rsidR="00C00B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аявки </w:t>
      </w:r>
      <w:proofErr w:type="gramStart"/>
      <w:r w:rsidR="00C00BFC">
        <w:rPr>
          <w:rFonts w:ascii="Times New Roman" w:hAnsi="Times New Roman" w:cs="Times New Roman"/>
          <w:bCs/>
          <w:color w:val="000000"/>
          <w:sz w:val="28"/>
          <w:szCs w:val="28"/>
        </w:rPr>
        <w:t>-П</w:t>
      </w:r>
      <w:proofErr w:type="gramEnd"/>
      <w:r w:rsidR="00C00B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риложение № 3) на право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осуществления перевозок по м</w:t>
      </w:r>
      <w:r w:rsidR="00C00B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аршруту регулярных перевозок по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муниципальным маршрутам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конкурсное </w:t>
      </w:r>
      <w:proofErr w:type="gramStart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предложен</w:t>
      </w:r>
      <w:r w:rsidR="00C00BFC">
        <w:rPr>
          <w:rFonts w:ascii="Times New Roman" w:hAnsi="Times New Roman" w:cs="Times New Roman"/>
          <w:bCs/>
          <w:color w:val="000000"/>
          <w:sz w:val="28"/>
          <w:szCs w:val="28"/>
        </w:rPr>
        <w:t>ие</w:t>
      </w:r>
      <w:proofErr w:type="gramEnd"/>
      <w:r w:rsidR="00C00B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оформленное в соответствии с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установленными требованиями (Приложение №</w:t>
      </w:r>
      <w:r w:rsidR="00C00B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4). В составе конкурсной заявки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должны быть представлены докум</w:t>
      </w:r>
      <w:r w:rsidR="00C00B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енты, подтверждающие заявленные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параметры;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копия свидетельства о постановке на учет в налоговом органе;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заверенные копии учредитель</w:t>
      </w:r>
      <w:r w:rsidR="00C00B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ных документов, свидетельства о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государственной регистрации и выписка из Единого государственного реестра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юридических лиц;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заверенную копию свидетельства </w:t>
      </w:r>
      <w:r w:rsidR="00C00B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государственной регистрации в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качестве индивидуального предприним</w:t>
      </w:r>
      <w:r w:rsidR="00C00B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ателя и выписку из Единого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государственного реестра индивидуальных предпринимателей;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в установленном порядке</w:t>
      </w:r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оформленную доверенность лицу,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подписавшему конкурсное предло</w:t>
      </w:r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жение и иные документы (формы),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представленные в составе конкурсной заявки, если кон</w:t>
      </w:r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курсное предложение и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указанные документы не подписаны руководи</w:t>
      </w:r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телем организации – претендента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(не подписаны индивидуальным предприни</w:t>
      </w:r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мателем лично) в соответствии с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действующим законодательством РФ;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справку, подтверждающую, что претендент не находится в </w:t>
      </w:r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процессе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ликвидации, в отношении него не осущес</w:t>
      </w:r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твляется процедура банкротства,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имущество претендента не арестовано</w:t>
      </w:r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экономическая деятельность не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приостановлена, подписанную руковод</w:t>
      </w:r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ителем претендента и заверенную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печатью претендента;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копию действующей лицензии пре</w:t>
      </w:r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тендента на право осуществления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пассажирских перевозок по состоянию на </w:t>
      </w:r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день подачи заявки, подписанную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руководителем претендента и заверенную печатью претендента;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профессиональная структура и у</w:t>
      </w:r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ровень квалификации (сведения о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водителях, в том числе документы подтверждающие стаж их работы);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копии удостоверения установлен</w:t>
      </w:r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ного образца об аттестации лиц,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ответственных за безопасность дорожного дви</w:t>
      </w:r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жения в соответствие с Приказом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Минтранса РФ и Минтруда РФ от 11.0</w:t>
      </w:r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3.1994г. №13/11 «Об утверждении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положения о порядке аттестации лиц, зани</w:t>
      </w:r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мающих должности исполнительных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руководителей и специалистов </w:t>
      </w:r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организаций и их подразделений,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осуществляющих перевозку пассажиров и грузов» (заверяются руководителем</w:t>
      </w:r>
      <w:proofErr w:type="gramEnd"/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и печатью Претендента) с представлением копии документов, подтверждающих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наличие трудовых отношений с претендент</w:t>
      </w:r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ом (в штате - трудовой договор,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копия трудовой книжки; по найму - договор найма);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схему организационной структуры </w:t>
      </w:r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автотранспортного предприятия с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пояснительной запиской;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характеристику производственной базы;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копии документов о наличии в собственности, аренде или на ином</w:t>
      </w:r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законном основании и соответств</w:t>
      </w:r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ующих установленным требованиям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помещений и оборудования, позволяющих ос</w:t>
      </w:r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уществлять стоянку, техническое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обслуживание и ремонт транспортных средств л</w:t>
      </w:r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ибо наличие договоров со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специализированными организациями о стоя</w:t>
      </w:r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нке, техническом обслуживании и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ремонте транспортных средств;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копию диплома о высшем или средн</w:t>
      </w:r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 профессиональном медицинском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образовании специалиста, осуществляющего </w:t>
      </w:r>
      <w:proofErr w:type="spellStart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предрейсовый</w:t>
      </w:r>
      <w:proofErr w:type="spellEnd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медицинск</w:t>
      </w:r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ий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осмотр, и удостоверения о прохождени</w:t>
      </w:r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им </w:t>
      </w:r>
      <w:proofErr w:type="gramStart"/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>обучения</w:t>
      </w:r>
      <w:proofErr w:type="gramEnd"/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дополнительной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образовательной программе «Проведение </w:t>
      </w:r>
      <w:proofErr w:type="spellStart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предрейсового</w:t>
      </w:r>
      <w:proofErr w:type="spellEnd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осмотра водителей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транспортных средств» либо копия договора с медицинской организацией или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индивидуальным предпринимателем, имеющими </w:t>
      </w:r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соответствующую лицензию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проведение </w:t>
      </w:r>
      <w:proofErr w:type="spellStart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предрейсовых</w:t>
      </w:r>
      <w:proofErr w:type="spellEnd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медицин</w:t>
      </w:r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ских осмотров (заверенную копию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руководителем и печатью претендента), с п</w:t>
      </w:r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редставлением копии документов,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подтверждающих наличие трудовых отношений с претендентом (в штате -</w:t>
      </w:r>
      <w:proofErr w:type="gramEnd"/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трудовой договор, копия трудовой книжки; по найму - договор найма);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копии документов, подтверждающих</w:t>
      </w:r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наличие на праве собственности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или ином законном основании предполагаемых к использованию для перевозок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пассажиров транспортных средств, их гос</w:t>
      </w:r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ударственную регистрацию, в том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числе копии свидетельств о ре</w:t>
      </w:r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гистрации транспортных средств,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диагностической карты о соответствии транспортного средства </w:t>
      </w:r>
      <w:proofErr w:type="gramStart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обязательным</w:t>
      </w:r>
      <w:proofErr w:type="gramEnd"/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требованиям безопасности транспортных средств, в том числе характеристика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транспортных средств (заверяются руководителем и печатью организации);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 копия договора обязат</w:t>
      </w:r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ельного страхования гражданской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ответственности перевозчика за причинение в</w:t>
      </w:r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реда жизни, здоровью, имуществу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пассажиров;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копия </w:t>
      </w:r>
      <w:proofErr w:type="gramStart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договора обязат</w:t>
      </w:r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ельного страхования гражданской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ответственности владельцев транспортных средств</w:t>
      </w:r>
      <w:proofErr w:type="gramEnd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7.6. Заявка, подаваемая на каждый </w:t>
      </w:r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конкретный конкурс (лот) должна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все указанные документы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7.7. Заявка на участие в конкурсе, а </w:t>
      </w:r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также информация и документы об </w:t>
      </w:r>
      <w:proofErr w:type="gramStart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участнике конкурса, подавшем заявку на участие </w:t>
      </w:r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>в конкурсе подаются</w:t>
      </w:r>
      <w:proofErr w:type="gramEnd"/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русском языке. При подготовке заявки на у</w:t>
      </w:r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частие в конкурсе и документов,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входящих в состав такой заявки, не допу</w:t>
      </w:r>
      <w:r w:rsidR="004C40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скается применение факсимильных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подписей. Верность копий документов, пре</w:t>
      </w:r>
      <w:r w:rsidR="001F2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дставляемых в составе заявки на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участие в конкурсе, должна быть </w:t>
      </w:r>
      <w:r w:rsidR="001F2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подтверждена печатью и подписью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уполномоченного лица, если иная форм</w:t>
      </w:r>
      <w:r w:rsidR="001F2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заверения не была установлена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нормативными правовыми актами Росс</w:t>
      </w:r>
      <w:r w:rsidR="001F2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ийской Федерации. Все документы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заявки и приложения к ней должны быт</w:t>
      </w:r>
      <w:r w:rsidR="001F2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ь четко напечатаны. Подчистки и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исправления не допускаются, за исклю</w:t>
      </w:r>
      <w:r w:rsidR="001F2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чением исправлений, скрепленных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печатью и заверенных подписью уполномоченного лица (для юридических лиц)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или собственноручно </w:t>
      </w:r>
      <w:proofErr w:type="gramStart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заверенных</w:t>
      </w:r>
      <w:proofErr w:type="gramEnd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(фи</w:t>
      </w:r>
      <w:r w:rsidR="001F2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зическим лицом). Все документы,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Претендентом в составе заявки на участие в конкурсе, должны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быть </w:t>
      </w:r>
      <w:proofErr w:type="gramStart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заполнены</w:t>
      </w:r>
      <w:proofErr w:type="gramEnd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всем пунктам.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7.8. Все листы заявки на участие в</w:t>
      </w:r>
      <w:r w:rsidR="001F2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конкурсе поданной в письменной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форме должны быть прошиты и пронумерован</w:t>
      </w:r>
      <w:r w:rsidR="001F2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ы. Заявка на участие в конкурсе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том такой заявки должны содержать опись (форма описи </w:t>
      </w:r>
      <w:proofErr w:type="gramStart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-П</w:t>
      </w:r>
      <w:proofErr w:type="gramEnd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риложение </w:t>
      </w:r>
      <w:r w:rsidR="001F2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4)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входящих в их состав документов (с</w:t>
      </w:r>
      <w:r w:rsidR="001F2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огласно, быть скреплены печатью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Претендента конкурса (для юридического</w:t>
      </w:r>
      <w:r w:rsidR="001F2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лица) и подписаны Претендентом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конкурса или лицом, уполномоченным П</w:t>
      </w:r>
      <w:r w:rsidR="001F2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ретендента конкурса. Соблюдение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Претендентом конкурса указанных требований озна</w:t>
      </w:r>
      <w:r w:rsidR="001F2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чает, что информация и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входящие в состав заявки на участие в конкурсе и тома заявки </w:t>
      </w:r>
      <w:proofErr w:type="gramStart"/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участие в конкурсе, поданы от имени </w:t>
      </w:r>
      <w:r w:rsidR="001F2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Претендента </w:t>
      </w:r>
      <w:proofErr w:type="gramStart"/>
      <w:r w:rsidR="001F2940">
        <w:rPr>
          <w:rFonts w:ascii="Times New Roman" w:hAnsi="Times New Roman" w:cs="Times New Roman"/>
          <w:bCs/>
          <w:color w:val="000000"/>
          <w:sz w:val="28"/>
          <w:szCs w:val="28"/>
        </w:rPr>
        <w:t>конкурса</w:t>
      </w:r>
      <w:proofErr w:type="gramEnd"/>
      <w:r w:rsidR="001F2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он несет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ответственность за подлинность и достоверность информации и документов.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7.9. Претендент вправе подать только одну</w:t>
      </w:r>
      <w:r w:rsidR="001F2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заявку на участие в конкурсе в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отношении каждого предмета конкурса (</w:t>
      </w:r>
      <w:r w:rsidR="001F2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лота). В случае если Претендент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планирует принять участие в конкурсе п</w:t>
      </w:r>
      <w:r w:rsidR="001F2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нескольким или всем лотам, он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должен подготовить заявку на участие в конкурсе на каждый тако</w:t>
      </w:r>
      <w:r w:rsidR="001F2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й лот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отдельно.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7.10. Прием конкурсных заявок заканчива</w:t>
      </w:r>
      <w:r w:rsidR="001F2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ется в день вскрытия конвертов.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Конкурсные заявки, представленные по</w:t>
      </w:r>
      <w:r w:rsidR="001F2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сле окончания сроков приема, не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принимаются и не рассматриваются.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7.11. По окончании срока прие</w:t>
      </w:r>
      <w:r w:rsidR="001F2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 заявок прилагаемые документы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заявителям не возвращаются.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7.12. Полученные после окончани</w:t>
      </w:r>
      <w:r w:rsidR="001F2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 приема конверты с заявками на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участие в конкурсе вскрываются, в слу</w:t>
      </w:r>
      <w:r w:rsidR="001F2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чае если на конверте не указаны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почтовый адрес (для юридического лица) или с</w:t>
      </w:r>
      <w:r w:rsidR="001F2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ведения о месте жительства (для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физического лица) и в тот же день возвращаются обратно.</w:t>
      </w:r>
    </w:p>
    <w:p w:rsidR="00F30D09" w:rsidRPr="00AA01A7" w:rsidRDefault="00F30D09" w:rsidP="001F29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8. Рассмотрение и допуск к участию в конкурсе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8.1. Комиссия рассматривает заявку,</w:t>
      </w:r>
      <w:r w:rsidR="00566E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которая должна соответствовать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всем требованиям, предусмотренным конкурсной документацией.</w:t>
      </w:r>
    </w:p>
    <w:p w:rsidR="00F30D09" w:rsidRPr="00566E55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>8.2. Срок рассмотрения заявок на участие в конкурсе н</w:t>
      </w:r>
      <w:r w:rsidR="00566E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предмет </w:t>
      </w:r>
      <w:r w:rsidRPr="00AA0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соответствия заявки требованиям, указанным в конкурсной документации, </w:t>
      </w:r>
      <w:r w:rsidR="00566E55">
        <w:rPr>
          <w:rFonts w:ascii="Times New Roman" w:hAnsi="Times New Roman" w:cs="Times New Roman"/>
          <w:sz w:val="28"/>
          <w:szCs w:val="28"/>
        </w:rPr>
        <w:t xml:space="preserve">составляет не </w:t>
      </w:r>
      <w:r w:rsidRPr="00AA01A7">
        <w:rPr>
          <w:rFonts w:ascii="Times New Roman" w:hAnsi="Times New Roman" w:cs="Times New Roman"/>
          <w:sz w:val="28"/>
          <w:szCs w:val="28"/>
        </w:rPr>
        <w:t>более десяти рабочих дней со дня вскрытия конвертов с заявками</w:t>
      </w:r>
      <w:r w:rsidR="00566E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01A7">
        <w:rPr>
          <w:rFonts w:ascii="Times New Roman" w:hAnsi="Times New Roman" w:cs="Times New Roman"/>
          <w:sz w:val="28"/>
          <w:szCs w:val="28"/>
        </w:rPr>
        <w:t>на участие в конкурсе.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1A7">
        <w:rPr>
          <w:rFonts w:ascii="Times New Roman" w:hAnsi="Times New Roman" w:cs="Times New Roman"/>
          <w:sz w:val="28"/>
          <w:szCs w:val="28"/>
        </w:rPr>
        <w:t>8.3. Комиссия отклоняет заявку претендента в случаях, если: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1A7">
        <w:rPr>
          <w:rFonts w:ascii="Times New Roman" w:hAnsi="Times New Roman" w:cs="Times New Roman"/>
          <w:sz w:val="28"/>
          <w:szCs w:val="28"/>
        </w:rPr>
        <w:t>- претендент, представивший за</w:t>
      </w:r>
      <w:r w:rsidR="00566E55">
        <w:rPr>
          <w:rFonts w:ascii="Times New Roman" w:hAnsi="Times New Roman" w:cs="Times New Roman"/>
          <w:sz w:val="28"/>
          <w:szCs w:val="28"/>
        </w:rPr>
        <w:t xml:space="preserve">явку, не отвечающую требованиям </w:t>
      </w:r>
      <w:r w:rsidRPr="00AA01A7">
        <w:rPr>
          <w:rFonts w:ascii="Times New Roman" w:hAnsi="Times New Roman" w:cs="Times New Roman"/>
          <w:sz w:val="28"/>
          <w:szCs w:val="28"/>
        </w:rPr>
        <w:t>конкурсной документации, являющимся ос</w:t>
      </w:r>
      <w:r w:rsidR="00566E55">
        <w:rPr>
          <w:rFonts w:ascii="Times New Roman" w:hAnsi="Times New Roman" w:cs="Times New Roman"/>
          <w:sz w:val="28"/>
          <w:szCs w:val="28"/>
        </w:rPr>
        <w:t xml:space="preserve">нованием для отказа в допуске к </w:t>
      </w:r>
      <w:r w:rsidRPr="00AA01A7">
        <w:rPr>
          <w:rFonts w:ascii="Times New Roman" w:hAnsi="Times New Roman" w:cs="Times New Roman"/>
          <w:sz w:val="28"/>
          <w:szCs w:val="28"/>
        </w:rPr>
        <w:t>участию в конкурсе в соответствии с пунктом 3.1. настоящего Положения;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1A7">
        <w:rPr>
          <w:rFonts w:ascii="Times New Roman" w:hAnsi="Times New Roman" w:cs="Times New Roman"/>
          <w:sz w:val="28"/>
          <w:szCs w:val="28"/>
        </w:rPr>
        <w:t>- заявка не отвечает требова</w:t>
      </w:r>
      <w:r w:rsidR="00566E55">
        <w:rPr>
          <w:rFonts w:ascii="Times New Roman" w:hAnsi="Times New Roman" w:cs="Times New Roman"/>
          <w:sz w:val="28"/>
          <w:szCs w:val="28"/>
        </w:rPr>
        <w:t xml:space="preserve">ниям, предусмотренным настоящим </w:t>
      </w:r>
      <w:r w:rsidRPr="00AA01A7">
        <w:rPr>
          <w:rFonts w:ascii="Times New Roman" w:hAnsi="Times New Roman" w:cs="Times New Roman"/>
          <w:sz w:val="28"/>
          <w:szCs w:val="28"/>
        </w:rPr>
        <w:t>Положением и конкурсной документацией, к оформлению и содержанию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1A7">
        <w:rPr>
          <w:rFonts w:ascii="Times New Roman" w:hAnsi="Times New Roman" w:cs="Times New Roman"/>
          <w:sz w:val="28"/>
          <w:szCs w:val="28"/>
        </w:rPr>
        <w:t>заявки;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1A7">
        <w:rPr>
          <w:rFonts w:ascii="Times New Roman" w:hAnsi="Times New Roman" w:cs="Times New Roman"/>
          <w:sz w:val="28"/>
          <w:szCs w:val="28"/>
        </w:rPr>
        <w:t>- заявка подана с нарушением установ</w:t>
      </w:r>
      <w:r w:rsidR="00566E55">
        <w:rPr>
          <w:rFonts w:ascii="Times New Roman" w:hAnsi="Times New Roman" w:cs="Times New Roman"/>
          <w:sz w:val="28"/>
          <w:szCs w:val="28"/>
        </w:rPr>
        <w:t xml:space="preserve">ленных сроков для ее подачи или </w:t>
      </w:r>
      <w:r w:rsidRPr="00AA01A7">
        <w:rPr>
          <w:rFonts w:ascii="Times New Roman" w:hAnsi="Times New Roman" w:cs="Times New Roman"/>
          <w:sz w:val="28"/>
          <w:szCs w:val="28"/>
        </w:rPr>
        <w:t>подана в неуполномоченный орган;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1A7">
        <w:rPr>
          <w:rFonts w:ascii="Times New Roman" w:hAnsi="Times New Roman" w:cs="Times New Roman"/>
          <w:sz w:val="28"/>
          <w:szCs w:val="28"/>
        </w:rPr>
        <w:t>8.3. Комиссия отказывает в участи</w:t>
      </w:r>
      <w:r w:rsidR="00566E55">
        <w:rPr>
          <w:rFonts w:ascii="Times New Roman" w:hAnsi="Times New Roman" w:cs="Times New Roman"/>
          <w:sz w:val="28"/>
          <w:szCs w:val="28"/>
        </w:rPr>
        <w:t xml:space="preserve">и в конкурсе юридическим лицам, </w:t>
      </w:r>
      <w:r w:rsidRPr="00AA01A7">
        <w:rPr>
          <w:rFonts w:ascii="Times New Roman" w:hAnsi="Times New Roman" w:cs="Times New Roman"/>
          <w:sz w:val="28"/>
          <w:szCs w:val="28"/>
        </w:rPr>
        <w:t>индивидуальным предпринимателям, участникам договора простого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1A7">
        <w:rPr>
          <w:rFonts w:ascii="Times New Roman" w:hAnsi="Times New Roman" w:cs="Times New Roman"/>
          <w:sz w:val="28"/>
          <w:szCs w:val="28"/>
        </w:rPr>
        <w:lastRenderedPageBreak/>
        <w:t>товарищества, в отношении которых в течен</w:t>
      </w:r>
      <w:r w:rsidR="00566E55">
        <w:rPr>
          <w:rFonts w:ascii="Times New Roman" w:hAnsi="Times New Roman" w:cs="Times New Roman"/>
          <w:sz w:val="28"/>
          <w:szCs w:val="28"/>
        </w:rPr>
        <w:t xml:space="preserve">ие одного года, предшествующего </w:t>
      </w:r>
      <w:r w:rsidRPr="00AA01A7">
        <w:rPr>
          <w:rFonts w:ascii="Times New Roman" w:hAnsi="Times New Roman" w:cs="Times New Roman"/>
          <w:sz w:val="28"/>
          <w:szCs w:val="28"/>
        </w:rPr>
        <w:t>дате опубликования извещения о проведении указанного конкурса, прекращено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1A7">
        <w:rPr>
          <w:rFonts w:ascii="Times New Roman" w:hAnsi="Times New Roman" w:cs="Times New Roman"/>
          <w:sz w:val="28"/>
          <w:szCs w:val="28"/>
        </w:rPr>
        <w:t>действие свидетельства об осуществлении перевозок по маршруту регулярных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1A7">
        <w:rPr>
          <w:rFonts w:ascii="Times New Roman" w:hAnsi="Times New Roman" w:cs="Times New Roman"/>
          <w:sz w:val="28"/>
          <w:szCs w:val="28"/>
        </w:rPr>
        <w:t>перевозок, в связи с совершением при осу</w:t>
      </w:r>
      <w:r w:rsidR="00566E55">
        <w:rPr>
          <w:rFonts w:ascii="Times New Roman" w:hAnsi="Times New Roman" w:cs="Times New Roman"/>
          <w:sz w:val="28"/>
          <w:szCs w:val="28"/>
        </w:rPr>
        <w:t xml:space="preserve">ществлении предусмотренных этим </w:t>
      </w:r>
      <w:r w:rsidRPr="00AA01A7">
        <w:rPr>
          <w:rFonts w:ascii="Times New Roman" w:hAnsi="Times New Roman" w:cs="Times New Roman"/>
          <w:sz w:val="28"/>
          <w:szCs w:val="28"/>
        </w:rPr>
        <w:t>свидетельством перевозок административных правонарушений.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1A7">
        <w:rPr>
          <w:rFonts w:ascii="Times New Roman" w:hAnsi="Times New Roman" w:cs="Times New Roman"/>
          <w:sz w:val="28"/>
          <w:szCs w:val="28"/>
        </w:rPr>
        <w:t>8.4. Организатор конкурса направля</w:t>
      </w:r>
      <w:r w:rsidR="00566E55">
        <w:rPr>
          <w:rFonts w:ascii="Times New Roman" w:hAnsi="Times New Roman" w:cs="Times New Roman"/>
          <w:sz w:val="28"/>
          <w:szCs w:val="28"/>
        </w:rPr>
        <w:t xml:space="preserve">ет Претенденту решение Комиссии </w:t>
      </w:r>
      <w:r w:rsidRPr="00AA01A7">
        <w:rPr>
          <w:rFonts w:ascii="Times New Roman" w:hAnsi="Times New Roman" w:cs="Times New Roman"/>
          <w:sz w:val="28"/>
          <w:szCs w:val="28"/>
        </w:rPr>
        <w:t>об отклонении (отказе) конкурсной заявки почтовой связью в течени</w:t>
      </w:r>
      <w:proofErr w:type="gramStart"/>
      <w:r w:rsidRPr="00AA01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01A7">
        <w:rPr>
          <w:rFonts w:ascii="Times New Roman" w:hAnsi="Times New Roman" w:cs="Times New Roman"/>
          <w:sz w:val="28"/>
          <w:szCs w:val="28"/>
        </w:rPr>
        <w:t xml:space="preserve"> пяти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1A7">
        <w:rPr>
          <w:rFonts w:ascii="Times New Roman" w:hAnsi="Times New Roman" w:cs="Times New Roman"/>
          <w:sz w:val="28"/>
          <w:szCs w:val="28"/>
        </w:rPr>
        <w:t>дней.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1A7">
        <w:rPr>
          <w:rFonts w:ascii="Times New Roman" w:hAnsi="Times New Roman" w:cs="Times New Roman"/>
          <w:sz w:val="28"/>
          <w:szCs w:val="28"/>
        </w:rPr>
        <w:t>8.5. По итогам рассмотрения заяв</w:t>
      </w:r>
      <w:r w:rsidR="00566E55">
        <w:rPr>
          <w:rFonts w:ascii="Times New Roman" w:hAnsi="Times New Roman" w:cs="Times New Roman"/>
          <w:sz w:val="28"/>
          <w:szCs w:val="28"/>
        </w:rPr>
        <w:t xml:space="preserve">ок Комиссия составляет Протокол </w:t>
      </w:r>
      <w:r w:rsidRPr="00AA01A7">
        <w:rPr>
          <w:rFonts w:ascii="Times New Roman" w:hAnsi="Times New Roman" w:cs="Times New Roman"/>
          <w:sz w:val="28"/>
          <w:szCs w:val="28"/>
        </w:rPr>
        <w:t>вскрытия, рассмотрения и допуска заяв</w:t>
      </w:r>
      <w:r w:rsidR="00566E55">
        <w:rPr>
          <w:rFonts w:ascii="Times New Roman" w:hAnsi="Times New Roman" w:cs="Times New Roman"/>
          <w:sz w:val="28"/>
          <w:szCs w:val="28"/>
        </w:rPr>
        <w:t xml:space="preserve">ок, который подписывается всеми </w:t>
      </w:r>
      <w:r w:rsidRPr="00AA01A7">
        <w:rPr>
          <w:rFonts w:ascii="Times New Roman" w:hAnsi="Times New Roman" w:cs="Times New Roman"/>
          <w:sz w:val="28"/>
          <w:szCs w:val="28"/>
        </w:rPr>
        <w:t>присутствующими членами Комиссии и р</w:t>
      </w:r>
      <w:r w:rsidR="00566E55">
        <w:rPr>
          <w:rFonts w:ascii="Times New Roman" w:hAnsi="Times New Roman" w:cs="Times New Roman"/>
          <w:sz w:val="28"/>
          <w:szCs w:val="28"/>
        </w:rPr>
        <w:t xml:space="preserve">азмещается на официальном сайте </w:t>
      </w:r>
      <w:r w:rsidRPr="00AA01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6E55">
        <w:rPr>
          <w:rFonts w:ascii="Times New Roman" w:hAnsi="Times New Roman" w:cs="Times New Roman"/>
          <w:sz w:val="28"/>
          <w:szCs w:val="28"/>
        </w:rPr>
        <w:t xml:space="preserve">в течение 5 </w:t>
      </w:r>
      <w:r w:rsidRPr="00AA01A7">
        <w:rPr>
          <w:rFonts w:ascii="Times New Roman" w:hAnsi="Times New Roman" w:cs="Times New Roman"/>
          <w:sz w:val="28"/>
          <w:szCs w:val="28"/>
        </w:rPr>
        <w:t>рабочих дней с момента его составления.</w:t>
      </w:r>
    </w:p>
    <w:p w:rsidR="00566E55" w:rsidRDefault="00566E55" w:rsidP="00566E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0D09" w:rsidRPr="00AA01A7" w:rsidRDefault="00F30D09" w:rsidP="00566E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1A7">
        <w:rPr>
          <w:rFonts w:ascii="Times New Roman" w:hAnsi="Times New Roman" w:cs="Times New Roman"/>
          <w:bCs/>
          <w:sz w:val="28"/>
          <w:szCs w:val="28"/>
        </w:rPr>
        <w:t>9. Порядок проведения конкурса. Порядок оценки конкурсных</w:t>
      </w:r>
      <w:r w:rsidR="00566E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01A7">
        <w:rPr>
          <w:rFonts w:ascii="Times New Roman" w:hAnsi="Times New Roman" w:cs="Times New Roman"/>
          <w:bCs/>
          <w:sz w:val="28"/>
          <w:szCs w:val="28"/>
        </w:rPr>
        <w:t>заявок.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1A7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AA01A7">
        <w:rPr>
          <w:rFonts w:ascii="Times New Roman" w:hAnsi="Times New Roman" w:cs="Times New Roman"/>
          <w:sz w:val="28"/>
          <w:szCs w:val="28"/>
        </w:rPr>
        <w:t>Конкурс проводится в день, час и</w:t>
      </w:r>
      <w:r w:rsidR="00566E55">
        <w:rPr>
          <w:rFonts w:ascii="Times New Roman" w:hAnsi="Times New Roman" w:cs="Times New Roman"/>
          <w:sz w:val="28"/>
          <w:szCs w:val="28"/>
        </w:rPr>
        <w:t xml:space="preserve"> месте, указанные в извещении о </w:t>
      </w:r>
      <w:r w:rsidRPr="00AA01A7">
        <w:rPr>
          <w:rFonts w:ascii="Times New Roman" w:hAnsi="Times New Roman" w:cs="Times New Roman"/>
          <w:sz w:val="28"/>
          <w:szCs w:val="28"/>
        </w:rPr>
        <w:t>проведении Конкурса и конкурсной документации.</w:t>
      </w:r>
      <w:proofErr w:type="gramEnd"/>
      <w:r w:rsidRPr="00AA01A7">
        <w:rPr>
          <w:rFonts w:ascii="Times New Roman" w:hAnsi="Times New Roman" w:cs="Times New Roman"/>
          <w:sz w:val="28"/>
          <w:szCs w:val="28"/>
        </w:rPr>
        <w:t xml:space="preserve"> Срок рассмотрения заявок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1A7">
        <w:rPr>
          <w:rFonts w:ascii="Times New Roman" w:hAnsi="Times New Roman" w:cs="Times New Roman"/>
          <w:sz w:val="28"/>
          <w:szCs w:val="28"/>
        </w:rPr>
        <w:t>на участие в конкурсе не может превышат</w:t>
      </w:r>
      <w:r w:rsidR="00566E55">
        <w:rPr>
          <w:rFonts w:ascii="Times New Roman" w:hAnsi="Times New Roman" w:cs="Times New Roman"/>
          <w:sz w:val="28"/>
          <w:szCs w:val="28"/>
        </w:rPr>
        <w:t xml:space="preserve">ь двадцать дней со дня вскрытия </w:t>
      </w:r>
      <w:r w:rsidRPr="00AA01A7">
        <w:rPr>
          <w:rFonts w:ascii="Times New Roman" w:hAnsi="Times New Roman" w:cs="Times New Roman"/>
          <w:sz w:val="28"/>
          <w:szCs w:val="28"/>
        </w:rPr>
        <w:t>конвертов с заявками на участие в конкурсе.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1A7">
        <w:rPr>
          <w:rFonts w:ascii="Times New Roman" w:hAnsi="Times New Roman" w:cs="Times New Roman"/>
          <w:sz w:val="28"/>
          <w:szCs w:val="28"/>
        </w:rPr>
        <w:t>9.2. Оценка и сопоставление заявок</w:t>
      </w:r>
      <w:r w:rsidR="00566E55">
        <w:rPr>
          <w:rFonts w:ascii="Times New Roman" w:hAnsi="Times New Roman" w:cs="Times New Roman"/>
          <w:sz w:val="28"/>
          <w:szCs w:val="28"/>
        </w:rPr>
        <w:t xml:space="preserve"> на участие в открытом конкурсе </w:t>
      </w:r>
      <w:r w:rsidRPr="00AA01A7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proofErr w:type="gramStart"/>
      <w:r w:rsidRPr="00AA01A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AA01A7">
        <w:rPr>
          <w:rFonts w:ascii="Times New Roman" w:hAnsi="Times New Roman" w:cs="Times New Roman"/>
          <w:sz w:val="28"/>
          <w:szCs w:val="28"/>
        </w:rPr>
        <w:t xml:space="preserve"> №1 к данному Положению.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1A7">
        <w:rPr>
          <w:rFonts w:ascii="Times New Roman" w:hAnsi="Times New Roman" w:cs="Times New Roman"/>
          <w:sz w:val="28"/>
          <w:szCs w:val="28"/>
        </w:rPr>
        <w:t xml:space="preserve">9.3. Каждой заявке на участие в </w:t>
      </w:r>
      <w:r w:rsidR="00566E55">
        <w:rPr>
          <w:rFonts w:ascii="Times New Roman" w:hAnsi="Times New Roman" w:cs="Times New Roman"/>
          <w:sz w:val="28"/>
          <w:szCs w:val="28"/>
        </w:rPr>
        <w:t xml:space="preserve">открытом конкурсе присваивается </w:t>
      </w:r>
      <w:r w:rsidRPr="00AA01A7">
        <w:rPr>
          <w:rFonts w:ascii="Times New Roman" w:hAnsi="Times New Roman" w:cs="Times New Roman"/>
          <w:sz w:val="28"/>
          <w:szCs w:val="28"/>
        </w:rPr>
        <w:t>порядковый номер в порядке уменьшения</w:t>
      </w:r>
      <w:r w:rsidR="00566E55">
        <w:rPr>
          <w:rFonts w:ascii="Times New Roman" w:hAnsi="Times New Roman" w:cs="Times New Roman"/>
          <w:sz w:val="28"/>
          <w:szCs w:val="28"/>
        </w:rPr>
        <w:t xml:space="preserve"> ее оценки. Заявке на участие в </w:t>
      </w:r>
      <w:r w:rsidRPr="00AA01A7">
        <w:rPr>
          <w:rFonts w:ascii="Times New Roman" w:hAnsi="Times New Roman" w:cs="Times New Roman"/>
          <w:sz w:val="28"/>
          <w:szCs w:val="28"/>
        </w:rPr>
        <w:t>конкурсе, получившей высшую оценку, присваивается первый номер.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1A7">
        <w:rPr>
          <w:rFonts w:ascii="Times New Roman" w:hAnsi="Times New Roman" w:cs="Times New Roman"/>
          <w:sz w:val="28"/>
          <w:szCs w:val="28"/>
        </w:rPr>
        <w:t>9.4. В случае</w:t>
      </w:r>
      <w:proofErr w:type="gramStart"/>
      <w:r w:rsidRPr="00AA01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01A7">
        <w:rPr>
          <w:rFonts w:ascii="Times New Roman" w:hAnsi="Times New Roman" w:cs="Times New Roman"/>
          <w:sz w:val="28"/>
          <w:szCs w:val="28"/>
        </w:rPr>
        <w:t xml:space="preserve"> если нескольким заявкам на участие в о</w:t>
      </w:r>
      <w:r w:rsidR="00566E55">
        <w:rPr>
          <w:rFonts w:ascii="Times New Roman" w:hAnsi="Times New Roman" w:cs="Times New Roman"/>
          <w:sz w:val="28"/>
          <w:szCs w:val="28"/>
        </w:rPr>
        <w:t xml:space="preserve">ткрытом конкурсе </w:t>
      </w:r>
      <w:r w:rsidRPr="00AA01A7">
        <w:rPr>
          <w:rFonts w:ascii="Times New Roman" w:hAnsi="Times New Roman" w:cs="Times New Roman"/>
          <w:sz w:val="28"/>
          <w:szCs w:val="28"/>
        </w:rPr>
        <w:t>присвоен первый номер, победителем открыто</w:t>
      </w:r>
      <w:r w:rsidR="00566E55">
        <w:rPr>
          <w:rFonts w:ascii="Times New Roman" w:hAnsi="Times New Roman" w:cs="Times New Roman"/>
          <w:sz w:val="28"/>
          <w:szCs w:val="28"/>
        </w:rPr>
        <w:t xml:space="preserve">го конкурса признается участник </w:t>
      </w:r>
      <w:r w:rsidRPr="00AA01A7">
        <w:rPr>
          <w:rFonts w:ascii="Times New Roman" w:hAnsi="Times New Roman" w:cs="Times New Roman"/>
          <w:sz w:val="28"/>
          <w:szCs w:val="28"/>
        </w:rPr>
        <w:t>открытого конкурса, по предложению которого установлен маршрут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1A7">
        <w:rPr>
          <w:rFonts w:ascii="Times New Roman" w:hAnsi="Times New Roman" w:cs="Times New Roman"/>
          <w:sz w:val="28"/>
          <w:szCs w:val="28"/>
        </w:rPr>
        <w:t>регулярных перевозок, а при отсутствии такого</w:t>
      </w:r>
      <w:r w:rsidR="00566E55">
        <w:rPr>
          <w:rFonts w:ascii="Times New Roman" w:hAnsi="Times New Roman" w:cs="Times New Roman"/>
          <w:sz w:val="28"/>
          <w:szCs w:val="28"/>
        </w:rPr>
        <w:t xml:space="preserve"> участника - участник открытого </w:t>
      </w:r>
      <w:r w:rsidRPr="00AA01A7">
        <w:rPr>
          <w:rFonts w:ascii="Times New Roman" w:hAnsi="Times New Roman" w:cs="Times New Roman"/>
          <w:sz w:val="28"/>
          <w:szCs w:val="28"/>
        </w:rPr>
        <w:t xml:space="preserve">конкурса, заявка которого подана ранее других заявок, получивших </w:t>
      </w:r>
      <w:proofErr w:type="gramStart"/>
      <w:r w:rsidRPr="00AA01A7">
        <w:rPr>
          <w:rFonts w:ascii="Times New Roman" w:hAnsi="Times New Roman" w:cs="Times New Roman"/>
          <w:sz w:val="28"/>
          <w:szCs w:val="28"/>
        </w:rPr>
        <w:t>высшую</w:t>
      </w:r>
      <w:proofErr w:type="gramEnd"/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1A7">
        <w:rPr>
          <w:rFonts w:ascii="Times New Roman" w:hAnsi="Times New Roman" w:cs="Times New Roman"/>
          <w:sz w:val="28"/>
          <w:szCs w:val="28"/>
        </w:rPr>
        <w:t>оценку.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1A7">
        <w:rPr>
          <w:rFonts w:ascii="Times New Roman" w:hAnsi="Times New Roman" w:cs="Times New Roman"/>
          <w:sz w:val="28"/>
          <w:szCs w:val="28"/>
        </w:rPr>
        <w:t>9.5. Победитель определ</w:t>
      </w:r>
      <w:r w:rsidR="00566E55">
        <w:rPr>
          <w:rFonts w:ascii="Times New Roman" w:hAnsi="Times New Roman" w:cs="Times New Roman"/>
          <w:sz w:val="28"/>
          <w:szCs w:val="28"/>
        </w:rPr>
        <w:t xml:space="preserve">яется по каждому лоту отдельно. </w:t>
      </w:r>
      <w:r w:rsidRPr="00AA01A7">
        <w:rPr>
          <w:rFonts w:ascii="Times New Roman" w:hAnsi="Times New Roman" w:cs="Times New Roman"/>
          <w:sz w:val="28"/>
          <w:szCs w:val="28"/>
        </w:rPr>
        <w:t xml:space="preserve">Победитель конкурса, получает </w:t>
      </w:r>
      <w:r w:rsidR="00566E55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</w:t>
      </w:r>
      <w:r w:rsidRPr="00AA01A7">
        <w:rPr>
          <w:rFonts w:ascii="Times New Roman" w:hAnsi="Times New Roman" w:cs="Times New Roman"/>
          <w:sz w:val="28"/>
          <w:szCs w:val="28"/>
        </w:rPr>
        <w:t>осуществление перевозок пассаж</w:t>
      </w:r>
      <w:r w:rsidR="00566E55">
        <w:rPr>
          <w:rFonts w:ascii="Times New Roman" w:hAnsi="Times New Roman" w:cs="Times New Roman"/>
          <w:sz w:val="28"/>
          <w:szCs w:val="28"/>
        </w:rPr>
        <w:t xml:space="preserve">иров пассажирским транспортом и </w:t>
      </w:r>
      <w:r w:rsidRPr="00AA01A7">
        <w:rPr>
          <w:rFonts w:ascii="Times New Roman" w:hAnsi="Times New Roman" w:cs="Times New Roman"/>
          <w:sz w:val="28"/>
          <w:szCs w:val="28"/>
        </w:rPr>
        <w:t>регулярному маршруту или группе рег</w:t>
      </w:r>
      <w:r w:rsidR="00566E55">
        <w:rPr>
          <w:rFonts w:ascii="Times New Roman" w:hAnsi="Times New Roman" w:cs="Times New Roman"/>
          <w:sz w:val="28"/>
          <w:szCs w:val="28"/>
        </w:rPr>
        <w:t xml:space="preserve">улярных маршрутов муниципальной </w:t>
      </w:r>
      <w:r w:rsidRPr="00AA01A7">
        <w:rPr>
          <w:rFonts w:ascii="Times New Roman" w:hAnsi="Times New Roman" w:cs="Times New Roman"/>
          <w:sz w:val="28"/>
          <w:szCs w:val="28"/>
        </w:rPr>
        <w:t>маршру</w:t>
      </w:r>
      <w:r w:rsidR="00566E55">
        <w:rPr>
          <w:rFonts w:ascii="Times New Roman" w:hAnsi="Times New Roman" w:cs="Times New Roman"/>
          <w:sz w:val="28"/>
          <w:szCs w:val="28"/>
        </w:rPr>
        <w:t>тной сети муниципального района.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1A7">
        <w:rPr>
          <w:rFonts w:ascii="Times New Roman" w:hAnsi="Times New Roman" w:cs="Times New Roman"/>
          <w:sz w:val="28"/>
          <w:szCs w:val="28"/>
        </w:rPr>
        <w:t>9.7.Решение Организатора конкурса о п</w:t>
      </w:r>
      <w:r w:rsidR="00503DFB">
        <w:rPr>
          <w:rFonts w:ascii="Times New Roman" w:hAnsi="Times New Roman" w:cs="Times New Roman"/>
          <w:sz w:val="28"/>
          <w:szCs w:val="28"/>
        </w:rPr>
        <w:t xml:space="preserve">обедителях Конкурса оформляется </w:t>
      </w:r>
      <w:r w:rsidRPr="00AA01A7">
        <w:rPr>
          <w:rFonts w:ascii="Times New Roman" w:hAnsi="Times New Roman" w:cs="Times New Roman"/>
          <w:sz w:val="28"/>
          <w:szCs w:val="28"/>
        </w:rPr>
        <w:t>протоколом об итогах Конкурса, в котором указываются участники Конкурса,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1A7">
        <w:rPr>
          <w:rFonts w:ascii="Times New Roman" w:hAnsi="Times New Roman" w:cs="Times New Roman"/>
          <w:sz w:val="28"/>
          <w:szCs w:val="28"/>
        </w:rPr>
        <w:t>признанные победителями по каждому марш</w:t>
      </w:r>
      <w:r w:rsidR="00503DFB">
        <w:rPr>
          <w:rFonts w:ascii="Times New Roman" w:hAnsi="Times New Roman" w:cs="Times New Roman"/>
          <w:sz w:val="28"/>
          <w:szCs w:val="28"/>
        </w:rPr>
        <w:t xml:space="preserve">руту, результаты оценки каждого </w:t>
      </w:r>
      <w:r w:rsidRPr="00AA01A7">
        <w:rPr>
          <w:rFonts w:ascii="Times New Roman" w:hAnsi="Times New Roman" w:cs="Times New Roman"/>
          <w:sz w:val="28"/>
          <w:szCs w:val="28"/>
        </w:rPr>
        <w:t>участника Конкурса по каждому из примененных критериев оценки.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1A7">
        <w:rPr>
          <w:rFonts w:ascii="Times New Roman" w:hAnsi="Times New Roman" w:cs="Times New Roman"/>
          <w:sz w:val="28"/>
          <w:szCs w:val="28"/>
        </w:rPr>
        <w:t>9.8. Протокол определения поб</w:t>
      </w:r>
      <w:r w:rsidR="00503DFB">
        <w:rPr>
          <w:rFonts w:ascii="Times New Roman" w:hAnsi="Times New Roman" w:cs="Times New Roman"/>
          <w:sz w:val="28"/>
          <w:szCs w:val="28"/>
        </w:rPr>
        <w:t xml:space="preserve">едителя конкурса размещается на </w:t>
      </w:r>
      <w:r w:rsidRPr="00AA01A7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района</w:t>
      </w:r>
      <w:r w:rsidR="00503DFB">
        <w:rPr>
          <w:rFonts w:ascii="Times New Roman" w:hAnsi="Times New Roman" w:cs="Times New Roman"/>
          <w:sz w:val="28"/>
          <w:szCs w:val="28"/>
        </w:rPr>
        <w:t xml:space="preserve"> </w:t>
      </w:r>
      <w:r w:rsidRPr="00AA01A7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AA01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01A7">
        <w:rPr>
          <w:rFonts w:ascii="Times New Roman" w:hAnsi="Times New Roman" w:cs="Times New Roman"/>
          <w:sz w:val="28"/>
          <w:szCs w:val="28"/>
        </w:rPr>
        <w:t xml:space="preserve"> 10 дней.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1A7">
        <w:rPr>
          <w:rFonts w:ascii="Times New Roman" w:hAnsi="Times New Roman" w:cs="Times New Roman"/>
          <w:sz w:val="28"/>
          <w:szCs w:val="28"/>
        </w:rPr>
        <w:t>9.9.Организатор Конкурса обязан не по</w:t>
      </w:r>
      <w:r w:rsidR="00503DFB">
        <w:rPr>
          <w:rFonts w:ascii="Times New Roman" w:hAnsi="Times New Roman" w:cs="Times New Roman"/>
          <w:sz w:val="28"/>
          <w:szCs w:val="28"/>
        </w:rPr>
        <w:t xml:space="preserve">зднее 10 дней после утверждения </w:t>
      </w:r>
      <w:r w:rsidRPr="00AA01A7">
        <w:rPr>
          <w:rFonts w:ascii="Times New Roman" w:hAnsi="Times New Roman" w:cs="Times New Roman"/>
          <w:sz w:val="28"/>
          <w:szCs w:val="28"/>
        </w:rPr>
        <w:t>протокола об итогах Конкурса: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1A7">
        <w:rPr>
          <w:rFonts w:ascii="Times New Roman" w:hAnsi="Times New Roman" w:cs="Times New Roman"/>
          <w:sz w:val="28"/>
          <w:szCs w:val="28"/>
        </w:rPr>
        <w:lastRenderedPageBreak/>
        <w:t>-направить всем участникам Конкурса уведомления о результатах</w:t>
      </w:r>
      <w:r w:rsidR="00503DFB">
        <w:rPr>
          <w:rFonts w:ascii="Times New Roman" w:hAnsi="Times New Roman" w:cs="Times New Roman"/>
          <w:sz w:val="28"/>
          <w:szCs w:val="28"/>
        </w:rPr>
        <w:t xml:space="preserve"> </w:t>
      </w:r>
      <w:r w:rsidRPr="00AA01A7">
        <w:rPr>
          <w:rFonts w:ascii="Times New Roman" w:hAnsi="Times New Roman" w:cs="Times New Roman"/>
          <w:sz w:val="28"/>
          <w:szCs w:val="28"/>
        </w:rPr>
        <w:t>Конкурса в письменной форме почтовой связью;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1A7">
        <w:rPr>
          <w:rFonts w:ascii="Times New Roman" w:hAnsi="Times New Roman" w:cs="Times New Roman"/>
          <w:sz w:val="28"/>
          <w:szCs w:val="28"/>
        </w:rPr>
        <w:t>-выдать победителям Конкурса</w:t>
      </w:r>
      <w:r w:rsidR="00503DFB">
        <w:rPr>
          <w:rFonts w:ascii="Times New Roman" w:hAnsi="Times New Roman" w:cs="Times New Roman"/>
          <w:sz w:val="28"/>
          <w:szCs w:val="28"/>
        </w:rPr>
        <w:t xml:space="preserve"> свидетельство об осуществлении </w:t>
      </w:r>
      <w:r w:rsidRPr="00AA01A7">
        <w:rPr>
          <w:rFonts w:ascii="Times New Roman" w:hAnsi="Times New Roman" w:cs="Times New Roman"/>
          <w:sz w:val="28"/>
          <w:szCs w:val="28"/>
        </w:rPr>
        <w:t>перевозок по маршруту регулярных перево</w:t>
      </w:r>
      <w:r w:rsidR="00503DFB">
        <w:rPr>
          <w:rFonts w:ascii="Times New Roman" w:hAnsi="Times New Roman" w:cs="Times New Roman"/>
          <w:sz w:val="28"/>
          <w:szCs w:val="28"/>
        </w:rPr>
        <w:t xml:space="preserve">зок и карту маршрута регулярных </w:t>
      </w:r>
      <w:r w:rsidRPr="00AA01A7">
        <w:rPr>
          <w:rFonts w:ascii="Times New Roman" w:hAnsi="Times New Roman" w:cs="Times New Roman"/>
          <w:sz w:val="28"/>
          <w:szCs w:val="28"/>
        </w:rPr>
        <w:t>перевозок.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1A7">
        <w:rPr>
          <w:rFonts w:ascii="Times New Roman" w:hAnsi="Times New Roman" w:cs="Times New Roman"/>
          <w:sz w:val="28"/>
          <w:szCs w:val="28"/>
        </w:rPr>
        <w:t>9.10. В случае</w:t>
      </w:r>
      <w:proofErr w:type="gramStart"/>
      <w:r w:rsidRPr="00AA01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01A7">
        <w:rPr>
          <w:rFonts w:ascii="Times New Roman" w:hAnsi="Times New Roman" w:cs="Times New Roman"/>
          <w:sz w:val="28"/>
          <w:szCs w:val="28"/>
        </w:rPr>
        <w:t xml:space="preserve"> если открытый конкурс пр</w:t>
      </w:r>
      <w:r w:rsidR="00503DFB">
        <w:rPr>
          <w:rFonts w:ascii="Times New Roman" w:hAnsi="Times New Roman" w:cs="Times New Roman"/>
          <w:sz w:val="28"/>
          <w:szCs w:val="28"/>
        </w:rPr>
        <w:t xml:space="preserve">изнан не состоявшимся в связи с </w:t>
      </w:r>
      <w:r w:rsidRPr="00AA01A7">
        <w:rPr>
          <w:rFonts w:ascii="Times New Roman" w:hAnsi="Times New Roman" w:cs="Times New Roman"/>
          <w:sz w:val="28"/>
          <w:szCs w:val="28"/>
        </w:rPr>
        <w:t xml:space="preserve">тем, что по окончании срока подачи заявок на участие </w:t>
      </w:r>
      <w:r w:rsidR="00503DFB">
        <w:rPr>
          <w:rFonts w:ascii="Times New Roman" w:hAnsi="Times New Roman" w:cs="Times New Roman"/>
          <w:sz w:val="28"/>
          <w:szCs w:val="28"/>
        </w:rPr>
        <w:t xml:space="preserve">в открытом конкурсе не </w:t>
      </w:r>
      <w:r w:rsidRPr="00AA01A7">
        <w:rPr>
          <w:rFonts w:ascii="Times New Roman" w:hAnsi="Times New Roman" w:cs="Times New Roman"/>
          <w:sz w:val="28"/>
          <w:szCs w:val="28"/>
        </w:rPr>
        <w:t>подано ни одной такой заявки или по результатам рассмотрения заявок на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1A7">
        <w:rPr>
          <w:rFonts w:ascii="Times New Roman" w:hAnsi="Times New Roman" w:cs="Times New Roman"/>
          <w:sz w:val="28"/>
          <w:szCs w:val="28"/>
        </w:rPr>
        <w:t>участие в открытом конкурсе вс</w:t>
      </w:r>
      <w:r w:rsidR="00503DFB">
        <w:rPr>
          <w:rFonts w:ascii="Times New Roman" w:hAnsi="Times New Roman" w:cs="Times New Roman"/>
          <w:sz w:val="28"/>
          <w:szCs w:val="28"/>
        </w:rPr>
        <w:t xml:space="preserve">е такие заявки были признаны не </w:t>
      </w:r>
      <w:r w:rsidRPr="00AA01A7">
        <w:rPr>
          <w:rFonts w:ascii="Times New Roman" w:hAnsi="Times New Roman" w:cs="Times New Roman"/>
          <w:sz w:val="28"/>
          <w:szCs w:val="28"/>
        </w:rPr>
        <w:t>соответствующими требованиям конку</w:t>
      </w:r>
      <w:r w:rsidR="00503DFB">
        <w:rPr>
          <w:rFonts w:ascii="Times New Roman" w:hAnsi="Times New Roman" w:cs="Times New Roman"/>
          <w:sz w:val="28"/>
          <w:szCs w:val="28"/>
        </w:rPr>
        <w:t xml:space="preserve">рсной документации, Организатор </w:t>
      </w:r>
      <w:r w:rsidRPr="00AA01A7">
        <w:rPr>
          <w:rFonts w:ascii="Times New Roman" w:hAnsi="Times New Roman" w:cs="Times New Roman"/>
          <w:sz w:val="28"/>
          <w:szCs w:val="28"/>
        </w:rPr>
        <w:t xml:space="preserve">открытого конкурса вправе принять </w:t>
      </w:r>
      <w:r w:rsidR="00503DFB">
        <w:rPr>
          <w:rFonts w:ascii="Times New Roman" w:hAnsi="Times New Roman" w:cs="Times New Roman"/>
          <w:sz w:val="28"/>
          <w:szCs w:val="28"/>
        </w:rPr>
        <w:t xml:space="preserve">решение о повторном проведении </w:t>
      </w:r>
      <w:r w:rsidRPr="00AA01A7">
        <w:rPr>
          <w:rFonts w:ascii="Times New Roman" w:hAnsi="Times New Roman" w:cs="Times New Roman"/>
          <w:sz w:val="28"/>
          <w:szCs w:val="28"/>
        </w:rPr>
        <w:t>открытого конкурса или об отм</w:t>
      </w:r>
      <w:r w:rsidR="00503DFB">
        <w:rPr>
          <w:rFonts w:ascii="Times New Roman" w:hAnsi="Times New Roman" w:cs="Times New Roman"/>
          <w:sz w:val="28"/>
          <w:szCs w:val="28"/>
        </w:rPr>
        <w:t xml:space="preserve">ене предусмотренного конкурсной </w:t>
      </w:r>
      <w:r w:rsidRPr="00AA01A7">
        <w:rPr>
          <w:rFonts w:ascii="Times New Roman" w:hAnsi="Times New Roman" w:cs="Times New Roman"/>
          <w:sz w:val="28"/>
          <w:szCs w:val="28"/>
        </w:rPr>
        <w:t>документацией маршрута регулярных перевозок.</w:t>
      </w:r>
      <w:proofErr w:type="gramEnd"/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1A7">
        <w:rPr>
          <w:rFonts w:ascii="Times New Roman" w:hAnsi="Times New Roman" w:cs="Times New Roman"/>
          <w:sz w:val="28"/>
          <w:szCs w:val="28"/>
        </w:rPr>
        <w:t>9.11. Результаты открытого конкурса м</w:t>
      </w:r>
      <w:r w:rsidR="00FD357D">
        <w:rPr>
          <w:rFonts w:ascii="Times New Roman" w:hAnsi="Times New Roman" w:cs="Times New Roman"/>
          <w:sz w:val="28"/>
          <w:szCs w:val="28"/>
        </w:rPr>
        <w:t xml:space="preserve">огут быть обжалованы в судебном </w:t>
      </w:r>
      <w:r w:rsidRPr="00AA01A7">
        <w:rPr>
          <w:rFonts w:ascii="Times New Roman" w:hAnsi="Times New Roman" w:cs="Times New Roman"/>
          <w:sz w:val="28"/>
          <w:szCs w:val="28"/>
        </w:rPr>
        <w:t>порядке.</w:t>
      </w:r>
    </w:p>
    <w:p w:rsidR="00F30D09" w:rsidRPr="00AA01A7" w:rsidRDefault="00F30D09" w:rsidP="00FD35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1A7">
        <w:rPr>
          <w:rFonts w:ascii="Times New Roman" w:hAnsi="Times New Roman" w:cs="Times New Roman"/>
          <w:bCs/>
          <w:sz w:val="28"/>
          <w:szCs w:val="28"/>
        </w:rPr>
        <w:t xml:space="preserve">10. Порядок оформления, переоформление свидетельства </w:t>
      </w:r>
      <w:proofErr w:type="gramStart"/>
      <w:r w:rsidRPr="00AA01A7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</w:p>
    <w:p w:rsidR="00F30D09" w:rsidRPr="00AA01A7" w:rsidRDefault="00F30D09" w:rsidP="00FD35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A01A7">
        <w:rPr>
          <w:rFonts w:ascii="Times New Roman" w:hAnsi="Times New Roman" w:cs="Times New Roman"/>
          <w:bCs/>
          <w:sz w:val="28"/>
          <w:szCs w:val="28"/>
        </w:rPr>
        <w:t>осуществлении</w:t>
      </w:r>
      <w:proofErr w:type="gramEnd"/>
      <w:r w:rsidRPr="00AA01A7">
        <w:rPr>
          <w:rFonts w:ascii="Times New Roman" w:hAnsi="Times New Roman" w:cs="Times New Roman"/>
          <w:bCs/>
          <w:sz w:val="28"/>
          <w:szCs w:val="28"/>
        </w:rPr>
        <w:t xml:space="preserve"> перевозок по маршруту регулярных перевозок, карт</w:t>
      </w:r>
    </w:p>
    <w:p w:rsidR="00F30D09" w:rsidRPr="00AA01A7" w:rsidRDefault="00F30D09" w:rsidP="00FD35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1A7">
        <w:rPr>
          <w:rFonts w:ascii="Times New Roman" w:hAnsi="Times New Roman" w:cs="Times New Roman"/>
          <w:bCs/>
          <w:sz w:val="28"/>
          <w:szCs w:val="28"/>
        </w:rPr>
        <w:t>маршрута регулярных перевозок, прекращение или приостановление</w:t>
      </w:r>
    </w:p>
    <w:p w:rsidR="00F30D09" w:rsidRPr="00AA01A7" w:rsidRDefault="00F30D09" w:rsidP="00FD35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1A7">
        <w:rPr>
          <w:rFonts w:ascii="Times New Roman" w:hAnsi="Times New Roman" w:cs="Times New Roman"/>
          <w:bCs/>
          <w:sz w:val="28"/>
          <w:szCs w:val="28"/>
        </w:rPr>
        <w:t>действия свидетельства.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1A7">
        <w:rPr>
          <w:rFonts w:ascii="Times New Roman" w:hAnsi="Times New Roman" w:cs="Times New Roman"/>
          <w:sz w:val="28"/>
          <w:szCs w:val="28"/>
        </w:rPr>
        <w:t xml:space="preserve">10.1. Порядок оформления, </w:t>
      </w:r>
      <w:r w:rsidR="00FD357D">
        <w:rPr>
          <w:rFonts w:ascii="Times New Roman" w:hAnsi="Times New Roman" w:cs="Times New Roman"/>
          <w:sz w:val="28"/>
          <w:szCs w:val="28"/>
        </w:rPr>
        <w:t xml:space="preserve">переоформление свидетельства об </w:t>
      </w:r>
      <w:r w:rsidRPr="00AA01A7">
        <w:rPr>
          <w:rFonts w:ascii="Times New Roman" w:hAnsi="Times New Roman" w:cs="Times New Roman"/>
          <w:sz w:val="28"/>
          <w:szCs w:val="28"/>
        </w:rPr>
        <w:t>осуществлении перевозок по маршруту регу</w:t>
      </w:r>
      <w:r w:rsidR="00FD357D">
        <w:rPr>
          <w:rFonts w:ascii="Times New Roman" w:hAnsi="Times New Roman" w:cs="Times New Roman"/>
          <w:sz w:val="28"/>
          <w:szCs w:val="28"/>
        </w:rPr>
        <w:t xml:space="preserve">лярных перевозок осуществляется </w:t>
      </w:r>
      <w:r w:rsidRPr="00AA01A7">
        <w:rPr>
          <w:rFonts w:ascii="Times New Roman" w:hAnsi="Times New Roman" w:cs="Times New Roman"/>
          <w:sz w:val="28"/>
          <w:szCs w:val="28"/>
        </w:rPr>
        <w:t xml:space="preserve">Уполномоченным органом согласно ст.27 Федерального закона </w:t>
      </w:r>
      <w:r w:rsidR="007E24CB">
        <w:rPr>
          <w:rFonts w:ascii="Times New Roman" w:hAnsi="Times New Roman" w:cs="Times New Roman"/>
          <w:sz w:val="28"/>
          <w:szCs w:val="28"/>
        </w:rPr>
        <w:t>№</w:t>
      </w:r>
      <w:r w:rsidRPr="00AA01A7">
        <w:rPr>
          <w:rFonts w:ascii="Times New Roman" w:hAnsi="Times New Roman" w:cs="Times New Roman"/>
          <w:sz w:val="28"/>
          <w:szCs w:val="28"/>
        </w:rPr>
        <w:t xml:space="preserve"> 220-ФЗ.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1A7">
        <w:rPr>
          <w:rFonts w:ascii="Times New Roman" w:hAnsi="Times New Roman" w:cs="Times New Roman"/>
          <w:sz w:val="28"/>
          <w:szCs w:val="28"/>
        </w:rPr>
        <w:t>10.2. Порядок оформления, переофор</w:t>
      </w:r>
      <w:r w:rsidR="00FD357D">
        <w:rPr>
          <w:rFonts w:ascii="Times New Roman" w:hAnsi="Times New Roman" w:cs="Times New Roman"/>
          <w:sz w:val="28"/>
          <w:szCs w:val="28"/>
        </w:rPr>
        <w:t xml:space="preserve">мление карт маршрута регулярных </w:t>
      </w:r>
      <w:r w:rsidRPr="00AA01A7">
        <w:rPr>
          <w:rFonts w:ascii="Times New Roman" w:hAnsi="Times New Roman" w:cs="Times New Roman"/>
          <w:sz w:val="28"/>
          <w:szCs w:val="28"/>
        </w:rPr>
        <w:t>перевозок осуществляется Уполно</w:t>
      </w:r>
      <w:r w:rsidR="007E24CB">
        <w:rPr>
          <w:rFonts w:ascii="Times New Roman" w:hAnsi="Times New Roman" w:cs="Times New Roman"/>
          <w:sz w:val="28"/>
          <w:szCs w:val="28"/>
        </w:rPr>
        <w:t xml:space="preserve">моченным органом согласно ст.28 </w:t>
      </w:r>
      <w:r w:rsidRPr="00AA01A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7E24CB">
        <w:rPr>
          <w:rFonts w:ascii="Times New Roman" w:hAnsi="Times New Roman" w:cs="Times New Roman"/>
          <w:sz w:val="28"/>
          <w:szCs w:val="28"/>
        </w:rPr>
        <w:t>№</w:t>
      </w:r>
      <w:r w:rsidRPr="00AA01A7">
        <w:rPr>
          <w:rFonts w:ascii="Times New Roman" w:hAnsi="Times New Roman" w:cs="Times New Roman"/>
          <w:sz w:val="28"/>
          <w:szCs w:val="28"/>
        </w:rPr>
        <w:t xml:space="preserve"> 220-ФЗ.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1A7">
        <w:rPr>
          <w:rFonts w:ascii="Times New Roman" w:hAnsi="Times New Roman" w:cs="Times New Roman"/>
          <w:sz w:val="28"/>
          <w:szCs w:val="28"/>
        </w:rPr>
        <w:t>10.3. Порядок прекращения или приоста</w:t>
      </w:r>
      <w:r w:rsidR="007E24CB">
        <w:rPr>
          <w:rFonts w:ascii="Times New Roman" w:hAnsi="Times New Roman" w:cs="Times New Roman"/>
          <w:sz w:val="28"/>
          <w:szCs w:val="28"/>
        </w:rPr>
        <w:t xml:space="preserve">новления действия свидетельства </w:t>
      </w:r>
      <w:r w:rsidRPr="00AA01A7">
        <w:rPr>
          <w:rFonts w:ascii="Times New Roman" w:hAnsi="Times New Roman" w:cs="Times New Roman"/>
          <w:sz w:val="28"/>
          <w:szCs w:val="28"/>
        </w:rPr>
        <w:t>об осуществлении перевозок по марш</w:t>
      </w:r>
      <w:r w:rsidR="007E24CB">
        <w:rPr>
          <w:rFonts w:ascii="Times New Roman" w:hAnsi="Times New Roman" w:cs="Times New Roman"/>
          <w:sz w:val="28"/>
          <w:szCs w:val="28"/>
        </w:rPr>
        <w:t xml:space="preserve">руту регулярных и карт маршрута </w:t>
      </w:r>
      <w:r w:rsidRPr="00AA01A7">
        <w:rPr>
          <w:rFonts w:ascii="Times New Roman" w:hAnsi="Times New Roman" w:cs="Times New Roman"/>
          <w:sz w:val="28"/>
          <w:szCs w:val="28"/>
        </w:rPr>
        <w:t xml:space="preserve">регулярных перевозок осуществляется </w:t>
      </w:r>
      <w:r w:rsidR="007E24CB">
        <w:rPr>
          <w:rFonts w:ascii="Times New Roman" w:hAnsi="Times New Roman" w:cs="Times New Roman"/>
          <w:sz w:val="28"/>
          <w:szCs w:val="28"/>
        </w:rPr>
        <w:t xml:space="preserve">Уполномоченным органом согласно </w:t>
      </w:r>
      <w:r w:rsidRPr="00AA01A7">
        <w:rPr>
          <w:rFonts w:ascii="Times New Roman" w:hAnsi="Times New Roman" w:cs="Times New Roman"/>
          <w:sz w:val="28"/>
          <w:szCs w:val="28"/>
        </w:rPr>
        <w:t xml:space="preserve">ст.29 Федерального закона </w:t>
      </w:r>
      <w:r w:rsidR="007E24CB">
        <w:rPr>
          <w:rFonts w:ascii="Times New Roman" w:hAnsi="Times New Roman" w:cs="Times New Roman"/>
          <w:sz w:val="28"/>
          <w:szCs w:val="28"/>
        </w:rPr>
        <w:t>№</w:t>
      </w:r>
      <w:r w:rsidRPr="00AA01A7">
        <w:rPr>
          <w:rFonts w:ascii="Times New Roman" w:hAnsi="Times New Roman" w:cs="Times New Roman"/>
          <w:sz w:val="28"/>
          <w:szCs w:val="28"/>
        </w:rPr>
        <w:t xml:space="preserve"> 220-ФЗ.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1A7">
        <w:rPr>
          <w:rFonts w:ascii="Times New Roman" w:hAnsi="Times New Roman" w:cs="Times New Roman"/>
          <w:bCs/>
          <w:sz w:val="28"/>
          <w:szCs w:val="28"/>
        </w:rPr>
        <w:t>11. Заключительные положения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1A7">
        <w:rPr>
          <w:rFonts w:ascii="Times New Roman" w:hAnsi="Times New Roman" w:cs="Times New Roman"/>
          <w:sz w:val="28"/>
          <w:szCs w:val="28"/>
        </w:rPr>
        <w:t>11.1. Во всем, что не оговорено настоящим Положением, необходимо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1A7">
        <w:rPr>
          <w:rFonts w:ascii="Times New Roman" w:hAnsi="Times New Roman" w:cs="Times New Roman"/>
          <w:sz w:val="28"/>
          <w:szCs w:val="28"/>
        </w:rPr>
        <w:t>руководствоваться действующим законодат</w:t>
      </w:r>
      <w:r w:rsidR="007E24CB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 и </w:t>
      </w:r>
      <w:r w:rsidRPr="00AA01A7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7E24CB">
        <w:rPr>
          <w:rFonts w:ascii="Times New Roman" w:hAnsi="Times New Roman" w:cs="Times New Roman"/>
          <w:sz w:val="28"/>
          <w:szCs w:val="28"/>
        </w:rPr>
        <w:t>Тыва</w:t>
      </w:r>
      <w:r w:rsidRPr="00AA01A7">
        <w:rPr>
          <w:rFonts w:ascii="Times New Roman" w:hAnsi="Times New Roman" w:cs="Times New Roman"/>
          <w:sz w:val="28"/>
          <w:szCs w:val="28"/>
        </w:rPr>
        <w:t>, пр</w:t>
      </w:r>
      <w:r w:rsidR="007E24CB">
        <w:rPr>
          <w:rFonts w:ascii="Times New Roman" w:hAnsi="Times New Roman" w:cs="Times New Roman"/>
          <w:sz w:val="28"/>
          <w:szCs w:val="28"/>
        </w:rPr>
        <w:t xml:space="preserve">авовыми актами органов местного </w:t>
      </w:r>
      <w:r w:rsidRPr="00AA01A7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F30D09" w:rsidRPr="00AA01A7" w:rsidRDefault="00F30D09" w:rsidP="00AA0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1A7">
        <w:rPr>
          <w:rFonts w:ascii="Times New Roman" w:hAnsi="Times New Roman" w:cs="Times New Roman"/>
          <w:sz w:val="28"/>
          <w:szCs w:val="28"/>
        </w:rPr>
        <w:t>11.2. Все споры разрешают</w:t>
      </w:r>
      <w:r w:rsidR="007E24CB">
        <w:rPr>
          <w:rFonts w:ascii="Times New Roman" w:hAnsi="Times New Roman" w:cs="Times New Roman"/>
          <w:sz w:val="28"/>
          <w:szCs w:val="28"/>
        </w:rPr>
        <w:t xml:space="preserve">ся в соответствии с действующим </w:t>
      </w:r>
      <w:r w:rsidRPr="00AA01A7">
        <w:rPr>
          <w:rFonts w:ascii="Times New Roman" w:hAnsi="Times New Roman" w:cs="Times New Roman"/>
          <w:sz w:val="28"/>
          <w:szCs w:val="28"/>
        </w:rPr>
        <w:t>законода</w:t>
      </w:r>
      <w:r w:rsidR="007E24CB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Федерации. </w:t>
      </w:r>
      <w:r w:rsidRPr="00AA01A7">
        <w:rPr>
          <w:rFonts w:ascii="Times New Roman" w:hAnsi="Times New Roman" w:cs="Times New Roman"/>
          <w:sz w:val="28"/>
          <w:szCs w:val="28"/>
        </w:rPr>
        <w:t xml:space="preserve">Обжалование действий и </w:t>
      </w:r>
      <w:r w:rsidR="007E24CB">
        <w:rPr>
          <w:rFonts w:ascii="Times New Roman" w:hAnsi="Times New Roman" w:cs="Times New Roman"/>
          <w:sz w:val="28"/>
          <w:szCs w:val="28"/>
        </w:rPr>
        <w:t xml:space="preserve">решений при проведении конкурса </w:t>
      </w:r>
      <w:r w:rsidRPr="00AA01A7">
        <w:rPr>
          <w:rFonts w:ascii="Times New Roman" w:hAnsi="Times New Roman" w:cs="Times New Roman"/>
          <w:sz w:val="28"/>
          <w:szCs w:val="28"/>
        </w:rPr>
        <w:t>осуществляется в соответствии с действующ</w:t>
      </w:r>
      <w:r w:rsidR="007E24CB">
        <w:rPr>
          <w:rFonts w:ascii="Times New Roman" w:hAnsi="Times New Roman" w:cs="Times New Roman"/>
          <w:sz w:val="28"/>
          <w:szCs w:val="28"/>
        </w:rPr>
        <w:t xml:space="preserve">им законодательством Российской </w:t>
      </w:r>
      <w:r w:rsidRPr="00AA01A7">
        <w:rPr>
          <w:rFonts w:ascii="Times New Roman" w:hAnsi="Times New Roman" w:cs="Times New Roman"/>
          <w:sz w:val="28"/>
          <w:szCs w:val="28"/>
        </w:rPr>
        <w:t>Федерации.</w:t>
      </w:r>
    </w:p>
    <w:p w:rsidR="00A0040F" w:rsidRDefault="00F30D09" w:rsidP="007E24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1A7">
        <w:rPr>
          <w:rFonts w:ascii="Times New Roman" w:hAnsi="Times New Roman" w:cs="Times New Roman"/>
          <w:sz w:val="28"/>
          <w:szCs w:val="28"/>
        </w:rPr>
        <w:t>11.3. Несоблюдение настоящего Положения дол</w:t>
      </w:r>
      <w:r w:rsidR="007E24CB">
        <w:rPr>
          <w:rFonts w:ascii="Times New Roman" w:hAnsi="Times New Roman" w:cs="Times New Roman"/>
          <w:sz w:val="28"/>
          <w:szCs w:val="28"/>
        </w:rPr>
        <w:t xml:space="preserve">жностными лицами, </w:t>
      </w:r>
      <w:r w:rsidRPr="00AA01A7">
        <w:rPr>
          <w:rFonts w:ascii="Times New Roman" w:hAnsi="Times New Roman" w:cs="Times New Roman"/>
          <w:sz w:val="28"/>
          <w:szCs w:val="28"/>
        </w:rPr>
        <w:t>работниками автотранспортных пассажир</w:t>
      </w:r>
      <w:r w:rsidR="007E24CB">
        <w:rPr>
          <w:rFonts w:ascii="Times New Roman" w:hAnsi="Times New Roman" w:cs="Times New Roman"/>
          <w:sz w:val="28"/>
          <w:szCs w:val="28"/>
        </w:rPr>
        <w:t xml:space="preserve">ских предприятий, пассажирами и </w:t>
      </w:r>
      <w:r w:rsidRPr="00AA01A7">
        <w:rPr>
          <w:rFonts w:ascii="Times New Roman" w:hAnsi="Times New Roman" w:cs="Times New Roman"/>
          <w:sz w:val="28"/>
          <w:szCs w:val="28"/>
        </w:rPr>
        <w:t>иными лицами, вызвавшее нарушение в р</w:t>
      </w:r>
      <w:r w:rsidR="007E24CB">
        <w:rPr>
          <w:rFonts w:ascii="Times New Roman" w:hAnsi="Times New Roman" w:cs="Times New Roman"/>
          <w:sz w:val="28"/>
          <w:szCs w:val="28"/>
        </w:rPr>
        <w:t xml:space="preserve">аботе пассажирского транспорта, </w:t>
      </w:r>
      <w:r w:rsidRPr="007E24CB">
        <w:rPr>
          <w:rFonts w:ascii="Times New Roman" w:hAnsi="Times New Roman" w:cs="Times New Roman"/>
          <w:sz w:val="28"/>
          <w:szCs w:val="28"/>
        </w:rPr>
        <w:t>влечет ответственность в соответствии с действующим законодательством.</w:t>
      </w:r>
    </w:p>
    <w:p w:rsidR="00DC6676" w:rsidRDefault="00DC6676" w:rsidP="007E24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676" w:rsidRDefault="00DC6676" w:rsidP="007E24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676" w:rsidRPr="00DC6676" w:rsidRDefault="00DC6676" w:rsidP="00DC66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676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C6676" w:rsidRPr="00DC6676" w:rsidRDefault="00DC6676" w:rsidP="00DC66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676">
        <w:rPr>
          <w:rFonts w:ascii="Times New Roman" w:hAnsi="Times New Roman" w:cs="Times New Roman"/>
          <w:sz w:val="24"/>
          <w:szCs w:val="24"/>
        </w:rPr>
        <w:t>к Положению о порядке проведения</w:t>
      </w:r>
    </w:p>
    <w:p w:rsidR="00DC6676" w:rsidRPr="00DC6676" w:rsidRDefault="00DC6676" w:rsidP="00DC66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676">
        <w:rPr>
          <w:rFonts w:ascii="Times New Roman" w:hAnsi="Times New Roman" w:cs="Times New Roman"/>
          <w:sz w:val="24"/>
          <w:szCs w:val="24"/>
        </w:rPr>
        <w:t>открытого конкурса на право</w:t>
      </w:r>
    </w:p>
    <w:p w:rsidR="00DC6676" w:rsidRPr="00DC6676" w:rsidRDefault="00DC6676" w:rsidP="00DC66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676">
        <w:rPr>
          <w:rFonts w:ascii="Times New Roman" w:hAnsi="Times New Roman" w:cs="Times New Roman"/>
          <w:sz w:val="24"/>
          <w:szCs w:val="24"/>
        </w:rPr>
        <w:t>осуществления перевозок по маршруту</w:t>
      </w:r>
    </w:p>
    <w:p w:rsidR="00DC6676" w:rsidRPr="00DC6676" w:rsidRDefault="00DC6676" w:rsidP="00DC66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676">
        <w:rPr>
          <w:rFonts w:ascii="Times New Roman" w:hAnsi="Times New Roman" w:cs="Times New Roman"/>
          <w:sz w:val="24"/>
          <w:szCs w:val="24"/>
        </w:rPr>
        <w:t xml:space="preserve">регулярных перевозок </w:t>
      </w:r>
      <w:proofErr w:type="gramStart"/>
      <w:r w:rsidRPr="00DC6676">
        <w:rPr>
          <w:rFonts w:ascii="Times New Roman" w:hAnsi="Times New Roman" w:cs="Times New Roman"/>
          <w:sz w:val="24"/>
          <w:szCs w:val="24"/>
        </w:rPr>
        <w:t>автомобильным</w:t>
      </w:r>
      <w:proofErr w:type="gramEnd"/>
    </w:p>
    <w:p w:rsidR="00DC6676" w:rsidRPr="00DC6676" w:rsidRDefault="00DC6676" w:rsidP="00DC66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676">
        <w:rPr>
          <w:rFonts w:ascii="Times New Roman" w:hAnsi="Times New Roman" w:cs="Times New Roman"/>
          <w:sz w:val="24"/>
          <w:szCs w:val="24"/>
        </w:rPr>
        <w:t xml:space="preserve">транспортом общего пользования </w:t>
      </w:r>
      <w:proofErr w:type="gramStart"/>
      <w:r w:rsidRPr="00DC667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F2915" w:rsidRDefault="00DC6676" w:rsidP="00DC667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6676">
        <w:rPr>
          <w:rFonts w:ascii="Times New Roman" w:hAnsi="Times New Roman" w:cs="Times New Roman"/>
          <w:sz w:val="24"/>
          <w:szCs w:val="24"/>
        </w:rPr>
        <w:t>территории муниципального района</w:t>
      </w:r>
    </w:p>
    <w:p w:rsidR="00DC6676" w:rsidRDefault="00CF2915" w:rsidP="00DC667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«Тес-Хемский кожуун Республики Тыва»</w:t>
      </w:r>
    </w:p>
    <w:p w:rsidR="000A26D1" w:rsidRDefault="000A26D1" w:rsidP="00DC667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1878"/>
        <w:gridCol w:w="3332"/>
      </w:tblGrid>
      <w:tr w:rsidR="000A26D1" w:rsidTr="000A26D1">
        <w:tc>
          <w:tcPr>
            <w:tcW w:w="4786" w:type="dxa"/>
          </w:tcPr>
          <w:p w:rsidR="000A26D1" w:rsidRPr="00330E2C" w:rsidRDefault="000A26D1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  <w:b/>
                <w:bCs/>
              </w:rPr>
              <w:t>Содержание критерия</w:t>
            </w:r>
          </w:p>
        </w:tc>
        <w:tc>
          <w:tcPr>
            <w:tcW w:w="1878" w:type="dxa"/>
          </w:tcPr>
          <w:p w:rsidR="000A26D1" w:rsidRPr="00330E2C" w:rsidRDefault="000A26D1" w:rsidP="000A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30E2C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  <w:p w:rsidR="000A26D1" w:rsidRPr="00330E2C" w:rsidRDefault="000A26D1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  <w:b/>
                <w:bCs/>
              </w:rPr>
              <w:t>баллов</w:t>
            </w:r>
          </w:p>
        </w:tc>
        <w:tc>
          <w:tcPr>
            <w:tcW w:w="3332" w:type="dxa"/>
          </w:tcPr>
          <w:p w:rsidR="000A26D1" w:rsidRPr="00330E2C" w:rsidRDefault="000A26D1" w:rsidP="000A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30E2C">
              <w:rPr>
                <w:rFonts w:ascii="Times New Roman" w:hAnsi="Times New Roman" w:cs="Times New Roman"/>
                <w:b/>
                <w:bCs/>
              </w:rPr>
              <w:t>Описание документов,</w:t>
            </w:r>
          </w:p>
          <w:p w:rsidR="000A26D1" w:rsidRPr="00330E2C" w:rsidRDefault="000A26D1" w:rsidP="000A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30E2C">
              <w:rPr>
                <w:rFonts w:ascii="Times New Roman" w:hAnsi="Times New Roman" w:cs="Times New Roman"/>
                <w:b/>
                <w:bCs/>
              </w:rPr>
              <w:t>которыми подтверждаются</w:t>
            </w:r>
          </w:p>
          <w:p w:rsidR="000A26D1" w:rsidRPr="00330E2C" w:rsidRDefault="000A26D1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  <w:b/>
                <w:bCs/>
              </w:rPr>
              <w:t>данные критерии</w:t>
            </w:r>
          </w:p>
        </w:tc>
      </w:tr>
      <w:tr w:rsidR="000A26D1" w:rsidTr="000A26D1">
        <w:tc>
          <w:tcPr>
            <w:tcW w:w="4786" w:type="dxa"/>
          </w:tcPr>
          <w:p w:rsidR="000A26D1" w:rsidRPr="00330E2C" w:rsidRDefault="000A26D1" w:rsidP="000A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 xml:space="preserve">1.Опыт осуществления </w:t>
            </w:r>
            <w:proofErr w:type="gramStart"/>
            <w:r w:rsidRPr="00330E2C">
              <w:rPr>
                <w:rFonts w:ascii="Times New Roman" w:hAnsi="Times New Roman" w:cs="Times New Roman"/>
              </w:rPr>
              <w:t>регулярных</w:t>
            </w:r>
            <w:proofErr w:type="gramEnd"/>
          </w:p>
          <w:p w:rsidR="000A26D1" w:rsidRPr="00330E2C" w:rsidRDefault="000A26D1" w:rsidP="000A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перевозок юридическим лицом,</w:t>
            </w:r>
          </w:p>
          <w:p w:rsidR="000A26D1" w:rsidRPr="00330E2C" w:rsidRDefault="000A26D1" w:rsidP="000A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индивидуальным предпринимателем</w:t>
            </w:r>
          </w:p>
          <w:p w:rsidR="000A26D1" w:rsidRPr="00330E2C" w:rsidRDefault="000A26D1" w:rsidP="000A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или участниками договора простого</w:t>
            </w:r>
          </w:p>
          <w:p w:rsidR="000A26D1" w:rsidRPr="00330E2C" w:rsidRDefault="000A26D1" w:rsidP="000A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30E2C">
              <w:rPr>
                <w:rFonts w:ascii="Times New Roman" w:hAnsi="Times New Roman" w:cs="Times New Roman"/>
              </w:rPr>
              <w:t>товарищества (данные</w:t>
            </w:r>
            <w:proofErr w:type="gramEnd"/>
          </w:p>
          <w:p w:rsidR="000A26D1" w:rsidRPr="00330E2C" w:rsidRDefault="000A26D1" w:rsidP="000A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предоставляются по желанию</w:t>
            </w:r>
          </w:p>
          <w:p w:rsidR="000A26D1" w:rsidRPr="00330E2C" w:rsidRDefault="000A26D1" w:rsidP="000A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участника, документами</w:t>
            </w:r>
          </w:p>
          <w:p w:rsidR="000A26D1" w:rsidRPr="00330E2C" w:rsidRDefault="000A26D1" w:rsidP="000A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30E2C">
              <w:rPr>
                <w:rFonts w:ascii="Times New Roman" w:hAnsi="Times New Roman" w:cs="Times New Roman"/>
              </w:rPr>
              <w:t>подтверждающими</w:t>
            </w:r>
            <w:proofErr w:type="gramEnd"/>
            <w:r w:rsidRPr="00330E2C">
              <w:rPr>
                <w:rFonts w:ascii="Times New Roman" w:hAnsi="Times New Roman" w:cs="Times New Roman"/>
              </w:rPr>
              <w:t xml:space="preserve"> наличие опыта</w:t>
            </w:r>
          </w:p>
          <w:p w:rsidR="000A26D1" w:rsidRPr="00330E2C" w:rsidRDefault="000A26D1" w:rsidP="000A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 xml:space="preserve">могут являться договора </w:t>
            </w:r>
            <w:proofErr w:type="gramStart"/>
            <w:r w:rsidRPr="00330E2C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0A26D1" w:rsidRPr="00330E2C" w:rsidRDefault="000A26D1" w:rsidP="000A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заказчиками и иные документы):</w:t>
            </w:r>
          </w:p>
          <w:p w:rsidR="000A26D1" w:rsidRPr="00330E2C" w:rsidRDefault="000A26D1" w:rsidP="000A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- от 15 лет и более</w:t>
            </w:r>
          </w:p>
          <w:p w:rsidR="000A26D1" w:rsidRPr="00330E2C" w:rsidRDefault="000A26D1" w:rsidP="000A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- от 10 до 15 лет</w:t>
            </w:r>
          </w:p>
          <w:p w:rsidR="000A26D1" w:rsidRPr="00330E2C" w:rsidRDefault="000A26D1" w:rsidP="000A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- от 5 до 10 лет</w:t>
            </w:r>
          </w:p>
          <w:p w:rsidR="000A26D1" w:rsidRPr="00330E2C" w:rsidRDefault="000A26D1" w:rsidP="000A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- менее 5 лет</w:t>
            </w:r>
          </w:p>
          <w:p w:rsidR="000A26D1" w:rsidRPr="00330E2C" w:rsidRDefault="000A26D1" w:rsidP="000A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- отсутствие опыта</w:t>
            </w:r>
          </w:p>
        </w:tc>
        <w:tc>
          <w:tcPr>
            <w:tcW w:w="1878" w:type="dxa"/>
          </w:tcPr>
          <w:p w:rsidR="000A26D1" w:rsidRPr="00330E2C" w:rsidRDefault="000A26D1" w:rsidP="000D18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A26D1" w:rsidRPr="00330E2C" w:rsidRDefault="000A26D1" w:rsidP="000D18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A26D1" w:rsidRPr="00330E2C" w:rsidRDefault="000A26D1" w:rsidP="000D18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A26D1" w:rsidRPr="00330E2C" w:rsidRDefault="000A26D1" w:rsidP="000D18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A26D1" w:rsidRPr="00330E2C" w:rsidRDefault="000A26D1" w:rsidP="000D18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A26D1" w:rsidRPr="00330E2C" w:rsidRDefault="000A26D1" w:rsidP="000D18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A26D1" w:rsidRPr="00330E2C" w:rsidRDefault="000A26D1" w:rsidP="000D18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A26D1" w:rsidRPr="00330E2C" w:rsidRDefault="000A26D1" w:rsidP="000D18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A26D1" w:rsidRPr="00330E2C" w:rsidRDefault="000A26D1" w:rsidP="000D18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A26D1" w:rsidRPr="00330E2C" w:rsidRDefault="000A26D1" w:rsidP="000D18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7</w:t>
            </w:r>
          </w:p>
          <w:p w:rsidR="000A26D1" w:rsidRPr="00330E2C" w:rsidRDefault="000A26D1" w:rsidP="000D18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5</w:t>
            </w:r>
          </w:p>
          <w:p w:rsidR="000A26D1" w:rsidRPr="00330E2C" w:rsidRDefault="000A26D1" w:rsidP="000D18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3</w:t>
            </w:r>
          </w:p>
          <w:p w:rsidR="000A26D1" w:rsidRPr="00330E2C" w:rsidRDefault="000A26D1" w:rsidP="000D18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1</w:t>
            </w:r>
          </w:p>
          <w:p w:rsidR="000A26D1" w:rsidRPr="00330E2C" w:rsidRDefault="000A26D1" w:rsidP="000D18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0</w:t>
            </w:r>
          </w:p>
          <w:p w:rsidR="000A26D1" w:rsidRPr="00330E2C" w:rsidRDefault="000A26D1" w:rsidP="000D18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</w:tcPr>
          <w:p w:rsidR="000A26D1" w:rsidRPr="00330E2C" w:rsidRDefault="000A26D1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6D1" w:rsidTr="000A26D1">
        <w:tc>
          <w:tcPr>
            <w:tcW w:w="4786" w:type="dxa"/>
          </w:tcPr>
          <w:p w:rsidR="000A26D1" w:rsidRPr="00330E2C" w:rsidRDefault="000A26D1" w:rsidP="000A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3.Наличие подвижного состава</w:t>
            </w:r>
          </w:p>
          <w:p w:rsidR="000A26D1" w:rsidRPr="00330E2C" w:rsidRDefault="000A26D1" w:rsidP="000A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30E2C">
              <w:rPr>
                <w:rFonts w:ascii="Times New Roman" w:hAnsi="Times New Roman" w:cs="Times New Roman"/>
              </w:rPr>
              <w:t>- в собственности (в том числе</w:t>
            </w:r>
            <w:proofErr w:type="gramEnd"/>
          </w:p>
          <w:p w:rsidR="000A26D1" w:rsidRPr="00330E2C" w:rsidRDefault="000A26D1" w:rsidP="000A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лизинг);</w:t>
            </w:r>
          </w:p>
          <w:p w:rsidR="000A26D1" w:rsidRPr="00330E2C" w:rsidRDefault="000A26D1" w:rsidP="000A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- иное законное основание (аренда и</w:t>
            </w:r>
            <w:r w:rsidRPr="00330E2C">
              <w:rPr>
                <w:rFonts w:ascii="Times New Roman" w:hAnsi="Times New Roman" w:cs="Times New Roman"/>
              </w:rPr>
              <w:t xml:space="preserve"> </w:t>
            </w:r>
            <w:r w:rsidRPr="00330E2C">
              <w:rPr>
                <w:rFonts w:ascii="Times New Roman" w:hAnsi="Times New Roman" w:cs="Times New Roman"/>
              </w:rPr>
              <w:t>т. д.)</w:t>
            </w:r>
          </w:p>
          <w:p w:rsidR="000A26D1" w:rsidRPr="00330E2C" w:rsidRDefault="000A26D1" w:rsidP="000A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Оценка производится по каждому</w:t>
            </w:r>
          </w:p>
          <w:p w:rsidR="000A26D1" w:rsidRPr="00330E2C" w:rsidRDefault="000A26D1" w:rsidP="000A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транспортному средству отдельно,</w:t>
            </w:r>
          </w:p>
          <w:p w:rsidR="000A26D1" w:rsidRPr="00330E2C" w:rsidRDefault="000A26D1" w:rsidP="000A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 xml:space="preserve">после этого баллы суммируются </w:t>
            </w:r>
            <w:proofErr w:type="gramStart"/>
            <w:r w:rsidRPr="00330E2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A26D1" w:rsidRPr="00330E2C" w:rsidRDefault="000A26D1" w:rsidP="000A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итоговый балл.</w:t>
            </w:r>
          </w:p>
          <w:p w:rsidR="000A26D1" w:rsidRPr="00330E2C" w:rsidRDefault="000A26D1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0A26D1" w:rsidRPr="00330E2C" w:rsidRDefault="000A26D1" w:rsidP="000D18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A26D1" w:rsidRPr="00330E2C" w:rsidRDefault="000A26D1" w:rsidP="000D18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5</w:t>
            </w:r>
          </w:p>
          <w:p w:rsidR="000A26D1" w:rsidRPr="00330E2C" w:rsidRDefault="000A26D1" w:rsidP="000D18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A26D1" w:rsidRPr="00330E2C" w:rsidRDefault="000A26D1" w:rsidP="000D18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A26D1" w:rsidRPr="00330E2C" w:rsidRDefault="000A26D1" w:rsidP="000D18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3</w:t>
            </w:r>
          </w:p>
          <w:p w:rsidR="000A26D1" w:rsidRPr="00330E2C" w:rsidRDefault="000A26D1" w:rsidP="000D18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</w:tcPr>
          <w:p w:rsidR="000A26D1" w:rsidRPr="00330E2C" w:rsidRDefault="000A26D1" w:rsidP="000A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 xml:space="preserve">Копии </w:t>
            </w:r>
            <w:proofErr w:type="gramStart"/>
            <w:r w:rsidRPr="00330E2C">
              <w:rPr>
                <w:rFonts w:ascii="Times New Roman" w:hAnsi="Times New Roman" w:cs="Times New Roman"/>
              </w:rPr>
              <w:t>технического</w:t>
            </w:r>
            <w:proofErr w:type="gramEnd"/>
          </w:p>
          <w:p w:rsidR="000A26D1" w:rsidRPr="00330E2C" w:rsidRDefault="000A26D1" w:rsidP="000A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паспорта, копия документа</w:t>
            </w:r>
          </w:p>
          <w:p w:rsidR="000A26D1" w:rsidRPr="00330E2C" w:rsidRDefault="000A26D1" w:rsidP="000A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подтверждающее</w:t>
            </w:r>
          </w:p>
          <w:p w:rsidR="000A26D1" w:rsidRPr="00330E2C" w:rsidRDefault="000A26D1" w:rsidP="000A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 xml:space="preserve">прохождение </w:t>
            </w:r>
            <w:proofErr w:type="spellStart"/>
            <w:r w:rsidRPr="00330E2C">
              <w:rPr>
                <w:rFonts w:ascii="Times New Roman" w:hAnsi="Times New Roman" w:cs="Times New Roman"/>
              </w:rPr>
              <w:t>тех</w:t>
            </w:r>
            <w:proofErr w:type="gramStart"/>
            <w:r w:rsidRPr="00330E2C">
              <w:rPr>
                <w:rFonts w:ascii="Times New Roman" w:hAnsi="Times New Roman" w:cs="Times New Roman"/>
              </w:rPr>
              <w:t>.о</w:t>
            </w:r>
            <w:proofErr w:type="gramEnd"/>
            <w:r w:rsidRPr="00330E2C">
              <w:rPr>
                <w:rFonts w:ascii="Times New Roman" w:hAnsi="Times New Roman" w:cs="Times New Roman"/>
              </w:rPr>
              <w:t>смотра</w:t>
            </w:r>
            <w:proofErr w:type="spellEnd"/>
            <w:r w:rsidRPr="00330E2C">
              <w:rPr>
                <w:rFonts w:ascii="Times New Roman" w:hAnsi="Times New Roman" w:cs="Times New Roman"/>
              </w:rPr>
              <w:t xml:space="preserve"> </w:t>
            </w:r>
            <w:r w:rsidRPr="00330E2C">
              <w:rPr>
                <w:rFonts w:ascii="Times New Roman" w:hAnsi="Times New Roman" w:cs="Times New Roman"/>
              </w:rPr>
              <w:t>(копия диагностической</w:t>
            </w:r>
          </w:p>
          <w:p w:rsidR="000A26D1" w:rsidRPr="00330E2C" w:rsidRDefault="000A26D1" w:rsidP="000A2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карты), копия полиса</w:t>
            </w:r>
          </w:p>
          <w:p w:rsidR="000A26D1" w:rsidRPr="00330E2C" w:rsidRDefault="000A26D1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ОСАГО.</w:t>
            </w:r>
          </w:p>
        </w:tc>
      </w:tr>
      <w:tr w:rsidR="000A26D1" w:rsidTr="000A26D1">
        <w:tc>
          <w:tcPr>
            <w:tcW w:w="4786" w:type="dxa"/>
          </w:tcPr>
          <w:p w:rsidR="00017C5F" w:rsidRPr="00330E2C" w:rsidRDefault="00017C5F" w:rsidP="00017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Прохождение водителями</w:t>
            </w:r>
          </w:p>
          <w:p w:rsidR="00017C5F" w:rsidRPr="00330E2C" w:rsidRDefault="00017C5F" w:rsidP="00017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30E2C">
              <w:rPr>
                <w:rFonts w:ascii="Times New Roman" w:hAnsi="Times New Roman" w:cs="Times New Roman"/>
              </w:rPr>
              <w:t>ежегодной переподготовки (20</w:t>
            </w:r>
            <w:proofErr w:type="gramEnd"/>
          </w:p>
          <w:p w:rsidR="000A26D1" w:rsidRPr="00330E2C" w:rsidRDefault="00017C5F" w:rsidP="00017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 xml:space="preserve"> </w:t>
            </w:r>
            <w:r w:rsidRPr="00330E2C">
              <w:rPr>
                <w:rFonts w:ascii="Times New Roman" w:hAnsi="Times New Roman" w:cs="Times New Roman"/>
              </w:rPr>
              <w:t>часовая программа)</w:t>
            </w:r>
          </w:p>
        </w:tc>
        <w:tc>
          <w:tcPr>
            <w:tcW w:w="1878" w:type="dxa"/>
          </w:tcPr>
          <w:p w:rsidR="000A26D1" w:rsidRPr="00330E2C" w:rsidRDefault="00017C5F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2" w:type="dxa"/>
          </w:tcPr>
          <w:p w:rsidR="00017C5F" w:rsidRPr="00330E2C" w:rsidRDefault="00017C5F" w:rsidP="00017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 xml:space="preserve">Копии свидетельств </w:t>
            </w:r>
            <w:proofErr w:type="gramStart"/>
            <w:r w:rsidRPr="00330E2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017C5F" w:rsidRPr="00330E2C" w:rsidRDefault="00017C5F" w:rsidP="00017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каждого водителя или копия</w:t>
            </w:r>
            <w:r w:rsidRPr="00330E2C">
              <w:rPr>
                <w:rFonts w:ascii="Times New Roman" w:hAnsi="Times New Roman" w:cs="Times New Roman"/>
              </w:rPr>
              <w:t xml:space="preserve"> </w:t>
            </w:r>
            <w:r w:rsidRPr="00330E2C">
              <w:rPr>
                <w:rFonts w:ascii="Times New Roman" w:hAnsi="Times New Roman" w:cs="Times New Roman"/>
              </w:rPr>
              <w:t>протокола заседания</w:t>
            </w:r>
          </w:p>
          <w:p w:rsidR="000A26D1" w:rsidRPr="00330E2C" w:rsidRDefault="00017C5F" w:rsidP="00017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 xml:space="preserve"> </w:t>
            </w:r>
            <w:r w:rsidRPr="00330E2C">
              <w:rPr>
                <w:rFonts w:ascii="Times New Roman" w:hAnsi="Times New Roman" w:cs="Times New Roman"/>
              </w:rPr>
              <w:t>экзаменационной</w:t>
            </w:r>
            <w:r w:rsidRPr="00330E2C">
              <w:rPr>
                <w:rFonts w:ascii="Times New Roman" w:hAnsi="Times New Roman" w:cs="Times New Roman"/>
              </w:rPr>
              <w:t xml:space="preserve"> </w:t>
            </w:r>
            <w:r w:rsidRPr="00330E2C">
              <w:rPr>
                <w:rFonts w:ascii="Times New Roman" w:hAnsi="Times New Roman" w:cs="Times New Roman"/>
              </w:rPr>
              <w:t>комиссии.</w:t>
            </w:r>
          </w:p>
        </w:tc>
      </w:tr>
      <w:tr w:rsidR="000A26D1" w:rsidTr="000A26D1">
        <w:tc>
          <w:tcPr>
            <w:tcW w:w="4786" w:type="dxa"/>
          </w:tcPr>
          <w:p w:rsidR="000C430D" w:rsidRPr="00330E2C" w:rsidRDefault="000C430D" w:rsidP="000C4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 xml:space="preserve">Наличие трудовых отношений </w:t>
            </w:r>
            <w:proofErr w:type="gramStart"/>
            <w:r w:rsidRPr="00330E2C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0C430D" w:rsidRPr="00330E2C" w:rsidRDefault="000C430D" w:rsidP="000C4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водителями, обладающими правом</w:t>
            </w:r>
          </w:p>
          <w:p w:rsidR="000C430D" w:rsidRPr="00330E2C" w:rsidRDefault="000C430D" w:rsidP="000C4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 xml:space="preserve">управления </w:t>
            </w:r>
            <w:proofErr w:type="gramStart"/>
            <w:r w:rsidRPr="00330E2C">
              <w:rPr>
                <w:rFonts w:ascii="Times New Roman" w:hAnsi="Times New Roman" w:cs="Times New Roman"/>
              </w:rPr>
              <w:t>пассажирским</w:t>
            </w:r>
            <w:proofErr w:type="gramEnd"/>
          </w:p>
          <w:p w:rsidR="000A26D1" w:rsidRPr="00330E2C" w:rsidRDefault="000C430D" w:rsidP="000D1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автотранспортным средством</w:t>
            </w:r>
            <w:r w:rsidR="000D1887" w:rsidRPr="00330E2C">
              <w:rPr>
                <w:rFonts w:ascii="Times New Roman" w:hAnsi="Times New Roman" w:cs="Times New Roman"/>
              </w:rPr>
              <w:t xml:space="preserve"> </w:t>
            </w:r>
            <w:r w:rsidRPr="00330E2C">
              <w:rPr>
                <w:rFonts w:ascii="Times New Roman" w:hAnsi="Times New Roman" w:cs="Times New Roman"/>
              </w:rPr>
              <w:t>категории «Д»</w:t>
            </w:r>
          </w:p>
        </w:tc>
        <w:tc>
          <w:tcPr>
            <w:tcW w:w="1878" w:type="dxa"/>
          </w:tcPr>
          <w:p w:rsidR="000A26D1" w:rsidRPr="00330E2C" w:rsidRDefault="000C430D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2" w:type="dxa"/>
          </w:tcPr>
          <w:p w:rsidR="000C430D" w:rsidRPr="00330E2C" w:rsidRDefault="000C430D" w:rsidP="000C4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Копия первой и последней</w:t>
            </w:r>
          </w:p>
          <w:p w:rsidR="000C430D" w:rsidRPr="00330E2C" w:rsidRDefault="000C430D" w:rsidP="000C4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страниц трудовой книжки</w:t>
            </w:r>
          </w:p>
          <w:p w:rsidR="000C430D" w:rsidRPr="00330E2C" w:rsidRDefault="000C430D" w:rsidP="000C4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 xml:space="preserve">или трудовой договор </w:t>
            </w:r>
            <w:proofErr w:type="gramStart"/>
            <w:r w:rsidRPr="00330E2C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0C430D" w:rsidRPr="00330E2C" w:rsidRDefault="000C430D" w:rsidP="000C4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водителем, копия</w:t>
            </w:r>
          </w:p>
          <w:p w:rsidR="000C430D" w:rsidRPr="00330E2C" w:rsidRDefault="000C430D" w:rsidP="000C4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гражданско-правового</w:t>
            </w:r>
          </w:p>
          <w:p w:rsidR="000C430D" w:rsidRPr="00330E2C" w:rsidRDefault="000C430D" w:rsidP="000C4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 xml:space="preserve">договора и </w:t>
            </w:r>
            <w:proofErr w:type="gramStart"/>
            <w:r w:rsidRPr="00330E2C">
              <w:rPr>
                <w:rFonts w:ascii="Times New Roman" w:hAnsi="Times New Roman" w:cs="Times New Roman"/>
              </w:rPr>
              <w:t>водительское</w:t>
            </w:r>
            <w:proofErr w:type="gramEnd"/>
          </w:p>
          <w:p w:rsidR="000C430D" w:rsidRPr="00330E2C" w:rsidRDefault="000C430D" w:rsidP="000C4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удостоверение на право</w:t>
            </w:r>
          </w:p>
          <w:p w:rsidR="000C430D" w:rsidRPr="00330E2C" w:rsidRDefault="000C430D" w:rsidP="000C4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 xml:space="preserve">управления </w:t>
            </w:r>
            <w:proofErr w:type="gramStart"/>
            <w:r w:rsidRPr="00330E2C">
              <w:rPr>
                <w:rFonts w:ascii="Times New Roman" w:hAnsi="Times New Roman" w:cs="Times New Roman"/>
              </w:rPr>
              <w:t>транспортным</w:t>
            </w:r>
            <w:proofErr w:type="gramEnd"/>
          </w:p>
          <w:p w:rsidR="000C430D" w:rsidRPr="00330E2C" w:rsidRDefault="000C430D" w:rsidP="000C4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30E2C">
              <w:rPr>
                <w:rFonts w:ascii="Times New Roman" w:hAnsi="Times New Roman" w:cs="Times New Roman"/>
              </w:rPr>
              <w:t>средством категории «Д» (на</w:t>
            </w:r>
            <w:proofErr w:type="gramEnd"/>
          </w:p>
          <w:p w:rsidR="000C430D" w:rsidRPr="00330E2C" w:rsidRDefault="000C430D" w:rsidP="000C4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каждого водителя,</w:t>
            </w:r>
          </w:p>
          <w:p w:rsidR="000A26D1" w:rsidRPr="00330E2C" w:rsidRDefault="000A283F" w:rsidP="000A2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заверенная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транспортной </w:t>
            </w:r>
            <w:r w:rsidR="000C430D" w:rsidRPr="00330E2C">
              <w:rPr>
                <w:rFonts w:ascii="Times New Roman" w:hAnsi="Times New Roman" w:cs="Times New Roman"/>
              </w:rPr>
              <w:t>организации)</w:t>
            </w:r>
          </w:p>
        </w:tc>
      </w:tr>
      <w:tr w:rsidR="000C430D" w:rsidTr="000A26D1">
        <w:tc>
          <w:tcPr>
            <w:tcW w:w="4786" w:type="dxa"/>
          </w:tcPr>
          <w:p w:rsidR="00330E2C" w:rsidRPr="00330E2C" w:rsidRDefault="000A283F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6.Наличие специалиста, </w:t>
            </w:r>
            <w:r w:rsidR="00330E2C" w:rsidRPr="00330E2C">
              <w:rPr>
                <w:rFonts w:ascii="Times New Roman" w:hAnsi="Times New Roman" w:cs="Times New Roman"/>
              </w:rPr>
              <w:t>осущес</w:t>
            </w:r>
            <w:r>
              <w:rPr>
                <w:rFonts w:ascii="Times New Roman" w:hAnsi="Times New Roman" w:cs="Times New Roman"/>
              </w:rPr>
              <w:t xml:space="preserve">твляющего </w:t>
            </w:r>
            <w:proofErr w:type="spellStart"/>
            <w:r>
              <w:rPr>
                <w:rFonts w:ascii="Times New Roman" w:hAnsi="Times New Roman" w:cs="Times New Roman"/>
              </w:rPr>
              <w:t>предрейсовый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30E2C" w:rsidRPr="00330E2C">
              <w:rPr>
                <w:rFonts w:ascii="Times New Roman" w:hAnsi="Times New Roman" w:cs="Times New Roman"/>
              </w:rPr>
              <w:t>медицинский осмотр водителей</w:t>
            </w:r>
          </w:p>
          <w:p w:rsidR="00330E2C" w:rsidRPr="00330E2C" w:rsidRDefault="000A283F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транспортных средств, </w:t>
            </w:r>
            <w:proofErr w:type="gramStart"/>
            <w:r>
              <w:rPr>
                <w:rFonts w:ascii="Times New Roman" w:hAnsi="Times New Roman" w:cs="Times New Roman"/>
              </w:rPr>
              <w:t>имеющего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высшее или среднее </w:t>
            </w:r>
            <w:r w:rsidR="00330E2C" w:rsidRPr="00330E2C">
              <w:rPr>
                <w:rFonts w:ascii="Times New Roman" w:hAnsi="Times New Roman" w:cs="Times New Roman"/>
              </w:rPr>
              <w:t>профессиональное медицинское</w:t>
            </w:r>
          </w:p>
          <w:p w:rsidR="00330E2C" w:rsidRPr="00330E2C" w:rsidRDefault="00330E2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образование и прошедшего обучение</w:t>
            </w:r>
          </w:p>
          <w:p w:rsidR="00330E2C" w:rsidRPr="00330E2C" w:rsidRDefault="00330E2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по дополнительной образовательной</w:t>
            </w:r>
          </w:p>
          <w:p w:rsidR="00330E2C" w:rsidRPr="00330E2C" w:rsidRDefault="000A283F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программе «Проведение </w:t>
            </w:r>
            <w:proofErr w:type="spellStart"/>
            <w:r w:rsidR="00330E2C" w:rsidRPr="00330E2C">
              <w:rPr>
                <w:rFonts w:ascii="Times New Roman" w:hAnsi="Times New Roman" w:cs="Times New Roman"/>
              </w:rPr>
              <w:t>предрейсового</w:t>
            </w:r>
            <w:proofErr w:type="spellEnd"/>
            <w:r w:rsidR="00330E2C" w:rsidRPr="00330E2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330E2C" w:rsidRPr="00330E2C">
              <w:rPr>
                <w:rFonts w:ascii="Times New Roman" w:hAnsi="Times New Roman" w:cs="Times New Roman"/>
              </w:rPr>
              <w:t>послерейсового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30E2C" w:rsidRPr="00330E2C">
              <w:rPr>
                <w:rFonts w:ascii="Times New Roman" w:hAnsi="Times New Roman" w:cs="Times New Roman"/>
              </w:rPr>
              <w:t xml:space="preserve">осмотра водителей </w:t>
            </w:r>
            <w:r>
              <w:rPr>
                <w:rFonts w:ascii="Times New Roman" w:hAnsi="Times New Roman" w:cs="Times New Roman"/>
              </w:rPr>
              <w:lastRenderedPageBreak/>
              <w:t xml:space="preserve">транспортных </w:t>
            </w:r>
            <w:r w:rsidR="00330E2C" w:rsidRPr="00330E2C">
              <w:rPr>
                <w:rFonts w:ascii="Times New Roman" w:hAnsi="Times New Roman" w:cs="Times New Roman"/>
              </w:rPr>
              <w:t xml:space="preserve">средств» или наличие договора </w:t>
            </w:r>
            <w:proofErr w:type="gramStart"/>
            <w:r w:rsidR="00330E2C" w:rsidRPr="00330E2C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330E2C" w:rsidRPr="00330E2C" w:rsidRDefault="000A283F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медицинской организацией или </w:t>
            </w:r>
            <w:r w:rsidR="00330E2C" w:rsidRPr="00330E2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ндивидуальным предпринимателем, </w:t>
            </w:r>
            <w:proofErr w:type="gramStart"/>
            <w:r>
              <w:rPr>
                <w:rFonts w:ascii="Times New Roman" w:hAnsi="Times New Roman" w:cs="Times New Roman"/>
              </w:rPr>
              <w:t>имеющими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соответствующую </w:t>
            </w:r>
            <w:r w:rsidR="00330E2C" w:rsidRPr="00330E2C">
              <w:rPr>
                <w:rFonts w:ascii="Times New Roman" w:hAnsi="Times New Roman" w:cs="Times New Roman"/>
              </w:rPr>
              <w:t>лицензию:</w:t>
            </w:r>
          </w:p>
          <w:p w:rsidR="00330E2C" w:rsidRPr="00330E2C" w:rsidRDefault="00330E2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- в штате предприятия;</w:t>
            </w:r>
          </w:p>
          <w:p w:rsidR="000C430D" w:rsidRPr="00330E2C" w:rsidRDefault="000A283F" w:rsidP="000A2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договору с медицинским </w:t>
            </w:r>
            <w:r w:rsidR="00330E2C" w:rsidRPr="00330E2C">
              <w:rPr>
                <w:rFonts w:ascii="Times New Roman" w:hAnsi="Times New Roman" w:cs="Times New Roman"/>
              </w:rPr>
              <w:t>учреждением.</w:t>
            </w:r>
          </w:p>
        </w:tc>
        <w:tc>
          <w:tcPr>
            <w:tcW w:w="1878" w:type="dxa"/>
          </w:tcPr>
          <w:p w:rsidR="000C430D" w:rsidRDefault="000C430D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A283F" w:rsidRDefault="000A283F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A283F" w:rsidRDefault="000A283F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A283F" w:rsidRDefault="000A283F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A283F" w:rsidRDefault="000A283F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A283F" w:rsidRDefault="000A283F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A283F" w:rsidRDefault="000A283F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A283F" w:rsidRDefault="000A283F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A283F" w:rsidRDefault="000A283F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A283F" w:rsidRDefault="000A283F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A283F" w:rsidRDefault="000A283F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A283F" w:rsidRDefault="000A283F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A283F" w:rsidRDefault="000A283F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A283F" w:rsidRPr="00330E2C" w:rsidRDefault="000A283F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2" w:type="dxa"/>
          </w:tcPr>
          <w:p w:rsidR="000C430D" w:rsidRPr="00330E2C" w:rsidRDefault="000C430D" w:rsidP="00330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30D" w:rsidTr="000A26D1">
        <w:tc>
          <w:tcPr>
            <w:tcW w:w="4786" w:type="dxa"/>
          </w:tcPr>
          <w:p w:rsidR="00330E2C" w:rsidRPr="00330E2C" w:rsidRDefault="00330E2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lastRenderedPageBreak/>
              <w:t>7.Н</w:t>
            </w:r>
            <w:r w:rsidR="000A283F">
              <w:rPr>
                <w:rFonts w:ascii="Times New Roman" w:hAnsi="Times New Roman" w:cs="Times New Roman"/>
              </w:rPr>
              <w:t xml:space="preserve">аличие специалиста, отвечающего за обеспечение безопасности </w:t>
            </w:r>
            <w:r w:rsidRPr="00330E2C">
              <w:rPr>
                <w:rFonts w:ascii="Times New Roman" w:hAnsi="Times New Roman" w:cs="Times New Roman"/>
              </w:rPr>
              <w:t>д</w:t>
            </w:r>
            <w:r w:rsidR="000A283F">
              <w:rPr>
                <w:rFonts w:ascii="Times New Roman" w:hAnsi="Times New Roman" w:cs="Times New Roman"/>
              </w:rPr>
              <w:t xml:space="preserve">вижения, прошедшего обучение и аттестацию на соответствие </w:t>
            </w:r>
            <w:r w:rsidRPr="00330E2C">
              <w:rPr>
                <w:rFonts w:ascii="Times New Roman" w:hAnsi="Times New Roman" w:cs="Times New Roman"/>
              </w:rPr>
              <w:t>зани</w:t>
            </w:r>
            <w:r w:rsidR="000A283F">
              <w:rPr>
                <w:rFonts w:ascii="Times New Roman" w:hAnsi="Times New Roman" w:cs="Times New Roman"/>
              </w:rPr>
              <w:t xml:space="preserve">маемой должности в соответствии </w:t>
            </w:r>
            <w:r w:rsidRPr="00330E2C">
              <w:rPr>
                <w:rFonts w:ascii="Times New Roman" w:hAnsi="Times New Roman" w:cs="Times New Roman"/>
              </w:rPr>
              <w:t>с Приказом Минтранса РФ и</w:t>
            </w:r>
          </w:p>
          <w:p w:rsidR="00330E2C" w:rsidRPr="00330E2C" w:rsidRDefault="00330E2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Минтруда РФ от 11.03.1994 № 13/11</w:t>
            </w:r>
          </w:p>
          <w:p w:rsidR="00330E2C" w:rsidRPr="00330E2C" w:rsidRDefault="00330E2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«Об утверждении Положения о</w:t>
            </w:r>
            <w:r w:rsidR="000A283F">
              <w:rPr>
                <w:rFonts w:ascii="Times New Roman" w:hAnsi="Times New Roman" w:cs="Times New Roman"/>
              </w:rPr>
              <w:t xml:space="preserve"> </w:t>
            </w:r>
            <w:r w:rsidRPr="00330E2C">
              <w:rPr>
                <w:rFonts w:ascii="Times New Roman" w:hAnsi="Times New Roman" w:cs="Times New Roman"/>
              </w:rPr>
              <w:t>П</w:t>
            </w:r>
            <w:r w:rsidRPr="00330E2C">
              <w:rPr>
                <w:rFonts w:ascii="Times New Roman" w:hAnsi="Times New Roman" w:cs="Times New Roman"/>
              </w:rPr>
              <w:t>орядке</w:t>
            </w:r>
            <w:r w:rsidRPr="00330E2C">
              <w:rPr>
                <w:rFonts w:ascii="Times New Roman" w:hAnsi="Times New Roman" w:cs="Times New Roman"/>
              </w:rPr>
              <w:t xml:space="preserve"> </w:t>
            </w:r>
            <w:r w:rsidRPr="00330E2C">
              <w:rPr>
                <w:rFonts w:ascii="Times New Roman" w:hAnsi="Times New Roman" w:cs="Times New Roman"/>
              </w:rPr>
              <w:t>аттестации лиц, занимающих</w:t>
            </w:r>
          </w:p>
          <w:p w:rsidR="00330E2C" w:rsidRPr="00330E2C" w:rsidRDefault="00330E2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 xml:space="preserve">должности </w:t>
            </w:r>
            <w:proofErr w:type="gramStart"/>
            <w:r w:rsidRPr="00330E2C">
              <w:rPr>
                <w:rFonts w:ascii="Times New Roman" w:hAnsi="Times New Roman" w:cs="Times New Roman"/>
              </w:rPr>
              <w:t>исполнительных</w:t>
            </w:r>
            <w:proofErr w:type="gramEnd"/>
          </w:p>
          <w:p w:rsidR="00330E2C" w:rsidRPr="00330E2C" w:rsidRDefault="00330E2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руководителей и специалистов</w:t>
            </w:r>
          </w:p>
          <w:p w:rsidR="00330E2C" w:rsidRPr="00330E2C" w:rsidRDefault="00330E2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предприятий транспорта»:</w:t>
            </w:r>
          </w:p>
          <w:p w:rsidR="00330E2C" w:rsidRPr="00330E2C" w:rsidRDefault="00330E2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- в штате предприятия;</w:t>
            </w:r>
          </w:p>
          <w:p w:rsidR="000C430D" w:rsidRPr="00330E2C" w:rsidRDefault="00330E2C" w:rsidP="000A2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- по договору найма.</w:t>
            </w:r>
          </w:p>
        </w:tc>
        <w:tc>
          <w:tcPr>
            <w:tcW w:w="1878" w:type="dxa"/>
          </w:tcPr>
          <w:p w:rsidR="000C430D" w:rsidRDefault="000C430D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A283F" w:rsidRDefault="000A283F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A283F" w:rsidRDefault="000A283F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A283F" w:rsidRDefault="000A283F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A283F" w:rsidRDefault="000A283F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A283F" w:rsidRDefault="000A283F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A283F" w:rsidRDefault="000A283F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A283F" w:rsidRDefault="000A283F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A283F" w:rsidRDefault="000A283F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A283F" w:rsidRDefault="000A283F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A283F" w:rsidRDefault="000A283F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A283F" w:rsidRDefault="000A283F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A283F" w:rsidRPr="00330E2C" w:rsidRDefault="000A283F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2" w:type="dxa"/>
          </w:tcPr>
          <w:p w:rsidR="00330E2C" w:rsidRPr="00330E2C" w:rsidRDefault="00330E2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Копия первой и последней</w:t>
            </w:r>
          </w:p>
          <w:p w:rsidR="00330E2C" w:rsidRPr="00330E2C" w:rsidRDefault="00330E2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страниц трудовой книжки,</w:t>
            </w:r>
          </w:p>
          <w:p w:rsidR="00330E2C" w:rsidRPr="00330E2C" w:rsidRDefault="00330E2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 xml:space="preserve">трудовой договор </w:t>
            </w:r>
            <w:proofErr w:type="gramStart"/>
            <w:r w:rsidRPr="00330E2C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330E2C" w:rsidRPr="00330E2C" w:rsidRDefault="00330E2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специалистом или копия</w:t>
            </w:r>
          </w:p>
          <w:p w:rsidR="00330E2C" w:rsidRPr="00330E2C" w:rsidRDefault="00330E2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гражданско-правового</w:t>
            </w:r>
          </w:p>
          <w:p w:rsidR="00330E2C" w:rsidRPr="00330E2C" w:rsidRDefault="00330E2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договора, копия документа,</w:t>
            </w:r>
          </w:p>
          <w:p w:rsidR="00330E2C" w:rsidRPr="00330E2C" w:rsidRDefault="00330E2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подтверждающего</w:t>
            </w:r>
          </w:p>
          <w:p w:rsidR="000C430D" w:rsidRPr="00330E2C" w:rsidRDefault="00330E2C" w:rsidP="00330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прохождение аттестации</w:t>
            </w:r>
          </w:p>
        </w:tc>
      </w:tr>
      <w:tr w:rsidR="000C430D" w:rsidTr="000A26D1">
        <w:tc>
          <w:tcPr>
            <w:tcW w:w="4786" w:type="dxa"/>
          </w:tcPr>
          <w:p w:rsidR="00330E2C" w:rsidRPr="00330E2C" w:rsidRDefault="000C2413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технического </w:t>
            </w:r>
            <w:r w:rsidR="00330E2C" w:rsidRPr="00330E2C">
              <w:rPr>
                <w:rFonts w:ascii="Times New Roman" w:hAnsi="Times New Roman" w:cs="Times New Roman"/>
              </w:rPr>
              <w:t>обслуживания транспортных средств:</w:t>
            </w:r>
          </w:p>
          <w:p w:rsidR="00330E2C" w:rsidRPr="00330E2C" w:rsidRDefault="000C2413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наличие собственной </w:t>
            </w:r>
            <w:r w:rsidR="00330E2C" w:rsidRPr="00330E2C">
              <w:rPr>
                <w:rFonts w:ascii="Times New Roman" w:hAnsi="Times New Roman" w:cs="Times New Roman"/>
              </w:rPr>
              <w:t>производственной базы</w:t>
            </w:r>
          </w:p>
          <w:p w:rsidR="00330E2C" w:rsidRPr="00330E2C" w:rsidRDefault="000C2413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технического обслуживания и текущего ремонта транспортных средств, </w:t>
            </w:r>
            <w:proofErr w:type="gramStart"/>
            <w:r>
              <w:rPr>
                <w:rFonts w:ascii="Times New Roman" w:hAnsi="Times New Roman" w:cs="Times New Roman"/>
              </w:rPr>
              <w:t>сертифицированной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</w:t>
            </w:r>
            <w:r w:rsidR="00330E2C" w:rsidRPr="00330E2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ыполнение работ по техническому </w:t>
            </w:r>
            <w:r w:rsidR="00330E2C" w:rsidRPr="00330E2C">
              <w:rPr>
                <w:rFonts w:ascii="Times New Roman" w:hAnsi="Times New Roman" w:cs="Times New Roman"/>
              </w:rPr>
              <w:t>обслуживанию и ремон</w:t>
            </w:r>
            <w:r>
              <w:rPr>
                <w:rFonts w:ascii="Times New Roman" w:hAnsi="Times New Roman" w:cs="Times New Roman"/>
              </w:rPr>
              <w:t xml:space="preserve">ту </w:t>
            </w:r>
            <w:r w:rsidR="00330E2C" w:rsidRPr="00330E2C">
              <w:rPr>
                <w:rFonts w:ascii="Times New Roman" w:hAnsi="Times New Roman" w:cs="Times New Roman"/>
              </w:rPr>
              <w:t>транспортных средств;</w:t>
            </w:r>
          </w:p>
          <w:p w:rsidR="00330E2C" w:rsidRPr="00330E2C" w:rsidRDefault="00330E2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- наличие договора на проведение</w:t>
            </w:r>
            <w:r w:rsidR="000C2413">
              <w:rPr>
                <w:rFonts w:ascii="Times New Roman" w:hAnsi="Times New Roman" w:cs="Times New Roman"/>
              </w:rPr>
              <w:t xml:space="preserve"> технического </w:t>
            </w:r>
            <w:r w:rsidRPr="00330E2C">
              <w:rPr>
                <w:rFonts w:ascii="Times New Roman" w:hAnsi="Times New Roman" w:cs="Times New Roman"/>
              </w:rPr>
              <w:t>об</w:t>
            </w:r>
            <w:r w:rsidR="000C2413">
              <w:rPr>
                <w:rFonts w:ascii="Times New Roman" w:hAnsi="Times New Roman" w:cs="Times New Roman"/>
              </w:rPr>
              <w:t xml:space="preserve">служивания и текущего ремонта с организацией, имеющей </w:t>
            </w:r>
            <w:proofErr w:type="gramStart"/>
            <w:r w:rsidRPr="00330E2C">
              <w:rPr>
                <w:rFonts w:ascii="Times New Roman" w:hAnsi="Times New Roman" w:cs="Times New Roman"/>
              </w:rPr>
              <w:t>соответствующую</w:t>
            </w:r>
            <w:proofErr w:type="gramEnd"/>
          </w:p>
          <w:p w:rsidR="00330E2C" w:rsidRPr="00330E2C" w:rsidRDefault="000C2413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сертифицированную базу для обслуживания и ремонта </w:t>
            </w:r>
            <w:r w:rsidR="00330E2C" w:rsidRPr="00330E2C">
              <w:rPr>
                <w:rFonts w:ascii="Times New Roman" w:hAnsi="Times New Roman" w:cs="Times New Roman"/>
              </w:rPr>
              <w:t>транспортных средств</w:t>
            </w:r>
          </w:p>
          <w:p w:rsidR="000C430D" w:rsidRPr="00330E2C" w:rsidRDefault="00330E2C" w:rsidP="004C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Оц</w:t>
            </w:r>
            <w:r w:rsidR="004C3EAC">
              <w:rPr>
                <w:rFonts w:ascii="Times New Roman" w:hAnsi="Times New Roman" w:cs="Times New Roman"/>
              </w:rPr>
              <w:t xml:space="preserve">енка производится по каждому из </w:t>
            </w:r>
            <w:r w:rsidRPr="00330E2C">
              <w:rPr>
                <w:rFonts w:ascii="Times New Roman" w:hAnsi="Times New Roman" w:cs="Times New Roman"/>
              </w:rPr>
              <w:t>претендентов.</w:t>
            </w:r>
          </w:p>
        </w:tc>
        <w:tc>
          <w:tcPr>
            <w:tcW w:w="1878" w:type="dxa"/>
          </w:tcPr>
          <w:p w:rsidR="000C430D" w:rsidRDefault="000C430D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C2413" w:rsidRDefault="000C2413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C2413" w:rsidRDefault="000C2413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C2413" w:rsidRDefault="000C2413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C2413" w:rsidRDefault="000C2413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C2413" w:rsidRDefault="000C2413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C2413" w:rsidRDefault="000C2413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C2413" w:rsidRDefault="000C2413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C2413" w:rsidRDefault="000C2413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C2413" w:rsidRPr="00330E2C" w:rsidRDefault="000C2413" w:rsidP="000D1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2" w:type="dxa"/>
          </w:tcPr>
          <w:p w:rsidR="000C430D" w:rsidRPr="00330E2C" w:rsidRDefault="000C430D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30D" w:rsidTr="000A26D1">
        <w:tc>
          <w:tcPr>
            <w:tcW w:w="4786" w:type="dxa"/>
          </w:tcPr>
          <w:p w:rsidR="00330E2C" w:rsidRPr="00330E2C" w:rsidRDefault="004C3EA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площадей, позволяющих </w:t>
            </w:r>
            <w:r w:rsidR="00330E2C" w:rsidRPr="00330E2C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 xml:space="preserve">уществлять стоянку транспортных </w:t>
            </w:r>
            <w:r w:rsidR="00330E2C" w:rsidRPr="00330E2C">
              <w:rPr>
                <w:rFonts w:ascii="Times New Roman" w:hAnsi="Times New Roman" w:cs="Times New Roman"/>
              </w:rPr>
              <w:t>средств:</w:t>
            </w:r>
          </w:p>
          <w:p w:rsidR="00330E2C" w:rsidRPr="00330E2C" w:rsidRDefault="00330E2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-</w:t>
            </w:r>
            <w:r w:rsidR="004C3EAC">
              <w:rPr>
                <w:rFonts w:ascii="Times New Roman" w:hAnsi="Times New Roman" w:cs="Times New Roman"/>
              </w:rPr>
              <w:t xml:space="preserve"> в собственности, хозяйственное </w:t>
            </w:r>
            <w:r w:rsidRPr="00330E2C">
              <w:rPr>
                <w:rFonts w:ascii="Times New Roman" w:hAnsi="Times New Roman" w:cs="Times New Roman"/>
              </w:rPr>
              <w:t>ведение;</w:t>
            </w:r>
          </w:p>
          <w:p w:rsidR="00330E2C" w:rsidRPr="00330E2C" w:rsidRDefault="00330E2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- на и</w:t>
            </w:r>
            <w:r w:rsidR="004C3EAC">
              <w:rPr>
                <w:rFonts w:ascii="Times New Roman" w:hAnsi="Times New Roman" w:cs="Times New Roman"/>
              </w:rPr>
              <w:t xml:space="preserve">ном праве, </w:t>
            </w:r>
            <w:proofErr w:type="gramStart"/>
            <w:r w:rsidR="004C3EAC">
              <w:rPr>
                <w:rFonts w:ascii="Times New Roman" w:hAnsi="Times New Roman" w:cs="Times New Roman"/>
              </w:rPr>
              <w:t>зарегистрированная</w:t>
            </w:r>
            <w:proofErr w:type="gramEnd"/>
            <w:r w:rsidR="004C3EAC">
              <w:rPr>
                <w:rFonts w:ascii="Times New Roman" w:hAnsi="Times New Roman" w:cs="Times New Roman"/>
              </w:rPr>
              <w:t xml:space="preserve"> в </w:t>
            </w:r>
            <w:r w:rsidRPr="00330E2C">
              <w:rPr>
                <w:rFonts w:ascii="Times New Roman" w:hAnsi="Times New Roman" w:cs="Times New Roman"/>
              </w:rPr>
              <w:t>установленном Законном порядке</w:t>
            </w:r>
          </w:p>
          <w:p w:rsidR="000C430D" w:rsidRPr="00330E2C" w:rsidRDefault="00330E2C" w:rsidP="004C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(аренда, безвозмездное пользование)</w:t>
            </w:r>
          </w:p>
        </w:tc>
        <w:tc>
          <w:tcPr>
            <w:tcW w:w="1878" w:type="dxa"/>
          </w:tcPr>
          <w:p w:rsidR="000C430D" w:rsidRDefault="000C430D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C3EAC" w:rsidRDefault="004C3EAC" w:rsidP="009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C3EAC" w:rsidRDefault="004C3EAC" w:rsidP="009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C3EAC" w:rsidRDefault="004C3EAC" w:rsidP="009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C3EAC" w:rsidRPr="00330E2C" w:rsidRDefault="004C3EAC" w:rsidP="00922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2" w:type="dxa"/>
          </w:tcPr>
          <w:p w:rsidR="000C430D" w:rsidRPr="00330E2C" w:rsidRDefault="000C430D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E2C" w:rsidTr="000A26D1">
        <w:tc>
          <w:tcPr>
            <w:tcW w:w="4786" w:type="dxa"/>
          </w:tcPr>
          <w:p w:rsidR="00330E2C" w:rsidRPr="00330E2C" w:rsidRDefault="0092292B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дорожн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30E2C" w:rsidRPr="00330E2C">
              <w:rPr>
                <w:rFonts w:ascii="Times New Roman" w:hAnsi="Times New Roman" w:cs="Times New Roman"/>
              </w:rPr>
              <w:t>транспортных</w:t>
            </w:r>
            <w:r>
              <w:rPr>
                <w:rFonts w:ascii="Times New Roman" w:hAnsi="Times New Roman" w:cs="Times New Roman"/>
              </w:rPr>
              <w:t xml:space="preserve"> происшествий, повлекших за собой человеческие </w:t>
            </w:r>
            <w:r w:rsidR="00330E2C" w:rsidRPr="00330E2C">
              <w:rPr>
                <w:rFonts w:ascii="Times New Roman" w:hAnsi="Times New Roman" w:cs="Times New Roman"/>
              </w:rPr>
              <w:t>жертвы или причинение вреда</w:t>
            </w:r>
          </w:p>
          <w:p w:rsidR="00330E2C" w:rsidRPr="00330E2C" w:rsidRDefault="0092292B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здоровью граждан и </w:t>
            </w:r>
            <w:r w:rsidR="00330E2C" w:rsidRPr="00330E2C">
              <w:rPr>
                <w:rFonts w:ascii="Times New Roman" w:hAnsi="Times New Roman" w:cs="Times New Roman"/>
              </w:rPr>
              <w:t>произошедших по вине</w:t>
            </w:r>
          </w:p>
          <w:p w:rsidR="00330E2C" w:rsidRPr="00330E2C" w:rsidRDefault="00330E2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юридического лица,</w:t>
            </w:r>
            <w:r w:rsidRPr="00330E2C">
              <w:rPr>
                <w:rFonts w:ascii="Times New Roman" w:hAnsi="Times New Roman" w:cs="Times New Roman"/>
              </w:rPr>
              <w:t xml:space="preserve"> </w:t>
            </w:r>
            <w:r w:rsidR="0092292B">
              <w:rPr>
                <w:rFonts w:ascii="Times New Roman" w:hAnsi="Times New Roman" w:cs="Times New Roman"/>
              </w:rPr>
              <w:t xml:space="preserve">индивидуального предпринимателя, участников договора простого товарищества </w:t>
            </w:r>
            <w:r w:rsidRPr="00330E2C">
              <w:rPr>
                <w:rFonts w:ascii="Times New Roman" w:hAnsi="Times New Roman" w:cs="Times New Roman"/>
              </w:rPr>
              <w:t>ил</w:t>
            </w:r>
            <w:r w:rsidR="0092292B">
              <w:rPr>
                <w:rFonts w:ascii="Times New Roman" w:hAnsi="Times New Roman" w:cs="Times New Roman"/>
              </w:rPr>
              <w:t xml:space="preserve">и их работников в течение года, </w:t>
            </w:r>
            <w:r w:rsidRPr="00330E2C">
              <w:rPr>
                <w:rFonts w:ascii="Times New Roman" w:hAnsi="Times New Roman" w:cs="Times New Roman"/>
              </w:rPr>
              <w:t>предшествующего дате</w:t>
            </w:r>
          </w:p>
          <w:p w:rsidR="00330E2C" w:rsidRPr="00330E2C" w:rsidRDefault="00330E2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проведения открытого конкурса:</w:t>
            </w:r>
          </w:p>
          <w:p w:rsidR="00330E2C" w:rsidRPr="00330E2C" w:rsidRDefault="00330E2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 xml:space="preserve">- </w:t>
            </w:r>
            <w:r w:rsidR="0092292B">
              <w:rPr>
                <w:rFonts w:ascii="Times New Roman" w:hAnsi="Times New Roman" w:cs="Times New Roman"/>
              </w:rPr>
              <w:t xml:space="preserve">отсутствие дорожно-транспортных </w:t>
            </w:r>
            <w:r w:rsidRPr="00330E2C">
              <w:rPr>
                <w:rFonts w:ascii="Times New Roman" w:hAnsi="Times New Roman" w:cs="Times New Roman"/>
              </w:rPr>
              <w:t>происшествий;</w:t>
            </w:r>
          </w:p>
          <w:p w:rsidR="00330E2C" w:rsidRPr="00330E2C" w:rsidRDefault="0092292B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наличие учетных ДТП без пострадавших, произошедших по </w:t>
            </w:r>
            <w:r w:rsidR="00330E2C" w:rsidRPr="00330E2C">
              <w:rPr>
                <w:rFonts w:ascii="Times New Roman" w:hAnsi="Times New Roman" w:cs="Times New Roman"/>
              </w:rPr>
              <w:t>ви</w:t>
            </w:r>
            <w:r>
              <w:rPr>
                <w:rFonts w:ascii="Times New Roman" w:hAnsi="Times New Roman" w:cs="Times New Roman"/>
              </w:rPr>
              <w:t xml:space="preserve">не водителей участника конкурса </w:t>
            </w:r>
            <w:r w:rsidR="00330E2C" w:rsidRPr="00330E2C">
              <w:rPr>
                <w:rFonts w:ascii="Times New Roman" w:hAnsi="Times New Roman" w:cs="Times New Roman"/>
              </w:rPr>
              <w:t xml:space="preserve">при осуществлении перевозок </w:t>
            </w:r>
            <w:proofErr w:type="gramStart"/>
            <w:r w:rsidR="00330E2C" w:rsidRPr="00330E2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330E2C" w:rsidRPr="00330E2C" w:rsidRDefault="00330E2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маршрутам регулярного сообщения;</w:t>
            </w:r>
          </w:p>
          <w:p w:rsidR="00330E2C" w:rsidRPr="00330E2C" w:rsidRDefault="00330E2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- наличие учетны</w:t>
            </w:r>
            <w:r w:rsidR="0092292B">
              <w:rPr>
                <w:rFonts w:ascii="Times New Roman" w:hAnsi="Times New Roman" w:cs="Times New Roman"/>
              </w:rPr>
              <w:t xml:space="preserve">х ДТП с пострадавшими, произошедших по </w:t>
            </w:r>
            <w:r w:rsidRPr="00330E2C">
              <w:rPr>
                <w:rFonts w:ascii="Times New Roman" w:hAnsi="Times New Roman" w:cs="Times New Roman"/>
              </w:rPr>
              <w:t>ви</w:t>
            </w:r>
            <w:r w:rsidR="0092292B">
              <w:rPr>
                <w:rFonts w:ascii="Times New Roman" w:hAnsi="Times New Roman" w:cs="Times New Roman"/>
              </w:rPr>
              <w:t xml:space="preserve">не водителей участника конкурса </w:t>
            </w:r>
            <w:r w:rsidRPr="00330E2C">
              <w:rPr>
                <w:rFonts w:ascii="Times New Roman" w:hAnsi="Times New Roman" w:cs="Times New Roman"/>
              </w:rPr>
              <w:t xml:space="preserve">при осуществлении перевозок </w:t>
            </w:r>
            <w:proofErr w:type="gramStart"/>
            <w:r w:rsidRPr="00330E2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330E2C" w:rsidRPr="00330E2C" w:rsidRDefault="0092292B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маршрутам регулярного сообщения </w:t>
            </w:r>
          </w:p>
        </w:tc>
        <w:tc>
          <w:tcPr>
            <w:tcW w:w="1878" w:type="dxa"/>
          </w:tcPr>
          <w:p w:rsidR="00330E2C" w:rsidRDefault="00330E2C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2292B" w:rsidRDefault="0092292B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2292B" w:rsidRDefault="0092292B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2292B" w:rsidRDefault="0092292B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2292B" w:rsidRDefault="0092292B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2292B" w:rsidRDefault="0092292B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2292B" w:rsidRDefault="0092292B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2292B" w:rsidRDefault="0092292B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2292B" w:rsidRDefault="0092292B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2292B" w:rsidRDefault="0092292B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2292B" w:rsidRDefault="0092292B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2292B" w:rsidRDefault="0092292B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2292B" w:rsidRDefault="0092292B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2292B" w:rsidRDefault="0092292B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2292B" w:rsidRDefault="0092292B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2292B" w:rsidRPr="00330E2C" w:rsidRDefault="0092292B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2" w:type="dxa"/>
          </w:tcPr>
          <w:p w:rsidR="00330E2C" w:rsidRPr="00330E2C" w:rsidRDefault="00330E2C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E2C" w:rsidTr="000A26D1">
        <w:tc>
          <w:tcPr>
            <w:tcW w:w="4786" w:type="dxa"/>
          </w:tcPr>
          <w:p w:rsidR="00330E2C" w:rsidRPr="00330E2C" w:rsidRDefault="00330E2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 xml:space="preserve">Соответствие </w:t>
            </w:r>
            <w:proofErr w:type="gramStart"/>
            <w:r w:rsidRPr="00330E2C">
              <w:rPr>
                <w:rFonts w:ascii="Times New Roman" w:hAnsi="Times New Roman" w:cs="Times New Roman"/>
              </w:rPr>
              <w:t>экологическому</w:t>
            </w:r>
            <w:proofErr w:type="gramEnd"/>
          </w:p>
          <w:p w:rsidR="00330E2C" w:rsidRPr="00330E2C" w:rsidRDefault="00330E2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классу транспортных средств:</w:t>
            </w:r>
          </w:p>
          <w:p w:rsidR="00330E2C" w:rsidRPr="00330E2C" w:rsidRDefault="00330E2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lastRenderedPageBreak/>
              <w:t>За каждое транспортное средство,</w:t>
            </w:r>
          </w:p>
          <w:p w:rsidR="00330E2C" w:rsidRPr="00330E2C" w:rsidRDefault="00330E2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30E2C">
              <w:rPr>
                <w:rFonts w:ascii="Times New Roman" w:hAnsi="Times New Roman" w:cs="Times New Roman"/>
              </w:rPr>
              <w:t>заявленное</w:t>
            </w:r>
            <w:proofErr w:type="gramEnd"/>
            <w:r w:rsidRPr="00330E2C">
              <w:rPr>
                <w:rFonts w:ascii="Times New Roman" w:hAnsi="Times New Roman" w:cs="Times New Roman"/>
              </w:rPr>
              <w:t xml:space="preserve"> на лот</w:t>
            </w:r>
          </w:p>
          <w:p w:rsidR="00330E2C" w:rsidRPr="00330E2C" w:rsidRDefault="00330E2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- двигатель ЕВРО-4 и выше уровня</w:t>
            </w:r>
          </w:p>
          <w:p w:rsidR="00330E2C" w:rsidRPr="00330E2C" w:rsidRDefault="00330E2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- двигатель ЕВРО-3</w:t>
            </w:r>
          </w:p>
          <w:p w:rsidR="00330E2C" w:rsidRPr="00330E2C" w:rsidRDefault="00330E2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- двигатель ЕВРО-2 и ниже уровня</w:t>
            </w:r>
          </w:p>
          <w:p w:rsidR="00330E2C" w:rsidRPr="00330E2C" w:rsidRDefault="00330E2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Оценка производится по каждому</w:t>
            </w:r>
          </w:p>
          <w:p w:rsidR="00330E2C" w:rsidRPr="00330E2C" w:rsidRDefault="00330E2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транспортному средству отдельно,</w:t>
            </w:r>
          </w:p>
          <w:p w:rsidR="00330E2C" w:rsidRPr="00330E2C" w:rsidRDefault="00330E2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 xml:space="preserve">после этого баллы суммируются </w:t>
            </w:r>
            <w:proofErr w:type="gramStart"/>
            <w:r w:rsidRPr="00330E2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30E2C" w:rsidRPr="00330E2C" w:rsidRDefault="00330E2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итоговый балл.</w:t>
            </w:r>
          </w:p>
        </w:tc>
        <w:tc>
          <w:tcPr>
            <w:tcW w:w="1878" w:type="dxa"/>
          </w:tcPr>
          <w:p w:rsidR="00F34BBA" w:rsidRDefault="00F34BBA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34BBA" w:rsidRDefault="00F34BBA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34BBA" w:rsidRDefault="00F34BBA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34BBA" w:rsidRDefault="00F34BBA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34BBA" w:rsidRDefault="00F34BBA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34BBA" w:rsidRDefault="00F34BBA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34BBA" w:rsidRPr="00330E2C" w:rsidRDefault="00F34BBA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2" w:type="dxa"/>
          </w:tcPr>
          <w:p w:rsidR="00330E2C" w:rsidRPr="00330E2C" w:rsidRDefault="00330E2C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E2C" w:rsidTr="008715F3">
        <w:tc>
          <w:tcPr>
            <w:tcW w:w="9996" w:type="dxa"/>
            <w:gridSpan w:val="3"/>
          </w:tcPr>
          <w:p w:rsidR="00330E2C" w:rsidRPr="00330E2C" w:rsidRDefault="00330E2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lastRenderedPageBreak/>
              <w:t>Конкурсная комиссия вправе после подведения итогов снять определенное количество</w:t>
            </w:r>
            <w:r w:rsidRPr="00330E2C">
              <w:rPr>
                <w:rFonts w:ascii="Times New Roman" w:hAnsi="Times New Roman" w:cs="Times New Roman"/>
              </w:rPr>
              <w:t xml:space="preserve"> </w:t>
            </w:r>
            <w:r w:rsidRPr="00330E2C">
              <w:rPr>
                <w:rFonts w:ascii="Times New Roman" w:hAnsi="Times New Roman" w:cs="Times New Roman"/>
              </w:rPr>
              <w:t>баллов в случае:</w:t>
            </w:r>
          </w:p>
        </w:tc>
      </w:tr>
      <w:tr w:rsidR="00330E2C" w:rsidTr="000A26D1">
        <w:tc>
          <w:tcPr>
            <w:tcW w:w="4786" w:type="dxa"/>
          </w:tcPr>
          <w:p w:rsidR="00330E2C" w:rsidRPr="00330E2C" w:rsidRDefault="00330E2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нарушение условий</w:t>
            </w:r>
          </w:p>
          <w:p w:rsidR="00330E2C" w:rsidRPr="00330E2C" w:rsidRDefault="00330E2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 xml:space="preserve">лицензирования, </w:t>
            </w:r>
            <w:proofErr w:type="gramStart"/>
            <w:r w:rsidRPr="00330E2C">
              <w:rPr>
                <w:rFonts w:ascii="Times New Roman" w:hAnsi="Times New Roman" w:cs="Times New Roman"/>
              </w:rPr>
              <w:t>связанных</w:t>
            </w:r>
            <w:proofErr w:type="gramEnd"/>
            <w:r w:rsidRPr="00330E2C">
              <w:rPr>
                <w:rFonts w:ascii="Times New Roman" w:hAnsi="Times New Roman" w:cs="Times New Roman"/>
              </w:rPr>
              <w:t xml:space="preserve"> с</w:t>
            </w:r>
          </w:p>
          <w:p w:rsidR="00330E2C" w:rsidRPr="00330E2C" w:rsidRDefault="00330E2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приостановлением или</w:t>
            </w:r>
          </w:p>
          <w:p w:rsidR="00330E2C" w:rsidRPr="00330E2C" w:rsidRDefault="00330E2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аннулированием лицензии</w:t>
            </w:r>
          </w:p>
        </w:tc>
        <w:tc>
          <w:tcPr>
            <w:tcW w:w="1878" w:type="dxa"/>
          </w:tcPr>
          <w:p w:rsidR="00330E2C" w:rsidRPr="00330E2C" w:rsidRDefault="00330E2C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2" w:type="dxa"/>
          </w:tcPr>
          <w:p w:rsidR="00330E2C" w:rsidRPr="00330E2C" w:rsidRDefault="00330E2C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E2C" w:rsidTr="000A26D1">
        <w:tc>
          <w:tcPr>
            <w:tcW w:w="4786" w:type="dxa"/>
          </w:tcPr>
          <w:p w:rsidR="00330E2C" w:rsidRPr="00330E2C" w:rsidRDefault="00330E2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нарушение правил перевозок</w:t>
            </w:r>
          </w:p>
          <w:p w:rsidR="00330E2C" w:rsidRPr="00330E2C" w:rsidRDefault="00330E2C" w:rsidP="0033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пассажиров</w:t>
            </w:r>
          </w:p>
        </w:tc>
        <w:tc>
          <w:tcPr>
            <w:tcW w:w="1878" w:type="dxa"/>
          </w:tcPr>
          <w:p w:rsidR="00330E2C" w:rsidRPr="00330E2C" w:rsidRDefault="00330E2C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0E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2" w:type="dxa"/>
          </w:tcPr>
          <w:p w:rsidR="00330E2C" w:rsidRPr="00330E2C" w:rsidRDefault="00330E2C" w:rsidP="000A2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26D1" w:rsidRDefault="000A26D1" w:rsidP="000A2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BBA" w:rsidRDefault="00F34BBA" w:rsidP="000A2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BBA" w:rsidRDefault="00F34BBA" w:rsidP="000A2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BBA" w:rsidRDefault="00F34BBA" w:rsidP="000A2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BBA" w:rsidRDefault="00F34BBA" w:rsidP="000A2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BBA" w:rsidRDefault="00F34BBA" w:rsidP="000A2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BBA" w:rsidRDefault="00F34BBA" w:rsidP="000A2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BBA" w:rsidRDefault="00F34BBA" w:rsidP="000A2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BBA" w:rsidRDefault="00F34BBA" w:rsidP="000A2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BBA" w:rsidRDefault="00F34BBA" w:rsidP="000A2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BBA" w:rsidRDefault="00F34BBA" w:rsidP="000A2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BBA" w:rsidRDefault="00F34BBA" w:rsidP="000A2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BBA" w:rsidRDefault="00F34BBA" w:rsidP="000A2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BBA" w:rsidRDefault="00F34BBA" w:rsidP="000A2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BBA" w:rsidRDefault="00F34BBA" w:rsidP="000A2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BBA" w:rsidRDefault="00F34BBA" w:rsidP="000A2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BBA" w:rsidRDefault="00F34BBA" w:rsidP="000A2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BBA" w:rsidRDefault="00F34BBA" w:rsidP="000A2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BBA" w:rsidRDefault="00F34BBA" w:rsidP="000A2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BBA" w:rsidRDefault="00F34BBA" w:rsidP="000A2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BBA" w:rsidRDefault="00F34BBA" w:rsidP="000A2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BBA" w:rsidRDefault="00F34BBA" w:rsidP="000A2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BBA" w:rsidRDefault="00F34BBA" w:rsidP="000A2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BBA" w:rsidRDefault="00F34BBA" w:rsidP="000A2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BBA" w:rsidRDefault="00F34BBA" w:rsidP="000A2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BBA" w:rsidRDefault="00F34BBA" w:rsidP="000A2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BBA" w:rsidRDefault="00F34BBA" w:rsidP="000A2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BBA" w:rsidRDefault="00F34BBA" w:rsidP="000A2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BBA" w:rsidRDefault="00F34BBA" w:rsidP="000A2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BBA" w:rsidRDefault="00F34BBA" w:rsidP="000A26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BBA" w:rsidRPr="00DC6676" w:rsidRDefault="00F34BBA" w:rsidP="00F34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67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34BBA" w:rsidRPr="00DC6676" w:rsidRDefault="00F34BBA" w:rsidP="00F34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676">
        <w:rPr>
          <w:rFonts w:ascii="Times New Roman" w:hAnsi="Times New Roman" w:cs="Times New Roman"/>
          <w:sz w:val="24"/>
          <w:szCs w:val="24"/>
        </w:rPr>
        <w:t>к Положению о порядке проведения</w:t>
      </w:r>
    </w:p>
    <w:p w:rsidR="00F34BBA" w:rsidRPr="00DC6676" w:rsidRDefault="00F34BBA" w:rsidP="00F34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676">
        <w:rPr>
          <w:rFonts w:ascii="Times New Roman" w:hAnsi="Times New Roman" w:cs="Times New Roman"/>
          <w:sz w:val="24"/>
          <w:szCs w:val="24"/>
        </w:rPr>
        <w:t>открытого конкурса на право</w:t>
      </w:r>
    </w:p>
    <w:p w:rsidR="00F34BBA" w:rsidRPr="00DC6676" w:rsidRDefault="00F34BBA" w:rsidP="00F34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676">
        <w:rPr>
          <w:rFonts w:ascii="Times New Roman" w:hAnsi="Times New Roman" w:cs="Times New Roman"/>
          <w:sz w:val="24"/>
          <w:szCs w:val="24"/>
        </w:rPr>
        <w:t>осуществления перевозок по маршруту</w:t>
      </w:r>
    </w:p>
    <w:p w:rsidR="00F34BBA" w:rsidRPr="00DC6676" w:rsidRDefault="00F34BBA" w:rsidP="00F34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676">
        <w:rPr>
          <w:rFonts w:ascii="Times New Roman" w:hAnsi="Times New Roman" w:cs="Times New Roman"/>
          <w:sz w:val="24"/>
          <w:szCs w:val="24"/>
        </w:rPr>
        <w:t xml:space="preserve">регулярных перевозок </w:t>
      </w:r>
      <w:proofErr w:type="gramStart"/>
      <w:r w:rsidRPr="00DC6676">
        <w:rPr>
          <w:rFonts w:ascii="Times New Roman" w:hAnsi="Times New Roman" w:cs="Times New Roman"/>
          <w:sz w:val="24"/>
          <w:szCs w:val="24"/>
        </w:rPr>
        <w:t>автомобильным</w:t>
      </w:r>
      <w:proofErr w:type="gramEnd"/>
    </w:p>
    <w:p w:rsidR="00F34BBA" w:rsidRPr="00DC6676" w:rsidRDefault="00F34BBA" w:rsidP="00F34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676">
        <w:rPr>
          <w:rFonts w:ascii="Times New Roman" w:hAnsi="Times New Roman" w:cs="Times New Roman"/>
          <w:sz w:val="24"/>
          <w:szCs w:val="24"/>
        </w:rPr>
        <w:t xml:space="preserve">транспортом общего пользования </w:t>
      </w:r>
      <w:proofErr w:type="gramStart"/>
      <w:r w:rsidRPr="00DC667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34BBA" w:rsidRDefault="00F34BBA" w:rsidP="00F34BB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6676">
        <w:rPr>
          <w:rFonts w:ascii="Times New Roman" w:hAnsi="Times New Roman" w:cs="Times New Roman"/>
          <w:sz w:val="24"/>
          <w:szCs w:val="24"/>
        </w:rPr>
        <w:t>территории муниципального района</w:t>
      </w:r>
    </w:p>
    <w:p w:rsidR="00F34BBA" w:rsidRDefault="00F34BBA" w:rsidP="00F34BB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«Тес-Хемский кожуун Республики Тыва»</w:t>
      </w:r>
    </w:p>
    <w:p w:rsidR="00C70E5D" w:rsidRDefault="00C70E5D" w:rsidP="00C70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A87" w:rsidRDefault="00C70E5D" w:rsidP="00C70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70E5D" w:rsidRDefault="00C70E5D" w:rsidP="000D7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E5D">
        <w:rPr>
          <w:rFonts w:ascii="Times New Roman" w:hAnsi="Times New Roman" w:cs="Times New Roman"/>
          <w:sz w:val="28"/>
          <w:szCs w:val="28"/>
        </w:rPr>
        <w:t>УВЕДОМЛЕНИЕ О РЕЗУЛЬТАТАХ КОНКУРСА</w:t>
      </w:r>
    </w:p>
    <w:p w:rsidR="000D7A87" w:rsidRPr="00C70E5D" w:rsidRDefault="000D7A87" w:rsidP="00C70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5D" w:rsidRPr="00C70E5D" w:rsidRDefault="000D7A87" w:rsidP="000D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0E5D" w:rsidRPr="00C70E5D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="00C70E5D">
        <w:rPr>
          <w:rFonts w:ascii="Times New Roman" w:hAnsi="Times New Roman" w:cs="Times New Roman"/>
          <w:sz w:val="28"/>
          <w:szCs w:val="28"/>
        </w:rPr>
        <w:t xml:space="preserve">по проведению Конкурса на право </w:t>
      </w:r>
      <w:r w:rsidR="00C70E5D" w:rsidRPr="00C70E5D">
        <w:rPr>
          <w:rFonts w:ascii="Times New Roman" w:hAnsi="Times New Roman" w:cs="Times New Roman"/>
          <w:sz w:val="28"/>
          <w:szCs w:val="28"/>
        </w:rPr>
        <w:t>осуществления пассажирских пе</w:t>
      </w:r>
      <w:r w:rsidR="00C70E5D">
        <w:rPr>
          <w:rFonts w:ascii="Times New Roman" w:hAnsi="Times New Roman" w:cs="Times New Roman"/>
          <w:sz w:val="28"/>
          <w:szCs w:val="28"/>
        </w:rPr>
        <w:t xml:space="preserve">ревозок автобусами на маршрутах </w:t>
      </w:r>
      <w:r w:rsidR="00C70E5D" w:rsidRPr="00C70E5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«Тес-Хемский кожуун Республики Тыва»</w:t>
      </w:r>
      <w:r w:rsidR="00C70E5D">
        <w:rPr>
          <w:rFonts w:ascii="Times New Roman" w:hAnsi="Times New Roman" w:cs="Times New Roman"/>
          <w:sz w:val="28"/>
          <w:szCs w:val="28"/>
        </w:rPr>
        <w:t xml:space="preserve"> уведомляет Вас о том, </w:t>
      </w:r>
      <w:r w:rsidR="00C70E5D" w:rsidRPr="00C70E5D">
        <w:rPr>
          <w:rFonts w:ascii="Times New Roman" w:hAnsi="Times New Roman" w:cs="Times New Roman"/>
          <w:sz w:val="28"/>
          <w:szCs w:val="28"/>
        </w:rPr>
        <w:t>что____________________________________________</w:t>
      </w:r>
    </w:p>
    <w:p w:rsidR="00C70E5D" w:rsidRPr="00C70E5D" w:rsidRDefault="00C70E5D" w:rsidP="00C70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E5D">
        <w:rPr>
          <w:rFonts w:ascii="Times New Roman" w:hAnsi="Times New Roman" w:cs="Times New Roman"/>
          <w:sz w:val="28"/>
          <w:szCs w:val="28"/>
        </w:rPr>
        <w:t>(наиме</w:t>
      </w:r>
      <w:r>
        <w:rPr>
          <w:rFonts w:ascii="Times New Roman" w:hAnsi="Times New Roman" w:cs="Times New Roman"/>
          <w:sz w:val="28"/>
          <w:szCs w:val="28"/>
        </w:rPr>
        <w:t xml:space="preserve">нование юридического лица или </w:t>
      </w:r>
      <w:r w:rsidRPr="00C70E5D">
        <w:rPr>
          <w:rFonts w:ascii="Times New Roman" w:hAnsi="Times New Roman" w:cs="Times New Roman"/>
          <w:sz w:val="28"/>
          <w:szCs w:val="28"/>
        </w:rPr>
        <w:t>индивидуального предпринимателя)</w:t>
      </w:r>
    </w:p>
    <w:p w:rsidR="00C70E5D" w:rsidRPr="00C70E5D" w:rsidRDefault="00C70E5D" w:rsidP="00C70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E5D">
        <w:rPr>
          <w:rFonts w:ascii="Times New Roman" w:hAnsi="Times New Roman" w:cs="Times New Roman"/>
          <w:sz w:val="28"/>
          <w:szCs w:val="28"/>
        </w:rPr>
        <w:t>набрало ____ балла (</w:t>
      </w:r>
      <w:proofErr w:type="spellStart"/>
      <w:r w:rsidRPr="00C70E5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0E5D">
        <w:rPr>
          <w:rFonts w:ascii="Times New Roman" w:hAnsi="Times New Roman" w:cs="Times New Roman"/>
          <w:sz w:val="28"/>
          <w:szCs w:val="28"/>
        </w:rPr>
        <w:t>) и Ваш порядковый номер ________.</w:t>
      </w:r>
    </w:p>
    <w:p w:rsidR="00C70E5D" w:rsidRPr="00C70E5D" w:rsidRDefault="00C70E5D" w:rsidP="00C70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E5D">
        <w:rPr>
          <w:rFonts w:ascii="Times New Roman" w:hAnsi="Times New Roman" w:cs="Times New Roman"/>
          <w:sz w:val="28"/>
          <w:szCs w:val="28"/>
        </w:rPr>
        <w:t xml:space="preserve">Направляем Вам протокол заседания конкурсной комиссии </w:t>
      </w:r>
      <w:proofErr w:type="gramStart"/>
      <w:r w:rsidRPr="00C70E5D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70E5D" w:rsidRPr="00C70E5D" w:rsidRDefault="00C70E5D" w:rsidP="00C70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E5D">
        <w:rPr>
          <w:rFonts w:ascii="Times New Roman" w:hAnsi="Times New Roman" w:cs="Times New Roman"/>
          <w:sz w:val="28"/>
          <w:szCs w:val="28"/>
        </w:rPr>
        <w:t>"___"________ 201__ г. и сообщаем, что Вы ___________________________</w:t>
      </w:r>
    </w:p>
    <w:p w:rsidR="00C70E5D" w:rsidRPr="00C70E5D" w:rsidRDefault="00C70E5D" w:rsidP="00C70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E5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70E5D" w:rsidRPr="00C70E5D" w:rsidRDefault="00C70E5D" w:rsidP="00C70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E5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70E5D" w:rsidRPr="00C70E5D" w:rsidRDefault="00C70E5D" w:rsidP="00C70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E5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70E5D" w:rsidRDefault="00C70E5D" w:rsidP="00C70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5D" w:rsidRDefault="00C70E5D" w:rsidP="00C70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5D" w:rsidRPr="00C70E5D" w:rsidRDefault="00C70E5D" w:rsidP="00C70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E5D">
        <w:rPr>
          <w:rFonts w:ascii="Times New Roman" w:hAnsi="Times New Roman" w:cs="Times New Roman"/>
          <w:sz w:val="28"/>
          <w:szCs w:val="28"/>
        </w:rPr>
        <w:t>Дата____________</w:t>
      </w:r>
    </w:p>
    <w:p w:rsidR="00C70E5D" w:rsidRPr="00C70E5D" w:rsidRDefault="00C70E5D" w:rsidP="00C70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E5D">
        <w:rPr>
          <w:rFonts w:ascii="Times New Roman" w:hAnsi="Times New Roman" w:cs="Times New Roman"/>
          <w:sz w:val="28"/>
          <w:szCs w:val="28"/>
        </w:rPr>
        <w:t>Подпись___________________________(должность, Ф.И.О.)</w:t>
      </w:r>
    </w:p>
    <w:p w:rsidR="00C70E5D" w:rsidRDefault="00C70E5D" w:rsidP="00C70E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34BBA" w:rsidRDefault="00C70E5D" w:rsidP="00C70E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E5D">
        <w:rPr>
          <w:rFonts w:ascii="Times New Roman" w:hAnsi="Times New Roman" w:cs="Times New Roman"/>
          <w:sz w:val="28"/>
          <w:szCs w:val="28"/>
        </w:rPr>
        <w:t>М.П.</w:t>
      </w:r>
    </w:p>
    <w:p w:rsidR="00214116" w:rsidRDefault="00214116" w:rsidP="00C70E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14116" w:rsidRDefault="00214116" w:rsidP="00C70E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14116" w:rsidRDefault="00214116" w:rsidP="00C70E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14116" w:rsidRDefault="00214116" w:rsidP="00C70E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14116" w:rsidRDefault="00214116" w:rsidP="00C70E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14116" w:rsidRDefault="00214116" w:rsidP="00C70E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14116" w:rsidRDefault="00214116" w:rsidP="00C70E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14116" w:rsidRDefault="00214116" w:rsidP="00C70E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14116" w:rsidRDefault="00214116" w:rsidP="00C70E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14116" w:rsidRDefault="00214116" w:rsidP="00C70E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14116" w:rsidRDefault="00214116" w:rsidP="00C70E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14116" w:rsidRDefault="00214116" w:rsidP="00C70E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14116" w:rsidRDefault="00214116" w:rsidP="00C70E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14116" w:rsidRDefault="00214116" w:rsidP="00C70E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14116" w:rsidRDefault="00214116" w:rsidP="00C70E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14116" w:rsidRDefault="00214116" w:rsidP="00C70E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14116" w:rsidRDefault="00214116" w:rsidP="00C70E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14116" w:rsidRPr="00DC6676" w:rsidRDefault="00214116" w:rsidP="00214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67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14116" w:rsidRPr="00DC6676" w:rsidRDefault="00214116" w:rsidP="00214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676">
        <w:rPr>
          <w:rFonts w:ascii="Times New Roman" w:hAnsi="Times New Roman" w:cs="Times New Roman"/>
          <w:sz w:val="24"/>
          <w:szCs w:val="24"/>
        </w:rPr>
        <w:t>к Положению о порядке проведения</w:t>
      </w:r>
    </w:p>
    <w:p w:rsidR="00214116" w:rsidRPr="00DC6676" w:rsidRDefault="00214116" w:rsidP="00214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676">
        <w:rPr>
          <w:rFonts w:ascii="Times New Roman" w:hAnsi="Times New Roman" w:cs="Times New Roman"/>
          <w:sz w:val="24"/>
          <w:szCs w:val="24"/>
        </w:rPr>
        <w:t>открытого конкурса на право</w:t>
      </w:r>
    </w:p>
    <w:p w:rsidR="00214116" w:rsidRPr="00DC6676" w:rsidRDefault="00214116" w:rsidP="00214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676">
        <w:rPr>
          <w:rFonts w:ascii="Times New Roman" w:hAnsi="Times New Roman" w:cs="Times New Roman"/>
          <w:sz w:val="24"/>
          <w:szCs w:val="24"/>
        </w:rPr>
        <w:t>осуществления перевозок по маршруту</w:t>
      </w:r>
    </w:p>
    <w:p w:rsidR="00214116" w:rsidRPr="00DC6676" w:rsidRDefault="00214116" w:rsidP="00214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676">
        <w:rPr>
          <w:rFonts w:ascii="Times New Roman" w:hAnsi="Times New Roman" w:cs="Times New Roman"/>
          <w:sz w:val="24"/>
          <w:szCs w:val="24"/>
        </w:rPr>
        <w:t xml:space="preserve">регулярных перевозок </w:t>
      </w:r>
      <w:proofErr w:type="gramStart"/>
      <w:r w:rsidRPr="00DC6676">
        <w:rPr>
          <w:rFonts w:ascii="Times New Roman" w:hAnsi="Times New Roman" w:cs="Times New Roman"/>
          <w:sz w:val="24"/>
          <w:szCs w:val="24"/>
        </w:rPr>
        <w:t>автомобильным</w:t>
      </w:r>
      <w:proofErr w:type="gramEnd"/>
    </w:p>
    <w:p w:rsidR="00214116" w:rsidRPr="00DC6676" w:rsidRDefault="00214116" w:rsidP="00214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676">
        <w:rPr>
          <w:rFonts w:ascii="Times New Roman" w:hAnsi="Times New Roman" w:cs="Times New Roman"/>
          <w:sz w:val="24"/>
          <w:szCs w:val="24"/>
        </w:rPr>
        <w:t xml:space="preserve">транспортом общего пользования </w:t>
      </w:r>
      <w:proofErr w:type="gramStart"/>
      <w:r w:rsidRPr="00DC667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14116" w:rsidRDefault="00214116" w:rsidP="0021411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6676">
        <w:rPr>
          <w:rFonts w:ascii="Times New Roman" w:hAnsi="Times New Roman" w:cs="Times New Roman"/>
          <w:sz w:val="24"/>
          <w:szCs w:val="24"/>
        </w:rPr>
        <w:t>территории муниципального района</w:t>
      </w:r>
    </w:p>
    <w:p w:rsidR="00214116" w:rsidRDefault="00214116" w:rsidP="0021411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«Тес-Хемский кожуун Республики Тыва»</w:t>
      </w:r>
    </w:p>
    <w:p w:rsidR="00214116" w:rsidRDefault="00214116" w:rsidP="002141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4116" w:rsidRPr="00214116" w:rsidRDefault="00214116" w:rsidP="0021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116">
        <w:rPr>
          <w:rFonts w:ascii="Times New Roman" w:hAnsi="Times New Roman" w:cs="Times New Roman"/>
          <w:sz w:val="28"/>
          <w:szCs w:val="28"/>
        </w:rPr>
        <w:t>Заявка</w:t>
      </w:r>
    </w:p>
    <w:p w:rsidR="00214116" w:rsidRPr="00214116" w:rsidRDefault="00214116" w:rsidP="0021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116">
        <w:rPr>
          <w:rFonts w:ascii="Times New Roman" w:hAnsi="Times New Roman" w:cs="Times New Roman"/>
          <w:sz w:val="28"/>
          <w:szCs w:val="28"/>
        </w:rPr>
        <w:t>на участие в конкурсе</w:t>
      </w:r>
    </w:p>
    <w:p w:rsidR="00214116" w:rsidRPr="00214116" w:rsidRDefault="00214116" w:rsidP="0021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1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214116" w:rsidRPr="00214116" w:rsidRDefault="00214116" w:rsidP="0021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4116">
        <w:rPr>
          <w:rFonts w:ascii="Times New Roman" w:hAnsi="Times New Roman" w:cs="Times New Roman"/>
          <w:sz w:val="20"/>
          <w:szCs w:val="20"/>
        </w:rPr>
        <w:t>(наименование юридического лица, ИНН, Ф.И.О. индивидуального предпринимателя)</w:t>
      </w:r>
    </w:p>
    <w:p w:rsidR="00214116" w:rsidRPr="00214116" w:rsidRDefault="00214116" w:rsidP="0021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1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214116" w:rsidRPr="00214116" w:rsidRDefault="00214116" w:rsidP="0021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4116">
        <w:rPr>
          <w:rFonts w:ascii="Times New Roman" w:hAnsi="Times New Roman" w:cs="Times New Roman"/>
          <w:sz w:val="20"/>
          <w:szCs w:val="20"/>
        </w:rPr>
        <w:t>(сведения об организационно-правовой форме)</w:t>
      </w:r>
    </w:p>
    <w:p w:rsidR="00214116" w:rsidRPr="00214116" w:rsidRDefault="00214116" w:rsidP="0021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1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214116" w:rsidRPr="00214116" w:rsidRDefault="00214116" w:rsidP="0021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4116">
        <w:rPr>
          <w:rFonts w:ascii="Times New Roman" w:hAnsi="Times New Roman" w:cs="Times New Roman"/>
          <w:sz w:val="20"/>
          <w:szCs w:val="20"/>
        </w:rPr>
        <w:t>(почтовый адрес для юридического лица или сведения о месте жительства физического лица)</w:t>
      </w:r>
    </w:p>
    <w:p w:rsidR="00214116" w:rsidRPr="00214116" w:rsidRDefault="00214116" w:rsidP="0021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1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214116" w:rsidRPr="00214116" w:rsidRDefault="00214116" w:rsidP="0021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11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14116" w:rsidRPr="00214116" w:rsidRDefault="00214116" w:rsidP="0021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4116">
        <w:rPr>
          <w:rFonts w:ascii="Times New Roman" w:hAnsi="Times New Roman" w:cs="Times New Roman"/>
          <w:sz w:val="20"/>
          <w:szCs w:val="20"/>
        </w:rPr>
        <w:t>(паспортные данные для физического лица)</w:t>
      </w:r>
    </w:p>
    <w:p w:rsidR="00214116" w:rsidRPr="00214116" w:rsidRDefault="00214116" w:rsidP="0021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116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214116" w:rsidRPr="00214116" w:rsidRDefault="00214116" w:rsidP="0021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4116">
        <w:rPr>
          <w:rFonts w:ascii="Times New Roman" w:hAnsi="Times New Roman" w:cs="Times New Roman"/>
          <w:sz w:val="20"/>
          <w:szCs w:val="20"/>
        </w:rPr>
        <w:t>(номер контактного телефона)</w:t>
      </w:r>
    </w:p>
    <w:p w:rsidR="00214116" w:rsidRPr="00214116" w:rsidRDefault="00214116" w:rsidP="0021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116">
        <w:rPr>
          <w:rFonts w:ascii="Times New Roman" w:hAnsi="Times New Roman" w:cs="Times New Roman"/>
          <w:sz w:val="28"/>
          <w:szCs w:val="28"/>
        </w:rPr>
        <w:t xml:space="preserve">Прошу допустить </w:t>
      </w:r>
      <w:proofErr w:type="gramStart"/>
      <w:r w:rsidRPr="00214116">
        <w:rPr>
          <w:rFonts w:ascii="Times New Roman" w:hAnsi="Times New Roman" w:cs="Times New Roman"/>
          <w:sz w:val="28"/>
          <w:szCs w:val="28"/>
        </w:rPr>
        <w:t>к участ</w:t>
      </w:r>
      <w:r>
        <w:rPr>
          <w:rFonts w:ascii="Times New Roman" w:hAnsi="Times New Roman" w:cs="Times New Roman"/>
          <w:sz w:val="28"/>
          <w:szCs w:val="28"/>
        </w:rPr>
        <w:t xml:space="preserve">ию в конкурсном отборе на право </w:t>
      </w:r>
      <w:r w:rsidRPr="00214116">
        <w:rPr>
          <w:rFonts w:ascii="Times New Roman" w:hAnsi="Times New Roman" w:cs="Times New Roman"/>
          <w:sz w:val="28"/>
          <w:szCs w:val="28"/>
        </w:rPr>
        <w:t>осуществления перевозок по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у маршруту регулярных перевозок </w:t>
      </w:r>
      <w:r w:rsidRPr="00214116">
        <w:rPr>
          <w:rFonts w:ascii="Times New Roman" w:hAnsi="Times New Roman" w:cs="Times New Roman"/>
          <w:sz w:val="28"/>
          <w:szCs w:val="28"/>
        </w:rPr>
        <w:t>на следующий лот</w:t>
      </w:r>
      <w:proofErr w:type="gramEnd"/>
      <w:r w:rsidRPr="00214116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214116" w:rsidRDefault="00214116" w:rsidP="0021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116" w:rsidRPr="00214116" w:rsidRDefault="00214116" w:rsidP="0021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116">
        <w:rPr>
          <w:rFonts w:ascii="Times New Roman" w:hAnsi="Times New Roman" w:cs="Times New Roman"/>
          <w:sz w:val="28"/>
          <w:szCs w:val="28"/>
        </w:rPr>
        <w:t>С условиями конкурса ознакомлен, необходимый перечень документов</w:t>
      </w:r>
    </w:p>
    <w:p w:rsidR="00214116" w:rsidRPr="00214116" w:rsidRDefault="00214116" w:rsidP="0021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116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193CCD" w:rsidRDefault="00193CCD" w:rsidP="0021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CCD" w:rsidRDefault="00193CCD" w:rsidP="0021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CCD" w:rsidRDefault="00193CCD" w:rsidP="0021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116" w:rsidRPr="00214116" w:rsidRDefault="00214116" w:rsidP="0021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116">
        <w:rPr>
          <w:rFonts w:ascii="Times New Roman" w:hAnsi="Times New Roman" w:cs="Times New Roman"/>
          <w:sz w:val="28"/>
          <w:szCs w:val="28"/>
        </w:rPr>
        <w:t>Руководитель ______________ _______________________________</w:t>
      </w:r>
    </w:p>
    <w:p w:rsidR="00214116" w:rsidRPr="00214116" w:rsidRDefault="00193CCD" w:rsidP="0021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14116" w:rsidRPr="00214116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14116" w:rsidRPr="0021411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193CCD" w:rsidRDefault="00193CCD" w:rsidP="002141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4116" w:rsidRDefault="00214116" w:rsidP="002141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14116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214116">
        <w:rPr>
          <w:rFonts w:ascii="Times New Roman" w:hAnsi="Times New Roman" w:cs="Times New Roman"/>
          <w:sz w:val="24"/>
          <w:szCs w:val="24"/>
        </w:rPr>
        <w:t>.</w:t>
      </w:r>
      <w:r w:rsidR="00193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214116">
        <w:rPr>
          <w:rFonts w:ascii="Times New Roman" w:hAnsi="Times New Roman" w:cs="Times New Roman"/>
          <w:sz w:val="24"/>
          <w:szCs w:val="24"/>
        </w:rPr>
        <w:t xml:space="preserve"> «___» _______________ 201_</w:t>
      </w:r>
      <w:r w:rsidR="00193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F0A" w:rsidRDefault="00291F0A" w:rsidP="002141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1F0A" w:rsidRDefault="00291F0A" w:rsidP="002141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1F0A" w:rsidRDefault="00291F0A" w:rsidP="002141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1F0A" w:rsidRDefault="00291F0A" w:rsidP="002141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1F0A" w:rsidRDefault="00291F0A" w:rsidP="002141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1F0A" w:rsidRDefault="00291F0A" w:rsidP="002141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1F0A" w:rsidRDefault="00291F0A" w:rsidP="002141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1F0A" w:rsidRDefault="00291F0A" w:rsidP="002141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1F0A" w:rsidRDefault="00291F0A" w:rsidP="002141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1F0A" w:rsidRDefault="00291F0A" w:rsidP="002141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1F0A" w:rsidRDefault="00291F0A" w:rsidP="002141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1F0A" w:rsidRDefault="00291F0A" w:rsidP="002141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1F0A" w:rsidRDefault="00291F0A" w:rsidP="002141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1F0A" w:rsidRDefault="00291F0A" w:rsidP="002141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1F0A" w:rsidRDefault="00291F0A" w:rsidP="002141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1F0A" w:rsidRDefault="00291F0A" w:rsidP="002141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1F0A" w:rsidRDefault="00291F0A" w:rsidP="002141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1F0A" w:rsidRPr="00DC6676" w:rsidRDefault="00291F0A" w:rsidP="00291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67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291F0A" w:rsidRPr="00DC6676" w:rsidRDefault="00291F0A" w:rsidP="00291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676">
        <w:rPr>
          <w:rFonts w:ascii="Times New Roman" w:hAnsi="Times New Roman" w:cs="Times New Roman"/>
          <w:sz w:val="24"/>
          <w:szCs w:val="24"/>
        </w:rPr>
        <w:t>к Положению о порядке проведения</w:t>
      </w:r>
    </w:p>
    <w:p w:rsidR="00291F0A" w:rsidRPr="00DC6676" w:rsidRDefault="00291F0A" w:rsidP="00291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676">
        <w:rPr>
          <w:rFonts w:ascii="Times New Roman" w:hAnsi="Times New Roman" w:cs="Times New Roman"/>
          <w:sz w:val="24"/>
          <w:szCs w:val="24"/>
        </w:rPr>
        <w:t>открытого конкурса на право</w:t>
      </w:r>
    </w:p>
    <w:p w:rsidR="00291F0A" w:rsidRPr="00DC6676" w:rsidRDefault="00291F0A" w:rsidP="00291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676">
        <w:rPr>
          <w:rFonts w:ascii="Times New Roman" w:hAnsi="Times New Roman" w:cs="Times New Roman"/>
          <w:sz w:val="24"/>
          <w:szCs w:val="24"/>
        </w:rPr>
        <w:t>осуществления перевозок по маршруту</w:t>
      </w:r>
    </w:p>
    <w:p w:rsidR="00291F0A" w:rsidRPr="00DC6676" w:rsidRDefault="00291F0A" w:rsidP="00291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676">
        <w:rPr>
          <w:rFonts w:ascii="Times New Roman" w:hAnsi="Times New Roman" w:cs="Times New Roman"/>
          <w:sz w:val="24"/>
          <w:szCs w:val="24"/>
        </w:rPr>
        <w:t xml:space="preserve">регулярных перевозок </w:t>
      </w:r>
      <w:proofErr w:type="gramStart"/>
      <w:r w:rsidRPr="00DC6676">
        <w:rPr>
          <w:rFonts w:ascii="Times New Roman" w:hAnsi="Times New Roman" w:cs="Times New Roman"/>
          <w:sz w:val="24"/>
          <w:szCs w:val="24"/>
        </w:rPr>
        <w:t>автомобильным</w:t>
      </w:r>
      <w:proofErr w:type="gramEnd"/>
    </w:p>
    <w:p w:rsidR="00291F0A" w:rsidRPr="00DC6676" w:rsidRDefault="00291F0A" w:rsidP="00291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676">
        <w:rPr>
          <w:rFonts w:ascii="Times New Roman" w:hAnsi="Times New Roman" w:cs="Times New Roman"/>
          <w:sz w:val="24"/>
          <w:szCs w:val="24"/>
        </w:rPr>
        <w:t xml:space="preserve">транспортом общего пользования </w:t>
      </w:r>
      <w:proofErr w:type="gramStart"/>
      <w:r w:rsidRPr="00DC667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91F0A" w:rsidRDefault="00291F0A" w:rsidP="00291F0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6676">
        <w:rPr>
          <w:rFonts w:ascii="Times New Roman" w:hAnsi="Times New Roman" w:cs="Times New Roman"/>
          <w:sz w:val="24"/>
          <w:szCs w:val="24"/>
        </w:rPr>
        <w:t>территории муниципального района</w:t>
      </w:r>
    </w:p>
    <w:p w:rsidR="00291F0A" w:rsidRDefault="00291F0A" w:rsidP="00291F0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«Тес-Хемский кожуун Республики Тыва»</w:t>
      </w:r>
    </w:p>
    <w:p w:rsidR="00291F0A" w:rsidRDefault="00291F0A" w:rsidP="002141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1F0A" w:rsidRPr="00291F0A" w:rsidRDefault="00291F0A" w:rsidP="00291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F0A">
        <w:rPr>
          <w:rFonts w:ascii="Times New Roman" w:hAnsi="Times New Roman" w:cs="Times New Roman"/>
          <w:sz w:val="28"/>
          <w:szCs w:val="28"/>
        </w:rPr>
        <w:t>Опись документов,</w:t>
      </w:r>
    </w:p>
    <w:p w:rsidR="00291F0A" w:rsidRDefault="00291F0A" w:rsidP="00291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1F0A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291F0A">
        <w:rPr>
          <w:rFonts w:ascii="Times New Roman" w:hAnsi="Times New Roman" w:cs="Times New Roman"/>
          <w:sz w:val="28"/>
          <w:szCs w:val="28"/>
        </w:rPr>
        <w:t xml:space="preserve"> для участия в конкурсе</w:t>
      </w:r>
    </w:p>
    <w:p w:rsidR="00291F0A" w:rsidRPr="00291F0A" w:rsidRDefault="00291F0A" w:rsidP="00291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F0A" w:rsidRPr="00291F0A" w:rsidRDefault="00291F0A" w:rsidP="00291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F0A">
        <w:rPr>
          <w:rFonts w:ascii="Times New Roman" w:hAnsi="Times New Roman" w:cs="Times New Roman"/>
          <w:sz w:val="28"/>
          <w:szCs w:val="28"/>
        </w:rPr>
        <w:t>Настоящим _____________________________________________________</w:t>
      </w:r>
    </w:p>
    <w:p w:rsidR="00291F0A" w:rsidRPr="00291F0A" w:rsidRDefault="00291F0A" w:rsidP="00291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F0A">
        <w:rPr>
          <w:rFonts w:ascii="Times New Roman" w:hAnsi="Times New Roman" w:cs="Times New Roman"/>
          <w:sz w:val="24"/>
          <w:szCs w:val="24"/>
        </w:rPr>
        <w:t>(наименование участника конкурса)</w:t>
      </w:r>
    </w:p>
    <w:p w:rsidR="00291F0A" w:rsidRPr="00291F0A" w:rsidRDefault="00291F0A" w:rsidP="00291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F0A">
        <w:rPr>
          <w:rFonts w:ascii="Times New Roman" w:hAnsi="Times New Roman" w:cs="Times New Roman"/>
          <w:sz w:val="28"/>
          <w:szCs w:val="28"/>
        </w:rPr>
        <w:t>подтверждает, что для участия в конкурсе на право осуществления перевозок</w:t>
      </w:r>
    </w:p>
    <w:p w:rsidR="00291F0A" w:rsidRPr="00291F0A" w:rsidRDefault="00291F0A" w:rsidP="00291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F0A">
        <w:rPr>
          <w:rFonts w:ascii="Times New Roman" w:hAnsi="Times New Roman" w:cs="Times New Roman"/>
          <w:sz w:val="28"/>
          <w:szCs w:val="28"/>
        </w:rPr>
        <w:t>по муниципальному маршруту регулярных перевозок по лоту №____</w:t>
      </w:r>
    </w:p>
    <w:p w:rsidR="00291F0A" w:rsidRPr="00291F0A" w:rsidRDefault="00291F0A" w:rsidP="00291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F0A">
        <w:rPr>
          <w:rFonts w:ascii="Times New Roman" w:hAnsi="Times New Roman" w:cs="Times New Roman"/>
          <w:sz w:val="28"/>
          <w:szCs w:val="28"/>
        </w:rPr>
        <w:t>представляются нижеперечисленные документы.</w:t>
      </w:r>
    </w:p>
    <w:p w:rsidR="00291F0A" w:rsidRPr="00291F0A" w:rsidRDefault="00291F0A" w:rsidP="00291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4460"/>
        <w:gridCol w:w="2498"/>
        <w:gridCol w:w="2498"/>
      </w:tblGrid>
      <w:tr w:rsidR="00291F0A" w:rsidTr="00291F0A">
        <w:tc>
          <w:tcPr>
            <w:tcW w:w="534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64" w:type="dxa"/>
          </w:tcPr>
          <w:p w:rsidR="00291F0A" w:rsidRPr="00291F0A" w:rsidRDefault="00291F0A" w:rsidP="00291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0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99" w:type="dxa"/>
          </w:tcPr>
          <w:p w:rsidR="00291F0A" w:rsidRP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291F0A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2499" w:type="dxa"/>
          </w:tcPr>
          <w:p w:rsidR="00291F0A" w:rsidRPr="00291F0A" w:rsidRDefault="00291F0A" w:rsidP="00291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0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91F0A" w:rsidTr="00291F0A">
        <w:tc>
          <w:tcPr>
            <w:tcW w:w="534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0A" w:rsidTr="00291F0A">
        <w:tc>
          <w:tcPr>
            <w:tcW w:w="534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0A" w:rsidTr="00291F0A">
        <w:tc>
          <w:tcPr>
            <w:tcW w:w="534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0A" w:rsidTr="00291F0A">
        <w:tc>
          <w:tcPr>
            <w:tcW w:w="534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0A" w:rsidTr="00291F0A">
        <w:tc>
          <w:tcPr>
            <w:tcW w:w="534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0A" w:rsidTr="00291F0A">
        <w:tc>
          <w:tcPr>
            <w:tcW w:w="534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0A" w:rsidTr="00291F0A">
        <w:tc>
          <w:tcPr>
            <w:tcW w:w="534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0A" w:rsidTr="00291F0A">
        <w:tc>
          <w:tcPr>
            <w:tcW w:w="534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0A" w:rsidTr="00291F0A">
        <w:tc>
          <w:tcPr>
            <w:tcW w:w="534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0A" w:rsidTr="00291F0A">
        <w:tc>
          <w:tcPr>
            <w:tcW w:w="534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0A" w:rsidTr="00291F0A">
        <w:tc>
          <w:tcPr>
            <w:tcW w:w="534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91F0A" w:rsidRDefault="00291F0A" w:rsidP="00291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F0A" w:rsidRPr="00291F0A" w:rsidRDefault="00291F0A" w:rsidP="00291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F0A" w:rsidRDefault="00291F0A" w:rsidP="00291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F0A" w:rsidRDefault="00291F0A" w:rsidP="00291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F0A" w:rsidRDefault="00291F0A" w:rsidP="00291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F0A" w:rsidRDefault="00291F0A" w:rsidP="00291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F0A" w:rsidRPr="00291F0A" w:rsidRDefault="00291F0A" w:rsidP="00291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F0A" w:rsidRPr="00291F0A" w:rsidRDefault="00291F0A" w:rsidP="00291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F0A">
        <w:rPr>
          <w:rFonts w:ascii="Times New Roman" w:hAnsi="Times New Roman" w:cs="Times New Roman"/>
          <w:sz w:val="28"/>
          <w:szCs w:val="28"/>
        </w:rPr>
        <w:t>Руководитель ______________ _______________________________</w:t>
      </w:r>
    </w:p>
    <w:p w:rsidR="00291F0A" w:rsidRPr="00291F0A" w:rsidRDefault="00291F0A" w:rsidP="00291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91F0A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91F0A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291F0A" w:rsidRPr="00291F0A" w:rsidRDefault="00291F0A" w:rsidP="00291F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91F0A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291F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91F0A">
        <w:rPr>
          <w:rFonts w:ascii="Times New Roman" w:hAnsi="Times New Roman" w:cs="Times New Roman"/>
          <w:sz w:val="24"/>
          <w:szCs w:val="24"/>
        </w:rPr>
        <w:t xml:space="preserve"> «___» _______________ 201_ г.</w:t>
      </w:r>
    </w:p>
    <w:p w:rsidR="00291F0A" w:rsidRPr="00291F0A" w:rsidRDefault="00291F0A" w:rsidP="002141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91F0A" w:rsidRPr="00291F0A" w:rsidSect="0060593C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17783"/>
    <w:multiLevelType w:val="hybridMultilevel"/>
    <w:tmpl w:val="F8CA1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D4C4A"/>
    <w:multiLevelType w:val="hybridMultilevel"/>
    <w:tmpl w:val="ECEC9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865F6"/>
    <w:multiLevelType w:val="hybridMultilevel"/>
    <w:tmpl w:val="F8CA1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2D"/>
    <w:rsid w:val="00017C5F"/>
    <w:rsid w:val="000A26D1"/>
    <w:rsid w:val="000A283F"/>
    <w:rsid w:val="000C2413"/>
    <w:rsid w:val="000C430D"/>
    <w:rsid w:val="000D1887"/>
    <w:rsid w:val="000D1FF9"/>
    <w:rsid w:val="000D7A87"/>
    <w:rsid w:val="00157D5E"/>
    <w:rsid w:val="00161C9E"/>
    <w:rsid w:val="00193CCD"/>
    <w:rsid w:val="001C4C2D"/>
    <w:rsid w:val="001F2940"/>
    <w:rsid w:val="00214116"/>
    <w:rsid w:val="00250A95"/>
    <w:rsid w:val="00291F0A"/>
    <w:rsid w:val="002F3164"/>
    <w:rsid w:val="00330E2C"/>
    <w:rsid w:val="00385A48"/>
    <w:rsid w:val="003C79F2"/>
    <w:rsid w:val="004511EE"/>
    <w:rsid w:val="0045321E"/>
    <w:rsid w:val="00463CBE"/>
    <w:rsid w:val="00470297"/>
    <w:rsid w:val="00470386"/>
    <w:rsid w:val="004C202F"/>
    <w:rsid w:val="004C3EAC"/>
    <w:rsid w:val="004C400A"/>
    <w:rsid w:val="00503DFB"/>
    <w:rsid w:val="00566E55"/>
    <w:rsid w:val="005B314B"/>
    <w:rsid w:val="0060593C"/>
    <w:rsid w:val="00641D2D"/>
    <w:rsid w:val="00660A2F"/>
    <w:rsid w:val="00677DC2"/>
    <w:rsid w:val="006A23D5"/>
    <w:rsid w:val="00722D96"/>
    <w:rsid w:val="00746D07"/>
    <w:rsid w:val="007528BB"/>
    <w:rsid w:val="007E24CB"/>
    <w:rsid w:val="0082255F"/>
    <w:rsid w:val="0086250A"/>
    <w:rsid w:val="00905EEA"/>
    <w:rsid w:val="0092292B"/>
    <w:rsid w:val="00A0040F"/>
    <w:rsid w:val="00A17E13"/>
    <w:rsid w:val="00AA01A7"/>
    <w:rsid w:val="00AB1B23"/>
    <w:rsid w:val="00C00BFC"/>
    <w:rsid w:val="00C4534F"/>
    <w:rsid w:val="00C70E5D"/>
    <w:rsid w:val="00CF2915"/>
    <w:rsid w:val="00D4019F"/>
    <w:rsid w:val="00DC6676"/>
    <w:rsid w:val="00EE6152"/>
    <w:rsid w:val="00F30D09"/>
    <w:rsid w:val="00F34BBA"/>
    <w:rsid w:val="00F373B4"/>
    <w:rsid w:val="00F41DAA"/>
    <w:rsid w:val="00F621B7"/>
    <w:rsid w:val="00F90141"/>
    <w:rsid w:val="00FC71AC"/>
    <w:rsid w:val="00FD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5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02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C202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A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5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02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C202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A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14C1-204F-4C46-AB71-FC923336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36</Pages>
  <Words>12195</Words>
  <Characters>69513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59</cp:revision>
  <dcterms:created xsi:type="dcterms:W3CDTF">2016-08-17T08:40:00Z</dcterms:created>
  <dcterms:modified xsi:type="dcterms:W3CDTF">2016-08-17T14:46:00Z</dcterms:modified>
</cp:coreProperties>
</file>